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АДМИНИСТРАЦИЯ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МУНИЦИПАЛЬНОГО ОБРАЗОВАНИЯ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СЕЛЬСКОЕ ПОСЕЛЕНИЕ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b/>
          <w:color w:val="00000A"/>
          <w:sz w:val="24"/>
        </w:rPr>
        <w:t>«СЕЛО КОВРАН»</w:t>
      </w:r>
    </w:p>
    <w:p w:rsidR="00DE6D85" w:rsidRPr="00DE6D85" w:rsidRDefault="00DE6D85" w:rsidP="00DE6D85">
      <w:pPr>
        <w:suppressAutoHyphens/>
        <w:jc w:val="center"/>
        <w:rPr>
          <w:b/>
          <w:color w:val="00000A"/>
          <w:sz w:val="24"/>
        </w:rPr>
      </w:pPr>
      <w:r w:rsidRPr="00DE6D85">
        <w:rPr>
          <w:sz w:val="24"/>
        </w:rPr>
        <w:t>(Администрация МО СП «село Ковран»)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ул. 50 лет Октября, д. 20,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с. Ковран, Тигильский район, Камчатский край, 688621</w:t>
      </w:r>
    </w:p>
    <w:p w:rsidR="00DE6D85" w:rsidRPr="00DE6D85" w:rsidRDefault="00DE6D85" w:rsidP="00DE6D85">
      <w:pPr>
        <w:suppressAutoHyphens/>
        <w:jc w:val="center"/>
        <w:rPr>
          <w:color w:val="00000A"/>
          <w:sz w:val="24"/>
        </w:rPr>
      </w:pPr>
      <w:r w:rsidRPr="00DE6D85">
        <w:rPr>
          <w:color w:val="00000A"/>
          <w:sz w:val="24"/>
        </w:rPr>
        <w:t>Тел</w:t>
      </w:r>
      <w:proofErr w:type="gramStart"/>
      <w:r w:rsidRPr="00DE6D85">
        <w:rPr>
          <w:color w:val="00000A"/>
          <w:sz w:val="24"/>
        </w:rPr>
        <w:t>.(</w:t>
      </w:r>
      <w:proofErr w:type="gramEnd"/>
      <w:r w:rsidRPr="00DE6D85">
        <w:rPr>
          <w:color w:val="00000A"/>
          <w:sz w:val="24"/>
        </w:rPr>
        <w:t>факс) (41537) 28-0-17,</w:t>
      </w:r>
    </w:p>
    <w:p w:rsidR="00DE6D85" w:rsidRPr="00DE6D85" w:rsidRDefault="00DE6D85" w:rsidP="00DE6D85">
      <w:pPr>
        <w:suppressAutoHyphens/>
        <w:jc w:val="center"/>
        <w:rPr>
          <w:color w:val="0000FF"/>
          <w:sz w:val="24"/>
          <w:u w:val="single"/>
        </w:rPr>
      </w:pPr>
      <w:r w:rsidRPr="00DE6D85">
        <w:rPr>
          <w:color w:val="00000A"/>
          <w:sz w:val="24"/>
        </w:rPr>
        <w:t xml:space="preserve">эл. почта: </w:t>
      </w:r>
      <w:hyperlink r:id="rId7" w:history="1">
        <w:r w:rsidRPr="00DE6D85">
          <w:rPr>
            <w:color w:val="0000FF"/>
            <w:sz w:val="24"/>
            <w:u w:val="single"/>
            <w:lang w:val="en-US"/>
          </w:rPr>
          <w:t>kovran</w:t>
        </w:r>
        <w:r w:rsidRPr="00DE6D85">
          <w:rPr>
            <w:color w:val="0000FF"/>
            <w:sz w:val="24"/>
            <w:u w:val="single"/>
          </w:rPr>
          <w:t>@</w:t>
        </w:r>
        <w:r w:rsidRPr="00DE6D85">
          <w:rPr>
            <w:color w:val="0000FF"/>
            <w:sz w:val="24"/>
            <w:u w:val="single"/>
            <w:lang w:val="en-US"/>
          </w:rPr>
          <w:t>inbox</w:t>
        </w:r>
        <w:r w:rsidRPr="00DE6D85">
          <w:rPr>
            <w:color w:val="0000FF"/>
            <w:sz w:val="24"/>
            <w:u w:val="single"/>
          </w:rPr>
          <w:t>.</w:t>
        </w:r>
        <w:proofErr w:type="spellStart"/>
        <w:r w:rsidRPr="00DE6D85">
          <w:rPr>
            <w:color w:val="0000FF"/>
            <w:sz w:val="24"/>
            <w:u w:val="single"/>
            <w:lang w:val="en-US"/>
          </w:rPr>
          <w:t>ru</w:t>
        </w:r>
        <w:proofErr w:type="spellEnd"/>
      </w:hyperlink>
    </w:p>
    <w:p w:rsidR="00DE6D85" w:rsidRPr="00DE6D85" w:rsidRDefault="00DE6D85" w:rsidP="00DE6D85">
      <w:pPr>
        <w:suppressAutoHyphens/>
        <w:jc w:val="center"/>
        <w:rPr>
          <w:color w:val="0000FF"/>
          <w:sz w:val="24"/>
          <w:u w:val="single"/>
        </w:rPr>
      </w:pPr>
    </w:p>
    <w:p w:rsidR="00DE6D85" w:rsidRPr="00DE6D85" w:rsidRDefault="00DE6D85" w:rsidP="00DE6D85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DE6D85">
        <w:rPr>
          <w:szCs w:val="28"/>
        </w:rPr>
        <w:t>ПОСТАНОВЛЕНИ</w:t>
      </w:r>
      <w:r w:rsidR="00836332">
        <w:rPr>
          <w:szCs w:val="28"/>
        </w:rPr>
        <w:t>Е</w:t>
      </w:r>
    </w:p>
    <w:p w:rsidR="00DE6D85" w:rsidRPr="00AC60F5" w:rsidRDefault="00DE6D85" w:rsidP="00AC60F5">
      <w:pPr>
        <w:ind w:left="-284" w:firstLine="1135"/>
        <w:jc w:val="center"/>
        <w:rPr>
          <w:sz w:val="24"/>
        </w:rPr>
      </w:pPr>
    </w:p>
    <w:p w:rsidR="00AC60F5" w:rsidRPr="00AC60F5" w:rsidRDefault="00AC60F5" w:rsidP="00AC60F5">
      <w:pPr>
        <w:ind w:left="-284" w:firstLine="1135"/>
        <w:jc w:val="center"/>
        <w:rPr>
          <w:b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AC60F5" w:rsidRPr="00AC60F5" w:rsidTr="00B34F32">
        <w:tc>
          <w:tcPr>
            <w:tcW w:w="5211" w:type="dxa"/>
          </w:tcPr>
          <w:p w:rsidR="00AC60F5" w:rsidRPr="00AC60F5" w:rsidRDefault="00AC60F5" w:rsidP="008D3FA4">
            <w:pPr>
              <w:rPr>
                <w:b/>
                <w:sz w:val="24"/>
                <w:u w:val="single"/>
              </w:rPr>
            </w:pPr>
            <w:r w:rsidRPr="00AC60F5">
              <w:rPr>
                <w:sz w:val="24"/>
              </w:rPr>
              <w:t>От    «</w:t>
            </w:r>
            <w:r w:rsidR="00836332">
              <w:rPr>
                <w:sz w:val="24"/>
              </w:rPr>
              <w:t>30</w:t>
            </w:r>
            <w:r w:rsidR="00DE6D8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 w:rsidR="00DE6D85">
              <w:rPr>
                <w:sz w:val="24"/>
              </w:rPr>
              <w:t xml:space="preserve"> апреля</w:t>
            </w:r>
            <w:r w:rsidRPr="00AC60F5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AC60F5">
              <w:rPr>
                <w:sz w:val="24"/>
              </w:rPr>
              <w:t xml:space="preserve"> года      </w:t>
            </w:r>
            <w:r>
              <w:rPr>
                <w:sz w:val="24"/>
              </w:rPr>
              <w:t xml:space="preserve">           </w:t>
            </w:r>
            <w:r w:rsidR="00B34F32">
              <w:rPr>
                <w:sz w:val="24"/>
              </w:rPr>
              <w:t xml:space="preserve">        </w:t>
            </w:r>
            <w:r w:rsidR="00DE6D85">
              <w:rPr>
                <w:sz w:val="24"/>
              </w:rPr>
              <w:t xml:space="preserve">      </w:t>
            </w:r>
            <w:r w:rsidR="00836332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 w:rsidRPr="00AC60F5">
              <w:rPr>
                <w:b/>
                <w:sz w:val="24"/>
              </w:rPr>
              <w:t xml:space="preserve"> </w:t>
            </w:r>
          </w:p>
          <w:p w:rsidR="00AC60F5" w:rsidRPr="00AC60F5" w:rsidRDefault="00AC60F5" w:rsidP="008D3FA4">
            <w:pPr>
              <w:jc w:val="both"/>
              <w:rPr>
                <w:sz w:val="24"/>
              </w:rPr>
            </w:pPr>
          </w:p>
          <w:p w:rsidR="00AC60F5" w:rsidRPr="00AC60F5" w:rsidRDefault="00AC60F5" w:rsidP="00B34F3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AC60F5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 xml:space="preserve">муниципальной программы </w:t>
            </w:r>
            <w:r w:rsidR="00FD297B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«Профилактика правонарушений, преступлений и повышение безопасности дорожного движения</w:t>
            </w:r>
            <w:r w:rsidR="00B34F32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 xml:space="preserve"> в муниципальном образовании </w:t>
            </w:r>
            <w:r w:rsidR="00DE6D85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сельское поселение</w:t>
            </w:r>
            <w:r w:rsidR="00B34F32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 xml:space="preserve"> «село </w:t>
            </w:r>
            <w:r w:rsidR="00DE6D85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Ковран</w:t>
            </w:r>
            <w:r w:rsidR="00B34F32">
              <w:rPr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AC60F5" w:rsidRPr="00AC60F5" w:rsidRDefault="00836332" w:rsidP="00836332">
            <w:pPr>
              <w:tabs>
                <w:tab w:val="left" w:pos="279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ab/>
              <w:t>№14</w:t>
            </w:r>
          </w:p>
        </w:tc>
      </w:tr>
    </w:tbl>
    <w:p w:rsidR="00AC60F5" w:rsidRPr="00AC60F5" w:rsidRDefault="00AC60F5" w:rsidP="00AC60F5">
      <w:pPr>
        <w:pStyle w:val="1"/>
        <w:ind w:firstLine="709"/>
        <w:jc w:val="both"/>
        <w:rPr>
          <w:b w:val="0"/>
          <w:sz w:val="24"/>
        </w:rPr>
      </w:pPr>
    </w:p>
    <w:p w:rsidR="00745081" w:rsidRPr="00FC39DE" w:rsidRDefault="00FD297B" w:rsidP="006E390E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4970C7">
        <w:rPr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Постановление Правительства Камчатского края от 14.11.2016 № 448-П «О государственной Программе Камчатского края «Безопасная Камчатка»», </w:t>
      </w:r>
      <w:r w:rsidRPr="004970C7">
        <w:rPr>
          <w:snapToGrid w:val="0"/>
          <w:sz w:val="24"/>
        </w:rPr>
        <w:t xml:space="preserve">Уставом </w:t>
      </w:r>
      <w:r w:rsidR="000F5D78">
        <w:rPr>
          <w:snapToGrid w:val="0"/>
          <w:sz w:val="24"/>
        </w:rPr>
        <w:t xml:space="preserve">муниципального образования </w:t>
      </w:r>
      <w:r w:rsidR="00DE6D85">
        <w:rPr>
          <w:snapToGrid w:val="0"/>
          <w:sz w:val="24"/>
        </w:rPr>
        <w:t>сельское поселение</w:t>
      </w:r>
      <w:r w:rsidR="000F5D78">
        <w:rPr>
          <w:snapToGrid w:val="0"/>
          <w:sz w:val="24"/>
        </w:rPr>
        <w:t xml:space="preserve"> «село </w:t>
      </w:r>
      <w:r w:rsidR="00DE6D85">
        <w:rPr>
          <w:snapToGrid w:val="0"/>
          <w:sz w:val="24"/>
        </w:rPr>
        <w:t>Ковран</w:t>
      </w:r>
      <w:r w:rsidR="000F5D78">
        <w:rPr>
          <w:snapToGrid w:val="0"/>
          <w:sz w:val="24"/>
        </w:rPr>
        <w:t>»</w:t>
      </w:r>
    </w:p>
    <w:p w:rsidR="00AC60F5" w:rsidRPr="00AC60F5" w:rsidRDefault="00AC60F5" w:rsidP="00AC60F5">
      <w:pPr>
        <w:shd w:val="clear" w:color="auto" w:fill="FFFFFF"/>
        <w:rPr>
          <w:color w:val="0D0D0D"/>
          <w:sz w:val="24"/>
        </w:rPr>
      </w:pPr>
    </w:p>
    <w:p w:rsidR="00AC60F5" w:rsidRPr="00AC60F5" w:rsidRDefault="00AC60F5" w:rsidP="00AC60F5">
      <w:pPr>
        <w:shd w:val="clear" w:color="auto" w:fill="FFFFFF"/>
        <w:rPr>
          <w:color w:val="0D0D0D"/>
          <w:sz w:val="24"/>
        </w:rPr>
      </w:pPr>
      <w:r w:rsidRPr="00AC60F5">
        <w:rPr>
          <w:color w:val="0D0D0D"/>
          <w:sz w:val="24"/>
        </w:rPr>
        <w:t>ПОСТАНОВЛЯЮ:</w:t>
      </w:r>
    </w:p>
    <w:p w:rsidR="00AC60F5" w:rsidRPr="00AC60F5" w:rsidRDefault="00AC60F5" w:rsidP="00AC60F5">
      <w:pPr>
        <w:shd w:val="clear" w:color="auto" w:fill="FFFFFF"/>
        <w:rPr>
          <w:color w:val="0D0D0D"/>
          <w:sz w:val="24"/>
        </w:rPr>
      </w:pPr>
    </w:p>
    <w:p w:rsidR="00AC60F5" w:rsidRPr="00B34F32" w:rsidRDefault="00AC60F5" w:rsidP="00B34F32">
      <w:pPr>
        <w:ind w:firstLine="709"/>
        <w:jc w:val="both"/>
        <w:rPr>
          <w:sz w:val="24"/>
        </w:rPr>
      </w:pPr>
      <w:r w:rsidRPr="00B34F32">
        <w:rPr>
          <w:sz w:val="24"/>
        </w:rPr>
        <w:t xml:space="preserve">1. Утвердить </w:t>
      </w:r>
      <w:r w:rsidR="00B34F32" w:rsidRPr="00B34F32">
        <w:rPr>
          <w:sz w:val="24"/>
        </w:rPr>
        <w:t xml:space="preserve">муниципальную программу </w:t>
      </w:r>
      <w:r w:rsidR="00B34F32" w:rsidRPr="00B34F32">
        <w:rPr>
          <w:color w:val="0D0D0D"/>
          <w:sz w:val="24"/>
        </w:rPr>
        <w:t xml:space="preserve">«Профилактика правонарушений, преступлений и повышение безопасности дорожного движения в муниципальном образовании </w:t>
      </w:r>
      <w:r w:rsidR="00DE6D85">
        <w:rPr>
          <w:color w:val="0D0D0D"/>
          <w:sz w:val="24"/>
        </w:rPr>
        <w:t>сельское поселение</w:t>
      </w:r>
      <w:r w:rsidR="00B34F32" w:rsidRPr="00B34F32">
        <w:rPr>
          <w:color w:val="0D0D0D"/>
          <w:sz w:val="24"/>
        </w:rPr>
        <w:t xml:space="preserve"> «село </w:t>
      </w:r>
      <w:r w:rsidR="00DE6D85">
        <w:rPr>
          <w:color w:val="0D0D0D"/>
          <w:sz w:val="24"/>
        </w:rPr>
        <w:t>Ковран</w:t>
      </w:r>
      <w:r w:rsidR="00B34F32" w:rsidRPr="00B34F32">
        <w:rPr>
          <w:color w:val="0D0D0D"/>
          <w:sz w:val="24"/>
        </w:rPr>
        <w:t>»</w:t>
      </w:r>
      <w:r w:rsidR="00B34F32" w:rsidRPr="00B34F32">
        <w:rPr>
          <w:sz w:val="24"/>
        </w:rPr>
        <w:t xml:space="preserve"> </w:t>
      </w:r>
      <w:r w:rsidRPr="00B34F32">
        <w:rPr>
          <w:sz w:val="24"/>
        </w:rPr>
        <w:t xml:space="preserve">согласно приложению </w:t>
      </w:r>
      <w:r w:rsidR="00B34F32">
        <w:rPr>
          <w:sz w:val="24"/>
        </w:rPr>
        <w:t xml:space="preserve">к настоящему постановлению </w:t>
      </w:r>
      <w:r w:rsidRPr="00B34F32">
        <w:rPr>
          <w:sz w:val="24"/>
        </w:rPr>
        <w:t>(прилагается).</w:t>
      </w:r>
    </w:p>
    <w:p w:rsidR="00B34F32" w:rsidRDefault="00AC60F5" w:rsidP="00B34F32">
      <w:pPr>
        <w:suppressAutoHyphens/>
        <w:ind w:firstLine="709"/>
        <w:jc w:val="both"/>
        <w:rPr>
          <w:sz w:val="24"/>
        </w:rPr>
      </w:pPr>
      <w:r w:rsidRPr="00AC60F5">
        <w:rPr>
          <w:sz w:val="24"/>
        </w:rPr>
        <w:t xml:space="preserve">2. Настоящее постановление вступает в силу </w:t>
      </w:r>
      <w:r w:rsidR="00B34F32">
        <w:rPr>
          <w:sz w:val="24"/>
        </w:rPr>
        <w:t xml:space="preserve">после </w:t>
      </w:r>
      <w:r w:rsidRPr="00AC60F5">
        <w:rPr>
          <w:sz w:val="24"/>
        </w:rPr>
        <w:t>его официального обнародования</w:t>
      </w:r>
      <w:r w:rsidR="00B34F32">
        <w:rPr>
          <w:sz w:val="24"/>
        </w:rPr>
        <w:t xml:space="preserve">. Датой обнародования считать </w:t>
      </w:r>
      <w:r w:rsidR="00DE6D85">
        <w:rPr>
          <w:sz w:val="24"/>
        </w:rPr>
        <w:t xml:space="preserve">«» апреля </w:t>
      </w:r>
      <w:r w:rsidR="00B34F32">
        <w:rPr>
          <w:sz w:val="24"/>
        </w:rPr>
        <w:t>2019 года.</w:t>
      </w:r>
    </w:p>
    <w:p w:rsidR="00B34F32" w:rsidRDefault="00B34F32" w:rsidP="00B34F32">
      <w:pPr>
        <w:ind w:firstLine="709"/>
        <w:jc w:val="both"/>
        <w:rPr>
          <w:sz w:val="24"/>
        </w:rPr>
      </w:pPr>
      <w:r w:rsidRPr="00B34F32">
        <w:rPr>
          <w:sz w:val="24"/>
        </w:rPr>
        <w:t xml:space="preserve">3. </w:t>
      </w:r>
      <w:proofErr w:type="gramStart"/>
      <w:r w:rsidR="006E390E">
        <w:rPr>
          <w:sz w:val="24"/>
        </w:rPr>
        <w:t>Р</w:t>
      </w:r>
      <w:r w:rsidRPr="00B34F32">
        <w:rPr>
          <w:sz w:val="24"/>
        </w:rPr>
        <w:t>азместить</w:t>
      </w:r>
      <w:proofErr w:type="gramEnd"/>
      <w:r w:rsidRPr="00B34F32">
        <w:rPr>
          <w:sz w:val="24"/>
        </w:rPr>
        <w:t xml:space="preserve"> муниципальную программу </w:t>
      </w:r>
      <w:r w:rsidR="006E390E" w:rsidRPr="006E390E">
        <w:rPr>
          <w:sz w:val="24"/>
        </w:rPr>
        <w:t>«Профилактика правонарушений, преступлений и повышение безопасности дорожного движения в муниципальном образовании сельское поселение «село Ковран»</w:t>
      </w:r>
      <w:r w:rsidR="006E390E">
        <w:rPr>
          <w:sz w:val="24"/>
        </w:rPr>
        <w:t xml:space="preserve"> </w:t>
      </w:r>
      <w:r w:rsidRPr="00B34F32">
        <w:rPr>
          <w:sz w:val="24"/>
        </w:rPr>
        <w:t xml:space="preserve">на официальном сайте  поселения, </w:t>
      </w:r>
      <w:hyperlink r:id="rId8" w:history="1">
        <w:r w:rsidRPr="00B34F32">
          <w:rPr>
            <w:rStyle w:val="a5"/>
            <w:sz w:val="24"/>
            <w:lang w:val="en-US"/>
          </w:rPr>
          <w:t>www</w:t>
        </w:r>
        <w:r w:rsidRPr="00B34F32">
          <w:rPr>
            <w:rStyle w:val="a5"/>
            <w:sz w:val="24"/>
          </w:rPr>
          <w:t>.</w:t>
        </w:r>
        <w:proofErr w:type="spellStart"/>
      </w:hyperlink>
      <w:r w:rsidR="00DE6D85">
        <w:rPr>
          <w:rStyle w:val="a5"/>
          <w:sz w:val="24"/>
        </w:rPr>
        <w:t>ковран.рф</w:t>
      </w:r>
      <w:proofErr w:type="spellEnd"/>
      <w:r w:rsidRPr="00B34F32">
        <w:rPr>
          <w:sz w:val="24"/>
        </w:rPr>
        <w:t xml:space="preserve">.     </w:t>
      </w:r>
    </w:p>
    <w:p w:rsidR="00B34F32" w:rsidRDefault="00B34F32" w:rsidP="00AC60F5">
      <w:pPr>
        <w:suppressAutoHyphens/>
        <w:ind w:firstLine="851"/>
        <w:jc w:val="both"/>
        <w:rPr>
          <w:sz w:val="24"/>
        </w:rPr>
      </w:pPr>
    </w:p>
    <w:p w:rsidR="00B34F32" w:rsidRDefault="00B34F32" w:rsidP="00AC60F5">
      <w:pPr>
        <w:suppressAutoHyphens/>
        <w:ind w:firstLine="851"/>
        <w:jc w:val="both"/>
        <w:rPr>
          <w:sz w:val="24"/>
        </w:rPr>
      </w:pPr>
    </w:p>
    <w:p w:rsidR="00B34F32" w:rsidRDefault="00B34F32" w:rsidP="00AC60F5">
      <w:pPr>
        <w:suppressAutoHyphens/>
        <w:ind w:firstLine="851"/>
        <w:jc w:val="both"/>
        <w:rPr>
          <w:sz w:val="24"/>
        </w:rPr>
      </w:pPr>
    </w:p>
    <w:p w:rsidR="00612315" w:rsidRDefault="00612315" w:rsidP="00AC60F5">
      <w:pPr>
        <w:suppressAutoHyphens/>
        <w:ind w:firstLine="851"/>
        <w:jc w:val="both"/>
        <w:rPr>
          <w:sz w:val="24"/>
        </w:rPr>
      </w:pPr>
    </w:p>
    <w:p w:rsidR="00612315" w:rsidRDefault="00612315" w:rsidP="00AC60F5">
      <w:pPr>
        <w:suppressAutoHyphens/>
        <w:ind w:firstLine="851"/>
        <w:jc w:val="both"/>
        <w:rPr>
          <w:sz w:val="24"/>
        </w:rPr>
      </w:pPr>
    </w:p>
    <w:p w:rsidR="00612315" w:rsidRDefault="00612315" w:rsidP="00AC60F5">
      <w:pPr>
        <w:suppressAutoHyphens/>
        <w:ind w:firstLine="851"/>
        <w:jc w:val="both"/>
        <w:rPr>
          <w:sz w:val="24"/>
        </w:rPr>
      </w:pPr>
    </w:p>
    <w:p w:rsidR="00612315" w:rsidRDefault="00612315" w:rsidP="00AC60F5">
      <w:pPr>
        <w:suppressAutoHyphens/>
        <w:ind w:firstLine="851"/>
        <w:jc w:val="both"/>
        <w:rPr>
          <w:sz w:val="24"/>
        </w:rPr>
      </w:pPr>
    </w:p>
    <w:p w:rsidR="00B34F32" w:rsidRPr="00AC60F5" w:rsidRDefault="00B34F32" w:rsidP="00AC60F5">
      <w:pPr>
        <w:suppressAutoHyphens/>
        <w:ind w:firstLine="851"/>
        <w:jc w:val="both"/>
        <w:rPr>
          <w:sz w:val="24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409"/>
      </w:tblGrid>
      <w:tr w:rsidR="00AC60F5" w:rsidRPr="00AC60F5" w:rsidTr="008D3FA4">
        <w:tc>
          <w:tcPr>
            <w:tcW w:w="4786" w:type="dxa"/>
          </w:tcPr>
          <w:p w:rsidR="00AC60F5" w:rsidRPr="00AC60F5" w:rsidRDefault="00AC60F5" w:rsidP="00DE6D85">
            <w:pPr>
              <w:jc w:val="both"/>
              <w:rPr>
                <w:i/>
                <w:sz w:val="24"/>
              </w:rPr>
            </w:pPr>
            <w:r w:rsidRPr="00AC60F5">
              <w:rPr>
                <w:sz w:val="24"/>
              </w:rPr>
              <w:t xml:space="preserve">Глава муниципального образования </w:t>
            </w:r>
            <w:r w:rsidR="00DE6D85">
              <w:rPr>
                <w:sz w:val="24"/>
              </w:rPr>
              <w:t>сельское поселение</w:t>
            </w:r>
            <w:r w:rsidRPr="00AC60F5">
              <w:rPr>
                <w:sz w:val="24"/>
              </w:rPr>
              <w:t xml:space="preserve"> «село </w:t>
            </w:r>
            <w:r w:rsidR="00DE6D85">
              <w:rPr>
                <w:sz w:val="24"/>
              </w:rPr>
              <w:t>Ковран</w:t>
            </w:r>
            <w:r w:rsidRPr="00AC60F5">
              <w:rPr>
                <w:sz w:val="24"/>
              </w:rPr>
              <w:t xml:space="preserve">» </w:t>
            </w:r>
          </w:p>
        </w:tc>
        <w:tc>
          <w:tcPr>
            <w:tcW w:w="2977" w:type="dxa"/>
          </w:tcPr>
          <w:p w:rsidR="00AC60F5" w:rsidRPr="00AC60F5" w:rsidRDefault="00DE6D85" w:rsidP="008D3FA4">
            <w:pPr>
              <w:ind w:firstLine="3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</w:p>
        </w:tc>
        <w:tc>
          <w:tcPr>
            <w:tcW w:w="2409" w:type="dxa"/>
          </w:tcPr>
          <w:p w:rsidR="00AC60F5" w:rsidRPr="00AC60F5" w:rsidRDefault="00DE6D85" w:rsidP="008D3FA4">
            <w:pPr>
              <w:ind w:firstLine="35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И.М.Квасова</w:t>
            </w:r>
            <w:proofErr w:type="spellEnd"/>
          </w:p>
          <w:p w:rsidR="00AC60F5" w:rsidRPr="00AC60F5" w:rsidRDefault="00AC60F5" w:rsidP="008D3FA4">
            <w:pPr>
              <w:ind w:firstLine="357"/>
              <w:jc w:val="both"/>
              <w:rPr>
                <w:sz w:val="24"/>
              </w:rPr>
            </w:pPr>
          </w:p>
          <w:p w:rsidR="00AC60F5" w:rsidRPr="00AC60F5" w:rsidRDefault="00AC60F5" w:rsidP="00DE6D85">
            <w:pPr>
              <w:jc w:val="both"/>
              <w:rPr>
                <w:sz w:val="24"/>
              </w:rPr>
            </w:pPr>
            <w:r w:rsidRPr="00AC60F5">
              <w:rPr>
                <w:sz w:val="24"/>
              </w:rPr>
              <w:t xml:space="preserve"> </w:t>
            </w:r>
          </w:p>
        </w:tc>
      </w:tr>
    </w:tbl>
    <w:p w:rsidR="00AC60F5" w:rsidRDefault="00AC60F5" w:rsidP="00AC60F5">
      <w:pPr>
        <w:pStyle w:val="ConsPlusNormal"/>
        <w:jc w:val="right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C60F5" w:rsidRPr="00AC60F5" w:rsidTr="008D3FA4">
        <w:tc>
          <w:tcPr>
            <w:tcW w:w="4503" w:type="dxa"/>
          </w:tcPr>
          <w:p w:rsidR="00AC60F5" w:rsidRPr="00AC60F5" w:rsidRDefault="00AC60F5" w:rsidP="006E390E">
            <w:pPr>
              <w:jc w:val="right"/>
              <w:rPr>
                <w:sz w:val="24"/>
              </w:rPr>
            </w:pPr>
          </w:p>
        </w:tc>
        <w:tc>
          <w:tcPr>
            <w:tcW w:w="5068" w:type="dxa"/>
          </w:tcPr>
          <w:p w:rsidR="00836332" w:rsidRDefault="00836332" w:rsidP="006E390E">
            <w:pPr>
              <w:jc w:val="right"/>
              <w:rPr>
                <w:sz w:val="24"/>
              </w:rPr>
            </w:pPr>
          </w:p>
          <w:p w:rsidR="006A526E" w:rsidRDefault="006A526E" w:rsidP="006E390E">
            <w:pPr>
              <w:jc w:val="right"/>
              <w:rPr>
                <w:sz w:val="24"/>
              </w:rPr>
            </w:pPr>
          </w:p>
          <w:p w:rsidR="006A526E" w:rsidRDefault="006A526E" w:rsidP="006E390E">
            <w:pPr>
              <w:jc w:val="right"/>
              <w:rPr>
                <w:sz w:val="24"/>
              </w:rPr>
            </w:pPr>
          </w:p>
          <w:p w:rsidR="00AC60F5" w:rsidRPr="00AC60F5" w:rsidRDefault="00AC60F5" w:rsidP="006E390E">
            <w:pPr>
              <w:jc w:val="right"/>
              <w:rPr>
                <w:sz w:val="24"/>
              </w:rPr>
            </w:pPr>
            <w:bookmarkStart w:id="0" w:name="_GoBack"/>
            <w:bookmarkEnd w:id="0"/>
            <w:r w:rsidRPr="00AC60F5">
              <w:rPr>
                <w:sz w:val="24"/>
              </w:rPr>
              <w:lastRenderedPageBreak/>
              <w:t>Приложение</w:t>
            </w:r>
          </w:p>
          <w:p w:rsidR="00AC60F5" w:rsidRPr="00AC60F5" w:rsidRDefault="00AC60F5" w:rsidP="006E390E">
            <w:pPr>
              <w:jc w:val="right"/>
              <w:rPr>
                <w:sz w:val="24"/>
              </w:rPr>
            </w:pPr>
            <w:r w:rsidRPr="00AC60F5">
              <w:rPr>
                <w:sz w:val="24"/>
              </w:rPr>
              <w:t xml:space="preserve">к постановлению администрации муниципального образования </w:t>
            </w:r>
            <w:r w:rsidR="00DE6D85">
              <w:rPr>
                <w:sz w:val="24"/>
              </w:rPr>
              <w:t>сельское поселение</w:t>
            </w:r>
            <w:r w:rsidRPr="00AC60F5">
              <w:rPr>
                <w:sz w:val="24"/>
              </w:rPr>
              <w:t xml:space="preserve"> «село </w:t>
            </w:r>
            <w:r w:rsidR="00DE6D85">
              <w:rPr>
                <w:sz w:val="24"/>
              </w:rPr>
              <w:t>Ковран</w:t>
            </w:r>
            <w:r w:rsidRPr="00AC60F5">
              <w:rPr>
                <w:sz w:val="24"/>
              </w:rPr>
              <w:t>»</w:t>
            </w:r>
          </w:p>
          <w:p w:rsidR="00AC60F5" w:rsidRPr="00AC60F5" w:rsidRDefault="00AC60F5" w:rsidP="00836332">
            <w:pPr>
              <w:jc w:val="right"/>
              <w:rPr>
                <w:sz w:val="24"/>
              </w:rPr>
            </w:pPr>
            <w:r w:rsidRPr="00AC60F5">
              <w:rPr>
                <w:sz w:val="24"/>
              </w:rPr>
              <w:t xml:space="preserve">от </w:t>
            </w:r>
            <w:r w:rsidR="00DE6D85">
              <w:rPr>
                <w:sz w:val="24"/>
              </w:rPr>
              <w:t>«</w:t>
            </w:r>
            <w:r w:rsidR="00836332">
              <w:rPr>
                <w:sz w:val="24"/>
              </w:rPr>
              <w:t>30</w:t>
            </w:r>
            <w:r w:rsidR="00DE6D85">
              <w:rPr>
                <w:sz w:val="24"/>
              </w:rPr>
              <w:t xml:space="preserve">» апреля </w:t>
            </w:r>
            <w:r w:rsidR="00B34F32">
              <w:rPr>
                <w:sz w:val="24"/>
              </w:rPr>
              <w:t xml:space="preserve">2019 </w:t>
            </w:r>
            <w:r w:rsidRPr="00AC60F5">
              <w:rPr>
                <w:sz w:val="24"/>
              </w:rPr>
              <w:t>№</w:t>
            </w:r>
            <w:r w:rsidR="00836332">
              <w:rPr>
                <w:sz w:val="24"/>
              </w:rPr>
              <w:t xml:space="preserve"> 14</w:t>
            </w:r>
            <w:r w:rsidRPr="00AC60F5">
              <w:rPr>
                <w:sz w:val="24"/>
              </w:rPr>
              <w:t xml:space="preserve"> </w:t>
            </w:r>
          </w:p>
        </w:tc>
      </w:tr>
    </w:tbl>
    <w:p w:rsidR="00821E64" w:rsidRDefault="00821E64" w:rsidP="00CC775D">
      <w:pPr>
        <w:jc w:val="center"/>
        <w:rPr>
          <w:caps/>
          <w:sz w:val="26"/>
        </w:rPr>
      </w:pPr>
    </w:p>
    <w:p w:rsidR="008A3932" w:rsidRPr="004970C7" w:rsidRDefault="008A3932" w:rsidP="008A393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lang w:eastAsia="en-US"/>
        </w:rPr>
      </w:pPr>
    </w:p>
    <w:p w:rsidR="003D2C9C" w:rsidRPr="004970C7" w:rsidRDefault="003D2C9C" w:rsidP="003D2C9C">
      <w:pPr>
        <w:autoSpaceDE w:val="0"/>
        <w:autoSpaceDN w:val="0"/>
        <w:adjustRightInd w:val="0"/>
        <w:jc w:val="center"/>
        <w:rPr>
          <w:b/>
          <w:sz w:val="24"/>
        </w:rPr>
      </w:pPr>
      <w:r w:rsidRPr="004970C7">
        <w:rPr>
          <w:b/>
          <w:sz w:val="24"/>
        </w:rPr>
        <w:t>Муниципальная программа</w:t>
      </w:r>
    </w:p>
    <w:p w:rsidR="00F360C7" w:rsidRDefault="003D2C9C" w:rsidP="004970C7">
      <w:pPr>
        <w:autoSpaceDE w:val="0"/>
        <w:autoSpaceDN w:val="0"/>
        <w:adjustRightInd w:val="0"/>
        <w:jc w:val="center"/>
        <w:rPr>
          <w:b/>
          <w:sz w:val="24"/>
        </w:rPr>
      </w:pPr>
      <w:r w:rsidRPr="004970C7">
        <w:rPr>
          <w:b/>
          <w:bCs/>
          <w:sz w:val="24"/>
        </w:rPr>
        <w:t>«</w:t>
      </w:r>
      <w:r w:rsidR="004970C7" w:rsidRPr="004970C7">
        <w:rPr>
          <w:b/>
          <w:sz w:val="24"/>
        </w:rPr>
        <w:t xml:space="preserve">Профилактика правонарушений, </w:t>
      </w:r>
      <w:r w:rsidR="00CE6C78">
        <w:rPr>
          <w:b/>
          <w:sz w:val="24"/>
        </w:rPr>
        <w:t xml:space="preserve">преступлений и </w:t>
      </w:r>
      <w:r w:rsidR="00152E67">
        <w:rPr>
          <w:b/>
          <w:sz w:val="24"/>
        </w:rPr>
        <w:t>повышение</w:t>
      </w:r>
      <w:r w:rsidR="004970C7" w:rsidRPr="004970C7">
        <w:rPr>
          <w:b/>
          <w:sz w:val="24"/>
        </w:rPr>
        <w:t xml:space="preserve"> безопасности дорожного движения в </w:t>
      </w:r>
      <w:r w:rsidR="00F360C7">
        <w:rPr>
          <w:b/>
          <w:sz w:val="24"/>
        </w:rPr>
        <w:t>муниципальном образовании</w:t>
      </w:r>
      <w:r w:rsidR="00CE6C78">
        <w:rPr>
          <w:b/>
          <w:sz w:val="24"/>
        </w:rPr>
        <w:t xml:space="preserve"> </w:t>
      </w:r>
      <w:r w:rsidR="00DE6D85">
        <w:rPr>
          <w:b/>
          <w:sz w:val="24"/>
        </w:rPr>
        <w:t>сельское поселение</w:t>
      </w:r>
      <w:r w:rsidR="00F360C7">
        <w:rPr>
          <w:b/>
          <w:sz w:val="24"/>
        </w:rPr>
        <w:t xml:space="preserve"> «село </w:t>
      </w:r>
      <w:r w:rsidR="00DE6D85">
        <w:rPr>
          <w:b/>
          <w:sz w:val="24"/>
        </w:rPr>
        <w:t>Ковран</w:t>
      </w:r>
      <w:r w:rsidR="00F360C7">
        <w:rPr>
          <w:b/>
          <w:sz w:val="24"/>
        </w:rPr>
        <w:t xml:space="preserve">» </w:t>
      </w:r>
    </w:p>
    <w:p w:rsidR="003D2C9C" w:rsidRPr="004970C7" w:rsidRDefault="004970C7" w:rsidP="004970C7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970C7">
        <w:rPr>
          <w:sz w:val="24"/>
        </w:rPr>
        <w:t xml:space="preserve"> </w:t>
      </w:r>
      <w:r w:rsidR="003D2C9C" w:rsidRPr="004970C7">
        <w:rPr>
          <w:b/>
          <w:bCs/>
          <w:sz w:val="24"/>
        </w:rPr>
        <w:t>(далее – Программа)</w:t>
      </w:r>
    </w:p>
    <w:p w:rsidR="003D2C9C" w:rsidRPr="004970C7" w:rsidRDefault="003D2C9C" w:rsidP="003D2C9C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0C20C8" w:rsidRPr="004970C7" w:rsidRDefault="003D2C9C" w:rsidP="00153A78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lang w:eastAsia="en-US"/>
        </w:rPr>
      </w:pPr>
      <w:r w:rsidRPr="004970C7">
        <w:rPr>
          <w:b/>
          <w:bCs/>
          <w:sz w:val="24"/>
        </w:rPr>
        <w:t>Паспорт Программы</w:t>
      </w:r>
    </w:p>
    <w:p w:rsidR="008A3932" w:rsidRPr="004970C7" w:rsidRDefault="008A3932" w:rsidP="008A393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158"/>
      </w:tblGrid>
      <w:tr w:rsidR="008A3932" w:rsidRPr="008A3932" w:rsidTr="00105FCD">
        <w:tc>
          <w:tcPr>
            <w:tcW w:w="3402" w:type="dxa"/>
          </w:tcPr>
          <w:p w:rsidR="008A3932" w:rsidRPr="003D2C9C" w:rsidRDefault="008A3932" w:rsidP="008A393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D2C9C">
              <w:rPr>
                <w:rFonts w:eastAsia="Calibri"/>
                <w:sz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6158" w:type="dxa"/>
          </w:tcPr>
          <w:p w:rsidR="008A3932" w:rsidRPr="003D2C9C" w:rsidRDefault="003D2C9C" w:rsidP="00F360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F360C7">
              <w:rPr>
                <w:rFonts w:eastAsia="Calibri"/>
                <w:sz w:val="24"/>
                <w:lang w:eastAsia="en-US"/>
              </w:rPr>
              <w:t xml:space="preserve">муниципального образования </w:t>
            </w:r>
            <w:r w:rsidR="00DE6D85">
              <w:rPr>
                <w:rFonts w:eastAsia="Calibri"/>
                <w:sz w:val="24"/>
                <w:lang w:eastAsia="en-US"/>
              </w:rPr>
              <w:t>сельское поселение</w:t>
            </w:r>
            <w:r w:rsidR="00F360C7">
              <w:rPr>
                <w:rFonts w:eastAsia="Calibri"/>
                <w:sz w:val="24"/>
                <w:lang w:eastAsia="en-US"/>
              </w:rPr>
              <w:t xml:space="preserve"> «село </w:t>
            </w:r>
            <w:r w:rsidR="00DE6D85">
              <w:rPr>
                <w:rFonts w:eastAsia="Calibri"/>
                <w:sz w:val="24"/>
                <w:lang w:eastAsia="en-US"/>
              </w:rPr>
              <w:t>Ковран</w:t>
            </w:r>
            <w:r w:rsidR="00F360C7">
              <w:rPr>
                <w:rFonts w:eastAsia="Calibri"/>
                <w:sz w:val="24"/>
                <w:lang w:eastAsia="en-US"/>
              </w:rPr>
              <w:t>»</w:t>
            </w:r>
          </w:p>
        </w:tc>
      </w:tr>
      <w:tr w:rsidR="008A3932" w:rsidRPr="008A3932" w:rsidTr="00105FCD">
        <w:tc>
          <w:tcPr>
            <w:tcW w:w="3402" w:type="dxa"/>
          </w:tcPr>
          <w:p w:rsidR="008A3932" w:rsidRPr="003D2C9C" w:rsidRDefault="008A3932" w:rsidP="008A393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D2C9C">
              <w:rPr>
                <w:rFonts w:eastAsia="Calibri"/>
                <w:sz w:val="24"/>
                <w:lang w:eastAsia="en-US"/>
              </w:rPr>
              <w:t>Соисполнители Программы</w:t>
            </w:r>
          </w:p>
        </w:tc>
        <w:tc>
          <w:tcPr>
            <w:tcW w:w="6158" w:type="dxa"/>
          </w:tcPr>
          <w:p w:rsidR="008A3932" w:rsidRPr="003D2C9C" w:rsidRDefault="00CE6C78" w:rsidP="008A39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D2C9C">
              <w:rPr>
                <w:rFonts w:eastAsia="Calibri"/>
                <w:sz w:val="24"/>
                <w:lang w:eastAsia="en-US"/>
              </w:rPr>
              <w:t>О</w:t>
            </w:r>
            <w:r w:rsidR="008A3932" w:rsidRPr="003D2C9C">
              <w:rPr>
                <w:rFonts w:eastAsia="Calibri"/>
                <w:sz w:val="24"/>
                <w:lang w:eastAsia="en-US"/>
              </w:rPr>
              <w:t>тсутствуют</w:t>
            </w:r>
          </w:p>
        </w:tc>
      </w:tr>
      <w:tr w:rsidR="008A3932" w:rsidRPr="008A3932" w:rsidTr="00105FCD">
        <w:tc>
          <w:tcPr>
            <w:tcW w:w="3402" w:type="dxa"/>
          </w:tcPr>
          <w:p w:rsidR="008A3932" w:rsidRPr="003D2C9C" w:rsidRDefault="008A3932" w:rsidP="008A393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D2C9C">
              <w:rPr>
                <w:rFonts w:eastAsia="Calibri"/>
                <w:sz w:val="24"/>
                <w:lang w:eastAsia="en-US"/>
              </w:rPr>
              <w:t>Участники Программы</w:t>
            </w:r>
          </w:p>
        </w:tc>
        <w:tc>
          <w:tcPr>
            <w:tcW w:w="6158" w:type="dxa"/>
          </w:tcPr>
          <w:p w:rsidR="00F360C7" w:rsidRDefault="00F360C7" w:rsidP="008A39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МКУК «</w:t>
            </w:r>
            <w:r w:rsidR="00B20526">
              <w:rPr>
                <w:rFonts w:eastAsia="Calibri"/>
                <w:sz w:val="24"/>
                <w:lang w:eastAsia="en-US"/>
              </w:rPr>
              <w:t>Ковранский сельский дом культуры»</w:t>
            </w:r>
            <w:r>
              <w:rPr>
                <w:rFonts w:eastAsia="Calibri"/>
                <w:sz w:val="24"/>
                <w:lang w:eastAsia="en-US"/>
              </w:rPr>
              <w:t>;</w:t>
            </w:r>
          </w:p>
          <w:p w:rsidR="006D5034" w:rsidRDefault="00DE6D85" w:rsidP="00B205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</w:t>
            </w:r>
            <w:r w:rsidR="00B20526">
              <w:rPr>
                <w:rFonts w:eastAsia="Calibri"/>
                <w:sz w:val="24"/>
                <w:lang w:eastAsia="en-US"/>
              </w:rPr>
              <w:t xml:space="preserve">ельдшерский </w:t>
            </w:r>
            <w:proofErr w:type="gramStart"/>
            <w:r w:rsidR="00B20526">
              <w:rPr>
                <w:rFonts w:eastAsia="Calibri"/>
                <w:sz w:val="24"/>
                <w:lang w:eastAsia="en-US"/>
              </w:rPr>
              <w:t>-а</w:t>
            </w:r>
            <w:proofErr w:type="gramEnd"/>
            <w:r w:rsidR="00B20526">
              <w:rPr>
                <w:rFonts w:eastAsia="Calibri"/>
                <w:sz w:val="24"/>
                <w:lang w:eastAsia="en-US"/>
              </w:rPr>
              <w:t>кушерский пункт</w:t>
            </w:r>
            <w:r>
              <w:rPr>
                <w:rFonts w:eastAsia="Calibri"/>
                <w:sz w:val="24"/>
                <w:lang w:eastAsia="en-US"/>
              </w:rPr>
              <w:t xml:space="preserve"> (</w:t>
            </w:r>
            <w:r w:rsidR="00F360C7">
              <w:rPr>
                <w:rFonts w:eastAsia="Calibri"/>
                <w:sz w:val="24"/>
                <w:lang w:eastAsia="en-US"/>
              </w:rPr>
              <w:t xml:space="preserve">по согласованию); </w:t>
            </w:r>
          </w:p>
          <w:p w:rsidR="00F360C7" w:rsidRPr="003D2C9C" w:rsidRDefault="006D5034" w:rsidP="006D50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МБОУ Ковранская средняя школа (по согласованию).</w:t>
            </w:r>
            <w:r w:rsidR="00F360C7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</w:tr>
      <w:tr w:rsidR="008A3932" w:rsidRPr="008A3932" w:rsidTr="00105FCD">
        <w:tc>
          <w:tcPr>
            <w:tcW w:w="3402" w:type="dxa"/>
          </w:tcPr>
          <w:p w:rsidR="008A3932" w:rsidRPr="003D2C9C" w:rsidRDefault="008A3932" w:rsidP="008A393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D2C9C">
              <w:rPr>
                <w:rFonts w:eastAsia="Calibri"/>
                <w:sz w:val="24"/>
                <w:lang w:eastAsia="en-US"/>
              </w:rPr>
              <w:t>Подпрограммы Программы</w:t>
            </w:r>
          </w:p>
        </w:tc>
        <w:tc>
          <w:tcPr>
            <w:tcW w:w="6158" w:type="dxa"/>
          </w:tcPr>
          <w:p w:rsidR="008A3932" w:rsidRPr="003D2C9C" w:rsidRDefault="00F360C7" w:rsidP="008A39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</w:t>
            </w:r>
            <w:r w:rsidR="003D2C9C">
              <w:rPr>
                <w:rFonts w:eastAsia="Calibri"/>
                <w:sz w:val="24"/>
                <w:lang w:eastAsia="en-US"/>
              </w:rPr>
              <w:t>тсутствуют</w:t>
            </w:r>
          </w:p>
        </w:tc>
      </w:tr>
      <w:tr w:rsidR="003D2C9C" w:rsidRPr="008A3932" w:rsidTr="00105FCD">
        <w:tc>
          <w:tcPr>
            <w:tcW w:w="3402" w:type="dxa"/>
          </w:tcPr>
          <w:p w:rsidR="003D2C9C" w:rsidRPr="003D2C9C" w:rsidRDefault="003D2C9C" w:rsidP="003D2C9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D2C9C">
              <w:rPr>
                <w:rFonts w:eastAsia="Calibri"/>
                <w:sz w:val="24"/>
                <w:lang w:eastAsia="en-US"/>
              </w:rPr>
              <w:t>Цели Программы</w:t>
            </w:r>
          </w:p>
        </w:tc>
        <w:tc>
          <w:tcPr>
            <w:tcW w:w="6158" w:type="dxa"/>
          </w:tcPr>
          <w:p w:rsidR="00BF2CD6" w:rsidRPr="003D2C9C" w:rsidRDefault="00105FCD" w:rsidP="00105F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обеспечение </w:t>
            </w:r>
            <w:r w:rsidR="00E938D7">
              <w:rPr>
                <w:rFonts w:eastAsia="Calibri"/>
                <w:sz w:val="24"/>
                <w:lang w:eastAsia="en-US"/>
              </w:rPr>
              <w:t xml:space="preserve">безопасности граждан </w:t>
            </w:r>
            <w:r>
              <w:rPr>
                <w:rFonts w:eastAsia="Calibri"/>
                <w:sz w:val="24"/>
                <w:lang w:eastAsia="en-US"/>
              </w:rPr>
              <w:t xml:space="preserve">в сельском поселении «село </w:t>
            </w:r>
            <w:r w:rsidR="00DE6D85">
              <w:rPr>
                <w:rFonts w:eastAsia="Calibri"/>
                <w:sz w:val="24"/>
                <w:lang w:eastAsia="en-US"/>
              </w:rPr>
              <w:t>Ковран</w:t>
            </w:r>
            <w:r>
              <w:rPr>
                <w:rFonts w:eastAsia="Calibri"/>
                <w:sz w:val="24"/>
                <w:lang w:eastAsia="en-US"/>
              </w:rPr>
              <w:t xml:space="preserve">» путем </w:t>
            </w:r>
            <w:r w:rsidR="00BF2CD6">
              <w:rPr>
                <w:rFonts w:eastAsia="Calibri"/>
                <w:sz w:val="24"/>
                <w:lang w:eastAsia="en-US"/>
              </w:rPr>
              <w:t xml:space="preserve">снижения уровня преступлений, </w:t>
            </w:r>
            <w:r w:rsidR="00E938D7">
              <w:rPr>
                <w:rFonts w:eastAsia="Calibri"/>
                <w:sz w:val="24"/>
                <w:lang w:eastAsia="en-US"/>
              </w:rPr>
              <w:t>правонарушений</w:t>
            </w:r>
            <w:r w:rsidR="00BF2CD6">
              <w:rPr>
                <w:rFonts w:eastAsia="Calibri"/>
                <w:sz w:val="24"/>
                <w:lang w:eastAsia="en-US"/>
              </w:rPr>
              <w:t xml:space="preserve"> и безопасности дорожного движения</w:t>
            </w:r>
          </w:p>
        </w:tc>
      </w:tr>
      <w:tr w:rsidR="003D2C9C" w:rsidRPr="008A3932" w:rsidTr="00105FCD">
        <w:tc>
          <w:tcPr>
            <w:tcW w:w="3402" w:type="dxa"/>
          </w:tcPr>
          <w:p w:rsidR="003D2C9C" w:rsidRPr="003D2C9C" w:rsidRDefault="003D2C9C" w:rsidP="003D2C9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D2C9C">
              <w:rPr>
                <w:rFonts w:eastAsia="Calibri"/>
                <w:sz w:val="24"/>
                <w:lang w:eastAsia="en-US"/>
              </w:rPr>
              <w:t>Задачи Программы</w:t>
            </w:r>
          </w:p>
        </w:tc>
        <w:tc>
          <w:tcPr>
            <w:tcW w:w="6158" w:type="dxa"/>
          </w:tcPr>
          <w:p w:rsidR="00B161DA" w:rsidRDefault="00E938D7" w:rsidP="00954C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465D7">
              <w:rPr>
                <w:rFonts w:eastAsia="Calibri"/>
                <w:sz w:val="24"/>
                <w:lang w:eastAsia="en-US"/>
              </w:rPr>
              <w:t xml:space="preserve">1) </w:t>
            </w:r>
            <w:r w:rsidR="00B161DA">
              <w:rPr>
                <w:rFonts w:eastAsia="Calibri"/>
                <w:sz w:val="24"/>
                <w:lang w:eastAsia="en-US"/>
              </w:rPr>
              <w:t>реализация мер, связанных с профилактикой правонарушений, в том числе, повторных, с профилактикой рецидивной преступности;</w:t>
            </w:r>
          </w:p>
          <w:p w:rsidR="00C465D7" w:rsidRPr="00C465D7" w:rsidRDefault="00B161DA" w:rsidP="00954C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2) реализация мер, связанных с профилактикой правонарушений в общественных местах, на улицах поселения</w:t>
            </w:r>
            <w:r w:rsidR="00C465D7" w:rsidRPr="00C465D7">
              <w:rPr>
                <w:rFonts w:eastAsia="Calibri"/>
                <w:sz w:val="24"/>
                <w:lang w:eastAsia="en-US"/>
              </w:rPr>
              <w:t>;</w:t>
            </w:r>
          </w:p>
          <w:p w:rsidR="00101ABA" w:rsidRPr="00C465D7" w:rsidRDefault="00B161DA" w:rsidP="00954C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  <w:r w:rsidR="00101ABA" w:rsidRPr="00C465D7">
              <w:rPr>
                <w:rFonts w:eastAsia="Calibri"/>
                <w:sz w:val="24"/>
                <w:lang w:eastAsia="en-US"/>
              </w:rPr>
              <w:t xml:space="preserve">) </w:t>
            </w:r>
            <w:r w:rsidR="006F6CC8">
              <w:rPr>
                <w:rFonts w:eastAsia="Calibri"/>
                <w:sz w:val="24"/>
                <w:lang w:eastAsia="en-US"/>
              </w:rPr>
              <w:t>реализация мер, направлен</w:t>
            </w:r>
            <w:r w:rsidR="007D779A">
              <w:rPr>
                <w:rFonts w:eastAsia="Calibri"/>
                <w:sz w:val="24"/>
                <w:lang w:eastAsia="en-US"/>
              </w:rPr>
              <w:t xml:space="preserve">ных на профилактику наркомании </w:t>
            </w:r>
            <w:r w:rsidR="006F6CC8">
              <w:rPr>
                <w:rFonts w:eastAsia="Calibri"/>
                <w:sz w:val="24"/>
                <w:lang w:eastAsia="en-US"/>
              </w:rPr>
              <w:t>и алкоголизма</w:t>
            </w:r>
            <w:r>
              <w:rPr>
                <w:rFonts w:eastAsia="Calibri"/>
                <w:sz w:val="24"/>
                <w:lang w:eastAsia="en-US"/>
              </w:rPr>
              <w:t>, в том числе среди несовершеннолетних</w:t>
            </w:r>
            <w:r w:rsidR="006F6CC8">
              <w:rPr>
                <w:rFonts w:eastAsia="Calibri"/>
                <w:sz w:val="24"/>
                <w:lang w:eastAsia="en-US"/>
              </w:rPr>
              <w:t>;</w:t>
            </w:r>
          </w:p>
          <w:p w:rsidR="00097D46" w:rsidRPr="00F964EA" w:rsidRDefault="00B161DA" w:rsidP="00B161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  <w:r w:rsidR="00C465D7">
              <w:rPr>
                <w:rFonts w:eastAsia="Calibri"/>
                <w:sz w:val="24"/>
                <w:lang w:eastAsia="en-US"/>
              </w:rPr>
              <w:t>) оказание по</w:t>
            </w:r>
            <w:r w:rsidR="00C465D7" w:rsidRPr="00C465D7">
              <w:rPr>
                <w:rFonts w:eastAsia="Calibri"/>
                <w:sz w:val="24"/>
                <w:lang w:eastAsia="en-US"/>
              </w:rPr>
              <w:t>ддержки гражданам и их объединения</w:t>
            </w:r>
            <w:r w:rsidR="00C465D7">
              <w:rPr>
                <w:rFonts w:eastAsia="Calibri"/>
                <w:sz w:val="24"/>
                <w:lang w:eastAsia="en-US"/>
              </w:rPr>
              <w:t>м, участвующим в охране обществ</w:t>
            </w:r>
            <w:r w:rsidR="00C465D7" w:rsidRPr="00C465D7">
              <w:rPr>
                <w:rFonts w:eastAsia="Calibri"/>
                <w:sz w:val="24"/>
                <w:lang w:eastAsia="en-US"/>
              </w:rPr>
              <w:t>е</w:t>
            </w:r>
            <w:r w:rsidR="00C465D7">
              <w:rPr>
                <w:rFonts w:eastAsia="Calibri"/>
                <w:sz w:val="24"/>
                <w:lang w:eastAsia="en-US"/>
              </w:rPr>
              <w:t xml:space="preserve">нного порядка на территории </w:t>
            </w:r>
            <w:r w:rsidR="00DE6D85">
              <w:rPr>
                <w:rFonts w:eastAsia="Calibri"/>
                <w:sz w:val="24"/>
                <w:lang w:eastAsia="en-US"/>
              </w:rPr>
              <w:t>сельское поселение</w:t>
            </w:r>
            <w:r w:rsidR="00F360C7">
              <w:rPr>
                <w:rFonts w:eastAsia="Calibri"/>
                <w:sz w:val="24"/>
                <w:lang w:eastAsia="en-US"/>
              </w:rPr>
              <w:t xml:space="preserve"> «село </w:t>
            </w:r>
            <w:r w:rsidR="00DE6D85">
              <w:rPr>
                <w:rFonts w:eastAsia="Calibri"/>
                <w:sz w:val="24"/>
                <w:lang w:eastAsia="en-US"/>
              </w:rPr>
              <w:t>Ковран</w:t>
            </w:r>
            <w:r w:rsidR="00F360C7">
              <w:rPr>
                <w:rFonts w:eastAsia="Calibri"/>
                <w:sz w:val="24"/>
                <w:lang w:eastAsia="en-US"/>
              </w:rPr>
              <w:t>»</w:t>
            </w:r>
          </w:p>
        </w:tc>
      </w:tr>
      <w:tr w:rsidR="003D2C9C" w:rsidRPr="008A3932" w:rsidTr="00105FCD">
        <w:tc>
          <w:tcPr>
            <w:tcW w:w="3402" w:type="dxa"/>
          </w:tcPr>
          <w:p w:rsidR="003D2C9C" w:rsidRPr="00660EE8" w:rsidRDefault="003D2C9C" w:rsidP="001D3EF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60EE8">
              <w:rPr>
                <w:rFonts w:eastAsia="Calibri"/>
                <w:sz w:val="24"/>
                <w:lang w:eastAsia="en-US"/>
              </w:rPr>
              <w:t xml:space="preserve">Целевые </w:t>
            </w:r>
            <w:r w:rsidR="001D3EFE" w:rsidRPr="00660EE8">
              <w:rPr>
                <w:rFonts w:eastAsia="Calibri"/>
                <w:sz w:val="24"/>
                <w:lang w:eastAsia="en-US"/>
              </w:rPr>
              <w:t xml:space="preserve">индикаторы и </w:t>
            </w:r>
            <w:r w:rsidRPr="00660EE8">
              <w:rPr>
                <w:rFonts w:eastAsia="Calibri"/>
                <w:sz w:val="24"/>
                <w:lang w:eastAsia="en-US"/>
              </w:rPr>
              <w:t>показатели Программы</w:t>
            </w:r>
          </w:p>
        </w:tc>
        <w:tc>
          <w:tcPr>
            <w:tcW w:w="6158" w:type="dxa"/>
          </w:tcPr>
          <w:p w:rsidR="008616E8" w:rsidRDefault="00E938D7" w:rsidP="008616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660EE8">
              <w:rPr>
                <w:rFonts w:eastAsia="Calibri"/>
                <w:sz w:val="24"/>
                <w:lang w:eastAsia="en-US"/>
              </w:rPr>
              <w:t>1</w:t>
            </w:r>
            <w:r w:rsidR="00767B36" w:rsidRPr="00660EE8">
              <w:rPr>
                <w:rFonts w:eastAsia="Calibri"/>
                <w:sz w:val="24"/>
                <w:lang w:eastAsia="en-US"/>
              </w:rPr>
              <w:t>) количество ДТП, повлекших гибель и ранение людей;</w:t>
            </w:r>
          </w:p>
          <w:p w:rsidR="008616E8" w:rsidRPr="00660EE8" w:rsidRDefault="00B161DA" w:rsidP="008616E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число раскрытых правонарушений и преступлений, совершенных в общественных местах и на улицах поселения; </w:t>
            </w:r>
          </w:p>
          <w:p w:rsidR="003D2C9C" w:rsidRPr="00660EE8" w:rsidRDefault="00053AE4" w:rsidP="00053A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  <w:r w:rsidR="001D3EFE" w:rsidRPr="00660EE8">
              <w:rPr>
                <w:rFonts w:eastAsia="Calibri"/>
                <w:sz w:val="24"/>
                <w:lang w:eastAsia="en-US"/>
              </w:rPr>
              <w:t xml:space="preserve">) количество проведенных мероприятий, направленных на профилактику правонарушений, </w:t>
            </w:r>
            <w:r>
              <w:rPr>
                <w:rFonts w:eastAsia="Calibri"/>
                <w:sz w:val="24"/>
                <w:lang w:eastAsia="en-US"/>
              </w:rPr>
              <w:t xml:space="preserve">преступлений и </w:t>
            </w:r>
            <w:r w:rsidR="001D3EFE" w:rsidRPr="00660EE8">
              <w:rPr>
                <w:rFonts w:eastAsia="Calibri"/>
                <w:sz w:val="24"/>
                <w:lang w:eastAsia="en-US"/>
              </w:rPr>
              <w:t xml:space="preserve"> повышение безопасности дорожного движения</w:t>
            </w:r>
            <w:r w:rsidR="004725B5">
              <w:rPr>
                <w:rFonts w:eastAsia="Calibri"/>
                <w:sz w:val="24"/>
                <w:lang w:eastAsia="en-US"/>
              </w:rPr>
              <w:t xml:space="preserve">, а также </w:t>
            </w:r>
            <w:r w:rsidR="004725B5" w:rsidRPr="00494FE6">
              <w:rPr>
                <w:sz w:val="24"/>
              </w:rPr>
              <w:t>популяризацию здорового образа жизни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</w:tr>
      <w:tr w:rsidR="003D2C9C" w:rsidRPr="008A3932" w:rsidTr="00105FCD">
        <w:tc>
          <w:tcPr>
            <w:tcW w:w="3402" w:type="dxa"/>
          </w:tcPr>
          <w:p w:rsidR="003D2C9C" w:rsidRPr="003D2C9C" w:rsidRDefault="003D2C9C" w:rsidP="003D2C9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D2C9C">
              <w:rPr>
                <w:rFonts w:eastAsia="Calibri"/>
                <w:sz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6158" w:type="dxa"/>
          </w:tcPr>
          <w:p w:rsidR="003D2C9C" w:rsidRPr="003D2C9C" w:rsidRDefault="003D2C9C" w:rsidP="007253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D2C9C">
              <w:rPr>
                <w:rFonts w:eastAsia="Calibri"/>
                <w:sz w:val="24"/>
                <w:lang w:eastAsia="en-US"/>
              </w:rPr>
              <w:t>в один этап с 201</w:t>
            </w:r>
            <w:r w:rsidR="001D3EFE">
              <w:rPr>
                <w:rFonts w:eastAsia="Calibri"/>
                <w:sz w:val="24"/>
                <w:lang w:eastAsia="en-US"/>
              </w:rPr>
              <w:t>9</w:t>
            </w:r>
            <w:r w:rsidRPr="003D2C9C">
              <w:rPr>
                <w:rFonts w:eastAsia="Calibri"/>
                <w:sz w:val="24"/>
                <w:lang w:eastAsia="en-US"/>
              </w:rPr>
              <w:t xml:space="preserve"> года по 202</w:t>
            </w:r>
            <w:r w:rsidR="00725384">
              <w:rPr>
                <w:rFonts w:eastAsia="Calibri"/>
                <w:sz w:val="24"/>
                <w:lang w:eastAsia="en-US"/>
              </w:rPr>
              <w:t>2</w:t>
            </w:r>
            <w:r w:rsidRPr="003D2C9C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3D2C9C" w:rsidRPr="008A3932" w:rsidTr="00105FCD">
        <w:tc>
          <w:tcPr>
            <w:tcW w:w="3402" w:type="dxa"/>
          </w:tcPr>
          <w:p w:rsidR="003D2C9C" w:rsidRPr="003D2C9C" w:rsidRDefault="003D2C9C" w:rsidP="003D2C9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D2C9C">
              <w:rPr>
                <w:rFonts w:eastAsia="Calibri"/>
                <w:sz w:val="24"/>
                <w:lang w:eastAsia="en-US"/>
              </w:rPr>
              <w:t xml:space="preserve">Объемы бюджетных </w:t>
            </w:r>
            <w:r w:rsidRPr="003D2C9C">
              <w:rPr>
                <w:rFonts w:eastAsia="Calibri"/>
                <w:sz w:val="24"/>
                <w:lang w:eastAsia="en-US"/>
              </w:rPr>
              <w:lastRenderedPageBreak/>
              <w:t>ассигнований Программы</w:t>
            </w:r>
          </w:p>
        </w:tc>
        <w:tc>
          <w:tcPr>
            <w:tcW w:w="6158" w:type="dxa"/>
          </w:tcPr>
          <w:p w:rsidR="003D2C9C" w:rsidRPr="0052474D" w:rsidRDefault="003D2C9C" w:rsidP="003D2C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2474D">
              <w:rPr>
                <w:rFonts w:eastAsia="Calibri"/>
                <w:sz w:val="24"/>
                <w:lang w:eastAsia="en-US"/>
              </w:rPr>
              <w:lastRenderedPageBreak/>
              <w:t>общий объем финансирования Программы на 201</w:t>
            </w:r>
            <w:r w:rsidR="00B77984" w:rsidRPr="0052474D">
              <w:rPr>
                <w:rFonts w:eastAsia="Calibri"/>
                <w:sz w:val="24"/>
                <w:lang w:eastAsia="en-US"/>
              </w:rPr>
              <w:t>9</w:t>
            </w:r>
            <w:r w:rsidRPr="0052474D">
              <w:rPr>
                <w:rFonts w:eastAsia="Calibri"/>
                <w:sz w:val="24"/>
                <w:lang w:eastAsia="en-US"/>
              </w:rPr>
              <w:t>-202</w:t>
            </w:r>
            <w:r w:rsidR="00725384">
              <w:rPr>
                <w:rFonts w:eastAsia="Calibri"/>
                <w:sz w:val="24"/>
                <w:lang w:eastAsia="en-US"/>
              </w:rPr>
              <w:t>2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</w:t>
            </w:r>
            <w:r w:rsidRPr="0052474D">
              <w:rPr>
                <w:rFonts w:eastAsia="Calibri"/>
                <w:sz w:val="24"/>
                <w:lang w:eastAsia="en-US"/>
              </w:rPr>
              <w:lastRenderedPageBreak/>
              <w:t xml:space="preserve">годы составляет </w:t>
            </w:r>
            <w:r w:rsidR="00311A33">
              <w:rPr>
                <w:rFonts w:eastAsia="Calibri"/>
                <w:sz w:val="24"/>
                <w:lang w:eastAsia="en-US"/>
              </w:rPr>
              <w:t>153</w:t>
            </w:r>
            <w:r w:rsidR="00F519E1" w:rsidRPr="00311A33">
              <w:rPr>
                <w:rFonts w:eastAsia="Calibri"/>
                <w:sz w:val="24"/>
                <w:lang w:eastAsia="en-US"/>
              </w:rPr>
              <w:t>,</w:t>
            </w:r>
            <w:r w:rsidR="00305DF1" w:rsidRPr="00311A33">
              <w:rPr>
                <w:rFonts w:eastAsia="Calibri"/>
                <w:sz w:val="24"/>
                <w:lang w:eastAsia="en-US"/>
              </w:rPr>
              <w:t>0000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тыс. рублей, в том числе за счет средств:</w:t>
            </w:r>
          </w:p>
          <w:p w:rsidR="003D2C9C" w:rsidRPr="0052474D" w:rsidRDefault="003D2C9C" w:rsidP="003D2C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2474D">
              <w:rPr>
                <w:rFonts w:eastAsia="Calibri"/>
                <w:sz w:val="24"/>
                <w:lang w:eastAsia="en-US"/>
              </w:rPr>
              <w:t xml:space="preserve">краевого бюджета </w:t>
            </w:r>
            <w:r w:rsidR="00305DF1" w:rsidRPr="0052474D">
              <w:rPr>
                <w:rFonts w:eastAsia="Calibri"/>
                <w:sz w:val="24"/>
                <w:lang w:eastAsia="en-US"/>
              </w:rPr>
              <w:t>–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</w:t>
            </w:r>
            <w:r w:rsidR="00311A33">
              <w:rPr>
                <w:rFonts w:eastAsia="Calibri"/>
                <w:sz w:val="24"/>
                <w:lang w:eastAsia="en-US"/>
              </w:rPr>
              <w:t>11</w:t>
            </w:r>
            <w:r w:rsidR="00305DF1" w:rsidRPr="0052474D">
              <w:rPr>
                <w:rFonts w:eastAsia="Calibri"/>
                <w:sz w:val="24"/>
                <w:lang w:eastAsia="en-US"/>
              </w:rPr>
              <w:t>0,0000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тыс. рублей, из них по годам:</w:t>
            </w:r>
          </w:p>
          <w:p w:rsidR="003D2C9C" w:rsidRPr="0052474D" w:rsidRDefault="003D2C9C" w:rsidP="003D2C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2474D">
              <w:rPr>
                <w:rFonts w:eastAsia="Calibri"/>
                <w:sz w:val="24"/>
                <w:lang w:eastAsia="en-US"/>
              </w:rPr>
              <w:t xml:space="preserve">2019 год - </w:t>
            </w:r>
            <w:r w:rsidR="00305DF1" w:rsidRPr="0052474D">
              <w:rPr>
                <w:rFonts w:eastAsia="Calibri"/>
                <w:sz w:val="24"/>
                <w:lang w:eastAsia="en-US"/>
              </w:rPr>
              <w:t xml:space="preserve">0,0000 </w:t>
            </w:r>
            <w:r w:rsidRPr="0052474D">
              <w:rPr>
                <w:rFonts w:eastAsia="Calibri"/>
                <w:sz w:val="24"/>
                <w:lang w:eastAsia="en-US"/>
              </w:rPr>
              <w:t>тыс. рублей;</w:t>
            </w:r>
          </w:p>
          <w:p w:rsidR="003D2C9C" w:rsidRPr="0052474D" w:rsidRDefault="003D2C9C" w:rsidP="003D2C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2474D">
              <w:rPr>
                <w:rFonts w:eastAsia="Calibri"/>
                <w:sz w:val="24"/>
                <w:lang w:eastAsia="en-US"/>
              </w:rPr>
              <w:t xml:space="preserve">2020 год - </w:t>
            </w:r>
            <w:r w:rsidR="00311A33">
              <w:rPr>
                <w:rFonts w:eastAsia="Calibri"/>
                <w:sz w:val="24"/>
                <w:lang w:eastAsia="en-US"/>
              </w:rPr>
              <w:t>6</w:t>
            </w:r>
            <w:r w:rsidR="00080716">
              <w:rPr>
                <w:rFonts w:eastAsia="Calibri"/>
                <w:sz w:val="24"/>
                <w:lang w:eastAsia="en-US"/>
              </w:rPr>
              <w:t>0</w:t>
            </w:r>
            <w:r w:rsidR="00305DF1" w:rsidRPr="0052474D">
              <w:rPr>
                <w:rFonts w:eastAsia="Calibri"/>
                <w:sz w:val="24"/>
                <w:lang w:eastAsia="en-US"/>
              </w:rPr>
              <w:t xml:space="preserve">,0000 </w:t>
            </w:r>
            <w:r w:rsidR="00080716">
              <w:rPr>
                <w:rFonts w:eastAsia="Calibri"/>
                <w:sz w:val="24"/>
                <w:lang w:eastAsia="en-US"/>
              </w:rPr>
              <w:t xml:space="preserve">  </w:t>
            </w:r>
            <w:r w:rsidRPr="0052474D">
              <w:rPr>
                <w:rFonts w:eastAsia="Calibri"/>
                <w:sz w:val="24"/>
                <w:lang w:eastAsia="en-US"/>
              </w:rPr>
              <w:t>тыс. рублей;</w:t>
            </w:r>
          </w:p>
          <w:p w:rsidR="003D2C9C" w:rsidRDefault="003D2C9C" w:rsidP="003D2C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2474D">
              <w:rPr>
                <w:rFonts w:eastAsia="Calibri"/>
                <w:sz w:val="24"/>
                <w:lang w:eastAsia="en-US"/>
              </w:rPr>
              <w:t xml:space="preserve">2021 год </w:t>
            </w:r>
            <w:r w:rsidR="00080716">
              <w:rPr>
                <w:rFonts w:eastAsia="Calibri"/>
                <w:sz w:val="24"/>
                <w:lang w:eastAsia="en-US"/>
              </w:rPr>
              <w:t>–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</w:t>
            </w:r>
            <w:r w:rsidR="00311A33">
              <w:rPr>
                <w:rFonts w:eastAsia="Calibri"/>
                <w:sz w:val="24"/>
                <w:lang w:eastAsia="en-US"/>
              </w:rPr>
              <w:t>5</w:t>
            </w:r>
            <w:r w:rsidR="00080716">
              <w:rPr>
                <w:rFonts w:eastAsia="Calibri"/>
                <w:sz w:val="24"/>
                <w:lang w:eastAsia="en-US"/>
              </w:rPr>
              <w:t>0,</w:t>
            </w:r>
            <w:r w:rsidR="00305DF1" w:rsidRPr="0052474D">
              <w:rPr>
                <w:rFonts w:eastAsia="Calibri"/>
                <w:sz w:val="24"/>
                <w:lang w:eastAsia="en-US"/>
              </w:rPr>
              <w:t xml:space="preserve">0000 </w:t>
            </w:r>
            <w:r w:rsidR="00080716">
              <w:rPr>
                <w:rFonts w:eastAsia="Calibri"/>
                <w:sz w:val="24"/>
                <w:lang w:eastAsia="en-US"/>
              </w:rPr>
              <w:t xml:space="preserve">  </w:t>
            </w:r>
            <w:r w:rsidRPr="0052474D">
              <w:rPr>
                <w:rFonts w:eastAsia="Calibri"/>
                <w:sz w:val="24"/>
                <w:lang w:eastAsia="en-US"/>
              </w:rPr>
              <w:t>тыс. рублей;</w:t>
            </w:r>
          </w:p>
          <w:p w:rsidR="00311A33" w:rsidRPr="0052474D" w:rsidRDefault="00311A33" w:rsidP="003D2C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 год- 0,0000 тыс. рублей;</w:t>
            </w:r>
          </w:p>
          <w:p w:rsidR="003D2C9C" w:rsidRPr="0052474D" w:rsidRDefault="003D2C9C" w:rsidP="003D2C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2474D">
              <w:rPr>
                <w:rFonts w:eastAsia="Calibri"/>
                <w:sz w:val="24"/>
                <w:lang w:eastAsia="en-US"/>
              </w:rPr>
              <w:t>местн</w:t>
            </w:r>
            <w:r w:rsidR="00305DF1" w:rsidRPr="0052474D">
              <w:rPr>
                <w:rFonts w:eastAsia="Calibri"/>
                <w:sz w:val="24"/>
                <w:lang w:eastAsia="en-US"/>
              </w:rPr>
              <w:t>ого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бюджет</w:t>
            </w:r>
            <w:r w:rsidR="00305DF1" w:rsidRPr="0052474D">
              <w:rPr>
                <w:rFonts w:eastAsia="Calibri"/>
                <w:sz w:val="24"/>
                <w:lang w:eastAsia="en-US"/>
              </w:rPr>
              <w:t>а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-</w:t>
            </w:r>
            <w:r w:rsidR="00F20D80">
              <w:rPr>
                <w:rFonts w:eastAsia="Calibri"/>
                <w:sz w:val="24"/>
                <w:lang w:eastAsia="en-US"/>
              </w:rPr>
              <w:t xml:space="preserve"> </w:t>
            </w:r>
            <w:r w:rsidR="00311A33">
              <w:rPr>
                <w:rFonts w:eastAsia="Calibri"/>
                <w:sz w:val="24"/>
                <w:lang w:eastAsia="en-US"/>
              </w:rPr>
              <w:t>43</w:t>
            </w:r>
            <w:r w:rsidRPr="0052474D">
              <w:rPr>
                <w:rFonts w:eastAsia="Calibri"/>
                <w:sz w:val="24"/>
                <w:lang w:eastAsia="en-US"/>
              </w:rPr>
              <w:t>,</w:t>
            </w:r>
            <w:r w:rsidR="00305DF1" w:rsidRPr="0052474D">
              <w:rPr>
                <w:rFonts w:eastAsia="Calibri"/>
                <w:sz w:val="24"/>
                <w:lang w:eastAsia="en-US"/>
              </w:rPr>
              <w:t>0000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тыс. рублей, из них по годам:</w:t>
            </w:r>
          </w:p>
          <w:p w:rsidR="003D2C9C" w:rsidRPr="0052474D" w:rsidRDefault="003D2C9C" w:rsidP="003D2C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2474D">
              <w:rPr>
                <w:rFonts w:eastAsia="Calibri"/>
                <w:sz w:val="24"/>
                <w:lang w:eastAsia="en-US"/>
              </w:rPr>
              <w:t xml:space="preserve">2019 год </w:t>
            </w:r>
            <w:r w:rsidR="00305DF1" w:rsidRPr="0052474D">
              <w:rPr>
                <w:rFonts w:eastAsia="Calibri"/>
                <w:sz w:val="24"/>
                <w:lang w:eastAsia="en-US"/>
              </w:rPr>
              <w:t>–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</w:t>
            </w:r>
            <w:r w:rsidR="00311A33">
              <w:rPr>
                <w:rFonts w:eastAsia="Calibri"/>
                <w:sz w:val="24"/>
                <w:lang w:eastAsia="en-US"/>
              </w:rPr>
              <w:t>19</w:t>
            </w:r>
            <w:r w:rsidR="00305DF1" w:rsidRPr="0052474D">
              <w:rPr>
                <w:rFonts w:eastAsia="Calibri"/>
                <w:sz w:val="24"/>
                <w:lang w:eastAsia="en-US"/>
              </w:rPr>
              <w:t>,0000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тыс. рублей;</w:t>
            </w:r>
          </w:p>
          <w:p w:rsidR="003D2C9C" w:rsidRPr="0052474D" w:rsidRDefault="003D2C9C" w:rsidP="003D2C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2474D">
              <w:rPr>
                <w:rFonts w:eastAsia="Calibri"/>
                <w:sz w:val="24"/>
                <w:lang w:eastAsia="en-US"/>
              </w:rPr>
              <w:t xml:space="preserve">2020 год </w:t>
            </w:r>
            <w:r w:rsidR="00F20F71" w:rsidRPr="0052474D">
              <w:rPr>
                <w:rFonts w:eastAsia="Calibri"/>
                <w:sz w:val="24"/>
                <w:lang w:eastAsia="en-US"/>
              </w:rPr>
              <w:t>–</w:t>
            </w:r>
            <w:r w:rsidR="00080716">
              <w:rPr>
                <w:rFonts w:eastAsia="Calibri"/>
                <w:sz w:val="24"/>
                <w:lang w:eastAsia="en-US"/>
              </w:rPr>
              <w:t xml:space="preserve"> </w:t>
            </w:r>
            <w:r w:rsidR="00311A33">
              <w:rPr>
                <w:rFonts w:eastAsia="Calibri"/>
                <w:sz w:val="24"/>
                <w:lang w:eastAsia="en-US"/>
              </w:rPr>
              <w:t>10</w:t>
            </w:r>
            <w:r w:rsidR="00305DF1" w:rsidRPr="0052474D">
              <w:rPr>
                <w:rFonts w:eastAsia="Calibri"/>
                <w:sz w:val="24"/>
                <w:lang w:eastAsia="en-US"/>
              </w:rPr>
              <w:t xml:space="preserve">,0000 </w:t>
            </w:r>
            <w:r w:rsidRPr="0052474D">
              <w:rPr>
                <w:rFonts w:eastAsia="Calibri"/>
                <w:sz w:val="24"/>
                <w:lang w:eastAsia="en-US"/>
              </w:rPr>
              <w:t>тыс. рублей;</w:t>
            </w:r>
          </w:p>
          <w:p w:rsidR="003D2C9C" w:rsidRDefault="003D2C9C" w:rsidP="003D2C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2474D">
              <w:rPr>
                <w:rFonts w:eastAsia="Calibri"/>
                <w:sz w:val="24"/>
                <w:lang w:eastAsia="en-US"/>
              </w:rPr>
              <w:t xml:space="preserve">2021 год </w:t>
            </w:r>
            <w:r w:rsidR="00305DF1" w:rsidRPr="0052474D">
              <w:rPr>
                <w:rFonts w:eastAsia="Calibri"/>
                <w:sz w:val="24"/>
                <w:lang w:eastAsia="en-US"/>
              </w:rPr>
              <w:t>–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</w:t>
            </w:r>
            <w:r w:rsidR="00311A33">
              <w:rPr>
                <w:rFonts w:eastAsia="Calibri"/>
                <w:sz w:val="24"/>
                <w:lang w:eastAsia="en-US"/>
              </w:rPr>
              <w:t>9</w:t>
            </w:r>
            <w:r w:rsidR="00305DF1" w:rsidRPr="0052474D">
              <w:rPr>
                <w:rFonts w:eastAsia="Calibri"/>
                <w:sz w:val="24"/>
                <w:lang w:eastAsia="en-US"/>
              </w:rPr>
              <w:t>,0000</w:t>
            </w:r>
            <w:r w:rsidRPr="0052474D">
              <w:rPr>
                <w:rFonts w:eastAsia="Calibri"/>
                <w:sz w:val="24"/>
                <w:lang w:eastAsia="en-US"/>
              </w:rPr>
              <w:t xml:space="preserve"> тыс. рублей;</w:t>
            </w:r>
          </w:p>
          <w:p w:rsidR="00311A33" w:rsidRPr="0052474D" w:rsidRDefault="00311A33" w:rsidP="003D2C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2022 год- 5,0000 тыс. рублей.</w:t>
            </w:r>
          </w:p>
          <w:p w:rsidR="003D2C9C" w:rsidRPr="0052474D" w:rsidRDefault="003D2C9C" w:rsidP="005247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3D2C9C" w:rsidRPr="008A3932" w:rsidTr="00105FCD">
        <w:tc>
          <w:tcPr>
            <w:tcW w:w="3402" w:type="dxa"/>
          </w:tcPr>
          <w:p w:rsidR="003D2C9C" w:rsidRPr="003D2C9C" w:rsidRDefault="003D2C9C" w:rsidP="003D2C9C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D2C9C">
              <w:rPr>
                <w:rFonts w:eastAsia="Calibri"/>
                <w:sz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58" w:type="dxa"/>
          </w:tcPr>
          <w:p w:rsidR="00FD28AE" w:rsidRPr="00B46C76" w:rsidRDefault="009E1662" w:rsidP="00FD28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B46C76">
              <w:rPr>
                <w:rFonts w:eastAsia="Calibri"/>
                <w:sz w:val="24"/>
                <w:lang w:eastAsia="en-US"/>
              </w:rPr>
              <w:t>1)</w:t>
            </w:r>
            <w:r w:rsidR="002A1245">
              <w:rPr>
                <w:rFonts w:eastAsia="Calibri"/>
                <w:sz w:val="24"/>
                <w:lang w:eastAsia="en-US"/>
              </w:rPr>
              <w:t xml:space="preserve"> </w:t>
            </w:r>
            <w:r w:rsidR="00FD28AE" w:rsidRPr="00B46C76">
              <w:rPr>
                <w:rFonts w:eastAsia="Calibri"/>
                <w:sz w:val="24"/>
                <w:lang w:eastAsia="en-US"/>
              </w:rPr>
              <w:t>повышение эффективности системы профилактики правонарушений;</w:t>
            </w:r>
          </w:p>
          <w:p w:rsidR="00FD28AE" w:rsidRPr="00B46C76" w:rsidRDefault="00FD28AE" w:rsidP="00FD28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B46C76">
              <w:rPr>
                <w:rFonts w:eastAsia="Calibri"/>
                <w:sz w:val="24"/>
                <w:lang w:eastAsia="en-US"/>
              </w:rPr>
              <w:t>2) усиление профилактики правонар</w:t>
            </w:r>
            <w:r w:rsidR="002A1245">
              <w:rPr>
                <w:rFonts w:eastAsia="Calibri"/>
                <w:sz w:val="24"/>
                <w:lang w:eastAsia="en-US"/>
              </w:rPr>
              <w:t>ушений среди несовершеннолетних</w:t>
            </w:r>
            <w:r w:rsidRPr="00B46C76">
              <w:rPr>
                <w:rFonts w:eastAsia="Calibri"/>
                <w:sz w:val="24"/>
                <w:lang w:eastAsia="en-US"/>
              </w:rPr>
              <w:t>;</w:t>
            </w:r>
          </w:p>
          <w:p w:rsidR="00FD28AE" w:rsidRPr="00B46C76" w:rsidRDefault="002A1245" w:rsidP="00FD28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  <w:r w:rsidR="00FD28AE" w:rsidRPr="00B46C76">
              <w:rPr>
                <w:rFonts w:eastAsia="Calibri"/>
                <w:sz w:val="24"/>
                <w:lang w:eastAsia="en-US"/>
              </w:rPr>
              <w:t>) сокращение количества ДТП, повлекших гибель и ранение людей;</w:t>
            </w:r>
          </w:p>
          <w:p w:rsidR="00EB1C81" w:rsidRDefault="002A1245" w:rsidP="00EB1C8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  <w:r w:rsidR="00FD28AE" w:rsidRPr="00B46C76">
              <w:rPr>
                <w:rFonts w:eastAsia="Calibri"/>
                <w:sz w:val="24"/>
                <w:lang w:eastAsia="en-US"/>
              </w:rPr>
              <w:t xml:space="preserve">) </w:t>
            </w:r>
            <w:r w:rsidR="00053AE4">
              <w:rPr>
                <w:rFonts w:eastAsia="Calibri"/>
                <w:sz w:val="24"/>
                <w:lang w:eastAsia="en-US"/>
              </w:rPr>
              <w:t xml:space="preserve">пропаганда здорового образа жизни, </w:t>
            </w:r>
            <w:r w:rsidR="00EB1C81" w:rsidRPr="00EB1C81">
              <w:rPr>
                <w:sz w:val="24"/>
              </w:rPr>
              <w:t>снижение уровня заболеваемости населения наркоманией</w:t>
            </w:r>
            <w:r w:rsidR="00EB1C81">
              <w:rPr>
                <w:sz w:val="24"/>
              </w:rPr>
              <w:t xml:space="preserve"> и алкоголизм</w:t>
            </w:r>
            <w:r>
              <w:rPr>
                <w:sz w:val="24"/>
              </w:rPr>
              <w:t>ом</w:t>
            </w:r>
            <w:r w:rsidR="00EB1C81" w:rsidRPr="00EB1C81">
              <w:rPr>
                <w:sz w:val="24"/>
              </w:rPr>
              <w:t>;</w:t>
            </w:r>
          </w:p>
          <w:p w:rsidR="003D2C9C" w:rsidRPr="003D2C9C" w:rsidRDefault="002A1245" w:rsidP="00D648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5) повышение активности </w:t>
            </w:r>
            <w:r>
              <w:rPr>
                <w:rFonts w:eastAsia="Calibri"/>
                <w:sz w:val="24"/>
                <w:lang w:eastAsia="en-US"/>
              </w:rPr>
              <w:t>граждан</w:t>
            </w:r>
            <w:r w:rsidRPr="00C465D7">
              <w:rPr>
                <w:rFonts w:eastAsia="Calibri"/>
                <w:sz w:val="24"/>
                <w:lang w:eastAsia="en-US"/>
              </w:rPr>
              <w:t xml:space="preserve"> и их объединени</w:t>
            </w:r>
            <w:r>
              <w:rPr>
                <w:rFonts w:eastAsia="Calibri"/>
                <w:sz w:val="24"/>
                <w:lang w:eastAsia="en-US"/>
              </w:rPr>
              <w:t>й, участвующих в охране обществ</w:t>
            </w:r>
            <w:r w:rsidRPr="00C465D7">
              <w:rPr>
                <w:rFonts w:eastAsia="Calibri"/>
                <w:sz w:val="24"/>
                <w:lang w:eastAsia="en-US"/>
              </w:rPr>
              <w:t>е</w:t>
            </w:r>
            <w:r>
              <w:rPr>
                <w:rFonts w:eastAsia="Calibri"/>
                <w:sz w:val="24"/>
                <w:lang w:eastAsia="en-US"/>
              </w:rPr>
              <w:t xml:space="preserve">нного порядка на территории </w:t>
            </w:r>
            <w:r w:rsidR="00DE6D85">
              <w:rPr>
                <w:rFonts w:eastAsia="Calibri"/>
                <w:sz w:val="24"/>
                <w:lang w:eastAsia="en-US"/>
              </w:rPr>
              <w:t>сельское поселение</w:t>
            </w:r>
            <w:r w:rsidR="00080716">
              <w:rPr>
                <w:rFonts w:eastAsia="Calibri"/>
                <w:sz w:val="24"/>
                <w:lang w:eastAsia="en-US"/>
              </w:rPr>
              <w:t xml:space="preserve"> «село </w:t>
            </w:r>
            <w:r w:rsidR="00DE6D85">
              <w:rPr>
                <w:rFonts w:eastAsia="Calibri"/>
                <w:sz w:val="24"/>
                <w:lang w:eastAsia="en-US"/>
              </w:rPr>
              <w:t>Ковран</w:t>
            </w:r>
            <w:r w:rsidR="00080716">
              <w:rPr>
                <w:rFonts w:eastAsia="Calibri"/>
                <w:sz w:val="24"/>
                <w:lang w:eastAsia="en-US"/>
              </w:rPr>
              <w:t>»</w:t>
            </w:r>
            <w:r w:rsidR="00D6488B">
              <w:rPr>
                <w:rFonts w:eastAsia="Calibri"/>
                <w:sz w:val="24"/>
                <w:lang w:eastAsia="en-US"/>
              </w:rPr>
              <w:t>.</w:t>
            </w:r>
          </w:p>
        </w:tc>
      </w:tr>
    </w:tbl>
    <w:p w:rsidR="008A3932" w:rsidRPr="008A3932" w:rsidRDefault="008A3932" w:rsidP="008A393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  <w:sectPr w:rsidR="008A3932" w:rsidRPr="008A3932" w:rsidSect="00B34F32">
          <w:type w:val="nextColumn"/>
          <w:pgSz w:w="11906" w:h="16838"/>
          <w:pgMar w:top="1134" w:right="567" w:bottom="567" w:left="1701" w:header="0" w:footer="0" w:gutter="0"/>
          <w:cols w:space="720"/>
          <w:noEndnote/>
        </w:sectPr>
      </w:pPr>
    </w:p>
    <w:p w:rsidR="002C2B7F" w:rsidRDefault="002C2B7F" w:rsidP="00F83BE7">
      <w:pPr>
        <w:numPr>
          <w:ilvl w:val="0"/>
          <w:numId w:val="12"/>
        </w:numPr>
        <w:suppressAutoHyphens/>
        <w:jc w:val="center"/>
        <w:rPr>
          <w:b/>
          <w:sz w:val="24"/>
        </w:rPr>
      </w:pPr>
      <w:r>
        <w:rPr>
          <w:rFonts w:eastAsia="Calibri"/>
          <w:b/>
          <w:bCs/>
          <w:iCs/>
          <w:caps/>
          <w:sz w:val="24"/>
          <w:lang w:eastAsia="en-US"/>
        </w:rPr>
        <w:lastRenderedPageBreak/>
        <w:t>П</w:t>
      </w:r>
      <w:r w:rsidRPr="002C2B7F">
        <w:rPr>
          <w:b/>
          <w:sz w:val="24"/>
        </w:rPr>
        <w:t xml:space="preserve">риоритеты и цели региональной (муниципальной) политики </w:t>
      </w:r>
    </w:p>
    <w:p w:rsidR="002C2B7F" w:rsidRPr="002C2B7F" w:rsidRDefault="002C2B7F" w:rsidP="002C2B7F">
      <w:pPr>
        <w:suppressAutoHyphens/>
        <w:ind w:left="720"/>
        <w:jc w:val="center"/>
        <w:rPr>
          <w:b/>
          <w:sz w:val="24"/>
        </w:rPr>
      </w:pPr>
      <w:r w:rsidRPr="002C2B7F">
        <w:rPr>
          <w:b/>
          <w:sz w:val="24"/>
        </w:rPr>
        <w:t>в сфере реализации муниципаль</w:t>
      </w:r>
      <w:r>
        <w:rPr>
          <w:b/>
          <w:sz w:val="24"/>
        </w:rPr>
        <w:t>ной программы</w:t>
      </w:r>
    </w:p>
    <w:p w:rsidR="002C2B7F" w:rsidRPr="002C2B7F" w:rsidRDefault="002C2B7F" w:rsidP="003216B3">
      <w:pPr>
        <w:pStyle w:val="1"/>
        <w:keepNext w:val="0"/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rPr>
          <w:rFonts w:eastAsia="Calibri"/>
          <w:bCs/>
          <w:iCs w:val="0"/>
          <w:caps w:val="0"/>
          <w:sz w:val="24"/>
          <w:lang w:eastAsia="en-US"/>
        </w:rPr>
      </w:pPr>
    </w:p>
    <w:p w:rsidR="00F83BE7" w:rsidRDefault="007D779A" w:rsidP="006E74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1.1. </w:t>
      </w:r>
      <w:proofErr w:type="gramStart"/>
      <w:r w:rsidR="00F83BE7" w:rsidRPr="005B5572">
        <w:rPr>
          <w:color w:val="000000"/>
          <w:sz w:val="24"/>
        </w:rPr>
        <w:t xml:space="preserve">Программа разработана </w:t>
      </w:r>
      <w:r>
        <w:rPr>
          <w:color w:val="000000"/>
          <w:sz w:val="24"/>
        </w:rPr>
        <w:t xml:space="preserve">как один из механизмов </w:t>
      </w:r>
      <w:r w:rsidR="00F83BE7" w:rsidRPr="005B5572">
        <w:rPr>
          <w:color w:val="000000"/>
          <w:sz w:val="24"/>
        </w:rPr>
        <w:t xml:space="preserve">реализации на территории </w:t>
      </w:r>
      <w:r w:rsidR="00DE6D85">
        <w:rPr>
          <w:color w:val="000000"/>
          <w:sz w:val="24"/>
        </w:rPr>
        <w:t>муниципального образования сельское поселение «село Ковран»</w:t>
      </w:r>
      <w:r w:rsidR="00F83BE7" w:rsidRPr="005B5572">
        <w:rPr>
          <w:color w:val="000000"/>
          <w:sz w:val="24"/>
        </w:rPr>
        <w:t xml:space="preserve"> Федеральн</w:t>
      </w:r>
      <w:r w:rsidR="00F83BE7">
        <w:rPr>
          <w:color w:val="000000"/>
          <w:sz w:val="24"/>
        </w:rPr>
        <w:t>ых</w:t>
      </w:r>
      <w:r w:rsidR="00F83BE7" w:rsidRPr="005B5572">
        <w:rPr>
          <w:color w:val="000000"/>
          <w:sz w:val="24"/>
        </w:rPr>
        <w:t xml:space="preserve"> закон</w:t>
      </w:r>
      <w:r w:rsidR="00F83BE7">
        <w:rPr>
          <w:color w:val="000000"/>
          <w:sz w:val="24"/>
        </w:rPr>
        <w:t>ов</w:t>
      </w:r>
      <w:r w:rsidR="00F83BE7" w:rsidRPr="005B5572">
        <w:rPr>
          <w:color w:val="000000"/>
          <w:sz w:val="24"/>
        </w:rPr>
        <w:t xml:space="preserve"> </w:t>
      </w:r>
      <w:r w:rsidR="00F83BE7" w:rsidRPr="005B5572">
        <w:rPr>
          <w:sz w:val="24"/>
        </w:rPr>
        <w:t xml:space="preserve">от 23.06.2016 № 182-ФЗ «Об основах системы профилактики правонарушений в Российской Федерации», </w:t>
      </w:r>
      <w:r w:rsidR="00F83BE7">
        <w:rPr>
          <w:sz w:val="24"/>
        </w:rPr>
        <w:t>от 02.04.2014 № 44-ФЗ «Об участии граждан в охране общественного порядка»</w:t>
      </w:r>
      <w:r w:rsidR="00F83BE7" w:rsidRPr="005B5572">
        <w:rPr>
          <w:color w:val="000000"/>
          <w:sz w:val="24"/>
        </w:rPr>
        <w:t xml:space="preserve">, </w:t>
      </w:r>
      <w:r w:rsidR="00F83BE7">
        <w:rPr>
          <w:color w:val="000000"/>
          <w:sz w:val="24"/>
        </w:rPr>
        <w:t xml:space="preserve">с учетом мероприятий, предусмотренных Подпрограммой </w:t>
      </w:r>
      <w:r w:rsidR="00080716">
        <w:rPr>
          <w:color w:val="000000"/>
          <w:sz w:val="24"/>
        </w:rPr>
        <w:t>3</w:t>
      </w:r>
      <w:r w:rsidR="00F83BE7">
        <w:rPr>
          <w:color w:val="000000"/>
          <w:sz w:val="24"/>
        </w:rPr>
        <w:t xml:space="preserve"> «Профилактика правонарушений, преступлений и повышение безопасности дорожного движения в Камчатском крае» и Подпрограммой </w:t>
      </w:r>
      <w:r w:rsidR="00080716">
        <w:rPr>
          <w:color w:val="000000"/>
          <w:sz w:val="24"/>
        </w:rPr>
        <w:t>5</w:t>
      </w:r>
      <w:r w:rsidR="00F83BE7">
        <w:rPr>
          <w:color w:val="000000"/>
          <w:sz w:val="24"/>
        </w:rPr>
        <w:t xml:space="preserve"> «Профилактика наркомании</w:t>
      </w:r>
      <w:proofErr w:type="gramEnd"/>
      <w:r w:rsidR="00F83BE7">
        <w:rPr>
          <w:color w:val="000000"/>
          <w:sz w:val="24"/>
        </w:rPr>
        <w:t xml:space="preserve"> и алкоголизма в Камчатском крае»  </w:t>
      </w:r>
      <w:r w:rsidR="00F83BE7" w:rsidRPr="005B5572">
        <w:rPr>
          <w:color w:val="000000"/>
          <w:sz w:val="24"/>
        </w:rPr>
        <w:t>Государственной программ</w:t>
      </w:r>
      <w:r w:rsidR="00F83BE7">
        <w:rPr>
          <w:color w:val="000000"/>
          <w:sz w:val="24"/>
        </w:rPr>
        <w:t xml:space="preserve">ы </w:t>
      </w:r>
      <w:r w:rsidR="00F83BE7" w:rsidRPr="005B5572">
        <w:rPr>
          <w:color w:val="000000"/>
          <w:sz w:val="24"/>
        </w:rPr>
        <w:t>Камчатского края «Безопасная Камчатка»</w:t>
      </w:r>
      <w:bookmarkStart w:id="1" w:name="Par241"/>
      <w:bookmarkEnd w:id="1"/>
      <w:r w:rsidR="00F83BE7">
        <w:rPr>
          <w:color w:val="000000"/>
          <w:sz w:val="24"/>
        </w:rPr>
        <w:t>,</w:t>
      </w:r>
      <w:r w:rsidR="00F83BE7" w:rsidRPr="0092597E">
        <w:rPr>
          <w:color w:val="000000"/>
          <w:sz w:val="24"/>
        </w:rPr>
        <w:t xml:space="preserve"> </w:t>
      </w:r>
      <w:r w:rsidR="00F83BE7">
        <w:rPr>
          <w:color w:val="000000"/>
          <w:sz w:val="24"/>
        </w:rPr>
        <w:t xml:space="preserve">утвержденной </w:t>
      </w:r>
      <w:r w:rsidR="00F83BE7" w:rsidRPr="005B5572">
        <w:rPr>
          <w:color w:val="000000"/>
          <w:sz w:val="24"/>
        </w:rPr>
        <w:t>Постановлени</w:t>
      </w:r>
      <w:r w:rsidR="00F83BE7">
        <w:rPr>
          <w:color w:val="000000"/>
          <w:sz w:val="24"/>
        </w:rPr>
        <w:t>ем</w:t>
      </w:r>
      <w:r w:rsidR="00F83BE7" w:rsidRPr="005B5572">
        <w:rPr>
          <w:color w:val="000000"/>
          <w:sz w:val="24"/>
        </w:rPr>
        <w:t xml:space="preserve"> Правительства Камчатского края от 14.11.2016 № 448-П.</w:t>
      </w:r>
    </w:p>
    <w:p w:rsidR="002C2B7F" w:rsidRPr="002C2B7F" w:rsidRDefault="007D779A" w:rsidP="006E74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</w:t>
      </w:r>
      <w:r w:rsidR="003B3DD5">
        <w:rPr>
          <w:rFonts w:eastAsia="Calibri"/>
          <w:sz w:val="24"/>
          <w:lang w:eastAsia="en-US"/>
        </w:rPr>
        <w:t>.</w:t>
      </w:r>
      <w:r>
        <w:rPr>
          <w:rFonts w:eastAsia="Calibri"/>
          <w:sz w:val="24"/>
          <w:lang w:eastAsia="en-US"/>
        </w:rPr>
        <w:t>2</w:t>
      </w:r>
      <w:r w:rsidR="003B3DD5">
        <w:rPr>
          <w:rFonts w:eastAsia="Calibri"/>
          <w:sz w:val="24"/>
          <w:lang w:eastAsia="en-US"/>
        </w:rPr>
        <w:t xml:space="preserve">. </w:t>
      </w:r>
      <w:r w:rsidR="002C2B7F" w:rsidRPr="002C2B7F">
        <w:rPr>
          <w:rFonts w:eastAsia="Calibri"/>
          <w:sz w:val="24"/>
          <w:lang w:eastAsia="en-US"/>
        </w:rPr>
        <w:t xml:space="preserve">Основными приоритетами </w:t>
      </w:r>
      <w:r w:rsidR="003216B3">
        <w:rPr>
          <w:rFonts w:eastAsia="Calibri"/>
          <w:sz w:val="24"/>
          <w:lang w:eastAsia="en-US"/>
        </w:rPr>
        <w:t>муниципальной</w:t>
      </w:r>
      <w:r w:rsidR="002C2B7F" w:rsidRPr="002C2B7F">
        <w:rPr>
          <w:rFonts w:eastAsia="Calibri"/>
          <w:sz w:val="24"/>
          <w:lang w:eastAsia="en-US"/>
        </w:rPr>
        <w:t xml:space="preserve"> политики в сфере реализации Программы являются:</w:t>
      </w:r>
    </w:p>
    <w:p w:rsidR="007D779A" w:rsidRPr="00C465D7" w:rsidRDefault="002C2B7F" w:rsidP="006E74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C2B7F">
        <w:rPr>
          <w:rFonts w:eastAsia="Calibri"/>
          <w:sz w:val="24"/>
          <w:lang w:eastAsia="en-US"/>
        </w:rPr>
        <w:t xml:space="preserve">1) </w:t>
      </w:r>
      <w:r w:rsidR="007B4FC9">
        <w:rPr>
          <w:rFonts w:eastAsia="Calibri"/>
          <w:sz w:val="24"/>
          <w:lang w:eastAsia="en-US"/>
        </w:rPr>
        <w:t>осуществление профилактических</w:t>
      </w:r>
      <w:r w:rsidR="007D779A">
        <w:rPr>
          <w:rFonts w:eastAsia="Calibri"/>
          <w:sz w:val="24"/>
          <w:lang w:eastAsia="en-US"/>
        </w:rPr>
        <w:t xml:space="preserve"> мер,</w:t>
      </w:r>
      <w:r w:rsidR="007D779A" w:rsidRPr="00C465D7">
        <w:rPr>
          <w:rFonts w:eastAsia="Calibri"/>
          <w:sz w:val="24"/>
          <w:lang w:eastAsia="en-US"/>
        </w:rPr>
        <w:t xml:space="preserve"> направленн</w:t>
      </w:r>
      <w:r w:rsidR="007D779A">
        <w:rPr>
          <w:rFonts w:eastAsia="Calibri"/>
          <w:sz w:val="24"/>
          <w:lang w:eastAsia="en-US"/>
        </w:rPr>
        <w:t>ых</w:t>
      </w:r>
      <w:r w:rsidR="007D779A" w:rsidRPr="00C465D7">
        <w:rPr>
          <w:rFonts w:eastAsia="Calibri"/>
          <w:sz w:val="24"/>
          <w:lang w:eastAsia="en-US"/>
        </w:rPr>
        <w:t xml:space="preserve"> на профилактику правонарушений и безопасность дорожного движения;</w:t>
      </w:r>
    </w:p>
    <w:p w:rsidR="007D779A" w:rsidRDefault="007D779A" w:rsidP="006E74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465D7">
        <w:rPr>
          <w:rFonts w:eastAsia="Calibri"/>
          <w:sz w:val="24"/>
          <w:lang w:eastAsia="en-US"/>
        </w:rPr>
        <w:t xml:space="preserve">2) </w:t>
      </w:r>
      <w:r w:rsidR="007B4FC9">
        <w:rPr>
          <w:rFonts w:eastAsia="Calibri"/>
          <w:sz w:val="24"/>
          <w:lang w:eastAsia="en-US"/>
        </w:rPr>
        <w:t>осуществление профилактических мер,</w:t>
      </w:r>
      <w:r w:rsidR="007B4FC9" w:rsidRPr="00C465D7">
        <w:rPr>
          <w:rFonts w:eastAsia="Calibri"/>
          <w:sz w:val="24"/>
          <w:lang w:eastAsia="en-US"/>
        </w:rPr>
        <w:t xml:space="preserve"> направленн</w:t>
      </w:r>
      <w:r w:rsidR="007B4FC9">
        <w:rPr>
          <w:rFonts w:eastAsia="Calibri"/>
          <w:sz w:val="24"/>
          <w:lang w:eastAsia="en-US"/>
        </w:rPr>
        <w:t>ых</w:t>
      </w:r>
      <w:r w:rsidR="007B4FC9" w:rsidRPr="00C465D7">
        <w:rPr>
          <w:rFonts w:eastAsia="Calibri"/>
          <w:sz w:val="24"/>
          <w:lang w:eastAsia="en-US"/>
        </w:rPr>
        <w:t xml:space="preserve"> на профилактику </w:t>
      </w:r>
      <w:r>
        <w:rPr>
          <w:rFonts w:eastAsia="Calibri"/>
          <w:sz w:val="24"/>
          <w:lang w:eastAsia="en-US"/>
        </w:rPr>
        <w:t xml:space="preserve">наркомании </w:t>
      </w:r>
      <w:r w:rsidR="00667AD3">
        <w:rPr>
          <w:rFonts w:eastAsia="Calibri"/>
          <w:sz w:val="24"/>
          <w:lang w:eastAsia="en-US"/>
        </w:rPr>
        <w:t>и алкоголизма</w:t>
      </w:r>
      <w:r>
        <w:rPr>
          <w:rFonts w:eastAsia="Calibri"/>
          <w:sz w:val="24"/>
          <w:lang w:eastAsia="en-US"/>
        </w:rPr>
        <w:t>;</w:t>
      </w:r>
    </w:p>
    <w:p w:rsidR="006E741E" w:rsidRDefault="006E741E" w:rsidP="004655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3) </w:t>
      </w:r>
      <w:r w:rsidR="00465559">
        <w:rPr>
          <w:rFonts w:eastAsia="Calibri"/>
          <w:sz w:val="24"/>
          <w:lang w:eastAsia="en-US"/>
        </w:rPr>
        <w:t>осуществление</w:t>
      </w:r>
      <w:r w:rsidR="00D462B8">
        <w:rPr>
          <w:rFonts w:eastAsia="Calibri"/>
          <w:sz w:val="24"/>
          <w:lang w:eastAsia="en-US"/>
        </w:rPr>
        <w:t xml:space="preserve"> мер, направленных </w:t>
      </w:r>
      <w:r w:rsidR="00465559">
        <w:rPr>
          <w:rFonts w:eastAsia="Calibri"/>
          <w:sz w:val="24"/>
          <w:lang w:eastAsia="en-US"/>
        </w:rPr>
        <w:t xml:space="preserve">на охрану общественного порядка на территории </w:t>
      </w:r>
      <w:r w:rsidR="00DE6D85">
        <w:rPr>
          <w:rFonts w:eastAsia="Calibri"/>
          <w:sz w:val="24"/>
          <w:lang w:eastAsia="en-US"/>
        </w:rPr>
        <w:t>сельское поселение</w:t>
      </w:r>
      <w:r w:rsidR="00080716">
        <w:rPr>
          <w:rFonts w:eastAsia="Calibri"/>
          <w:sz w:val="24"/>
          <w:lang w:eastAsia="en-US"/>
        </w:rPr>
        <w:t xml:space="preserve"> «село </w:t>
      </w:r>
      <w:r w:rsidR="00DE6D85">
        <w:rPr>
          <w:rFonts w:eastAsia="Calibri"/>
          <w:sz w:val="24"/>
          <w:lang w:eastAsia="en-US"/>
        </w:rPr>
        <w:t>Ковран</w:t>
      </w:r>
      <w:r w:rsidR="00080716">
        <w:rPr>
          <w:rFonts w:eastAsia="Calibri"/>
          <w:sz w:val="24"/>
          <w:lang w:eastAsia="en-US"/>
        </w:rPr>
        <w:t>»</w:t>
      </w:r>
      <w:r w:rsidR="00465559">
        <w:rPr>
          <w:rFonts w:eastAsia="Calibri"/>
          <w:sz w:val="24"/>
          <w:lang w:eastAsia="en-US"/>
        </w:rPr>
        <w:t>.</w:t>
      </w:r>
    </w:p>
    <w:p w:rsidR="002C2B7F" w:rsidRPr="002C2B7F" w:rsidRDefault="002C2B7F" w:rsidP="006E74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C2B7F">
        <w:rPr>
          <w:rFonts w:eastAsia="Calibri"/>
          <w:sz w:val="24"/>
          <w:lang w:eastAsia="en-US"/>
        </w:rPr>
        <w:t xml:space="preserve">1.2. </w:t>
      </w:r>
      <w:proofErr w:type="gramStart"/>
      <w:r w:rsidRPr="002C2B7F">
        <w:rPr>
          <w:rFonts w:eastAsia="Calibri"/>
          <w:sz w:val="24"/>
          <w:lang w:eastAsia="en-US"/>
        </w:rPr>
        <w:t xml:space="preserve">Исходя из вышеуказанных основных приоритетов </w:t>
      </w:r>
      <w:r w:rsidR="00C94A9F">
        <w:rPr>
          <w:rFonts w:eastAsia="Calibri"/>
          <w:sz w:val="24"/>
          <w:lang w:eastAsia="en-US"/>
        </w:rPr>
        <w:t>муниципальной</w:t>
      </w:r>
      <w:r w:rsidRPr="002C2B7F">
        <w:rPr>
          <w:rFonts w:eastAsia="Calibri"/>
          <w:sz w:val="24"/>
          <w:lang w:eastAsia="en-US"/>
        </w:rPr>
        <w:t xml:space="preserve"> политики в сфере реализации Программы целями Программы являются</w:t>
      </w:r>
      <w:proofErr w:type="gramEnd"/>
      <w:r w:rsidRPr="002C2B7F">
        <w:rPr>
          <w:rFonts w:eastAsia="Calibri"/>
          <w:sz w:val="24"/>
          <w:lang w:eastAsia="en-US"/>
        </w:rPr>
        <w:t>:</w:t>
      </w:r>
    </w:p>
    <w:p w:rsidR="00285E40" w:rsidRDefault="00285E40" w:rsidP="006E74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1) обеспечение безопасности граждан путем снижения уровня преступлений, правонарушений и безопасности дорожного движения;</w:t>
      </w:r>
    </w:p>
    <w:p w:rsidR="00285E40" w:rsidRDefault="00285E40" w:rsidP="006E74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2) повышение уровня защищенности жизни и спокойствия граждан;</w:t>
      </w:r>
    </w:p>
    <w:p w:rsidR="0015356D" w:rsidRDefault="00285E40" w:rsidP="006E74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3) </w:t>
      </w:r>
      <w:r w:rsidRPr="00BF2CD6">
        <w:rPr>
          <w:rFonts w:eastAsia="Calibri"/>
          <w:sz w:val="24"/>
          <w:lang w:eastAsia="en-US"/>
        </w:rPr>
        <w:t>формирование негативного отношения населения к потреблению наркотических средств, психотропных веществ и алкогольной продукции</w:t>
      </w:r>
      <w:r w:rsidR="0015356D">
        <w:rPr>
          <w:rFonts w:eastAsia="Calibri"/>
          <w:sz w:val="24"/>
          <w:lang w:eastAsia="en-US"/>
        </w:rPr>
        <w:t>;</w:t>
      </w:r>
    </w:p>
    <w:p w:rsidR="00285E40" w:rsidRDefault="0015356D" w:rsidP="006E74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4)</w:t>
      </w:r>
      <w:r w:rsidR="00285E40" w:rsidRPr="00BF2CD6">
        <w:rPr>
          <w:rFonts w:eastAsia="Calibri"/>
          <w:sz w:val="24"/>
          <w:lang w:eastAsia="en-US"/>
        </w:rPr>
        <w:t xml:space="preserve"> популяризаци</w:t>
      </w:r>
      <w:r>
        <w:rPr>
          <w:rFonts w:eastAsia="Calibri"/>
          <w:sz w:val="24"/>
          <w:lang w:eastAsia="en-US"/>
        </w:rPr>
        <w:t>я</w:t>
      </w:r>
      <w:r w:rsidR="00285E40" w:rsidRPr="00BF2CD6">
        <w:rPr>
          <w:rFonts w:eastAsia="Calibri"/>
          <w:sz w:val="24"/>
          <w:lang w:eastAsia="en-US"/>
        </w:rPr>
        <w:t xml:space="preserve"> здорового образа жизни;</w:t>
      </w:r>
    </w:p>
    <w:p w:rsidR="00285E40" w:rsidRDefault="0015356D" w:rsidP="006E741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5</w:t>
      </w:r>
      <w:r w:rsidR="00285E40">
        <w:rPr>
          <w:rFonts w:eastAsia="Calibri"/>
          <w:sz w:val="24"/>
          <w:lang w:eastAsia="en-US"/>
        </w:rPr>
        <w:t xml:space="preserve">) снижение уровня заболеваемости населения </w:t>
      </w:r>
      <w:r w:rsidR="00DE6D85">
        <w:rPr>
          <w:rFonts w:eastAsia="Calibri"/>
          <w:sz w:val="24"/>
          <w:lang w:eastAsia="en-US"/>
        </w:rPr>
        <w:t>сельское поселение</w:t>
      </w:r>
      <w:r w:rsidR="00080716">
        <w:rPr>
          <w:rFonts w:eastAsia="Calibri"/>
          <w:sz w:val="24"/>
          <w:lang w:eastAsia="en-US"/>
        </w:rPr>
        <w:t xml:space="preserve"> «село </w:t>
      </w:r>
      <w:r w:rsidR="00DE6D85">
        <w:rPr>
          <w:rFonts w:eastAsia="Calibri"/>
          <w:sz w:val="24"/>
          <w:lang w:eastAsia="en-US"/>
        </w:rPr>
        <w:t>Ковран</w:t>
      </w:r>
      <w:r w:rsidR="00080716">
        <w:rPr>
          <w:rFonts w:eastAsia="Calibri"/>
          <w:sz w:val="24"/>
          <w:lang w:eastAsia="en-US"/>
        </w:rPr>
        <w:t>»</w:t>
      </w:r>
      <w:r w:rsidR="00285E40">
        <w:rPr>
          <w:rFonts w:eastAsia="Calibri"/>
          <w:sz w:val="24"/>
          <w:lang w:eastAsia="en-US"/>
        </w:rPr>
        <w:t xml:space="preserve"> наркоманией и алкоголизмом;</w:t>
      </w:r>
    </w:p>
    <w:p w:rsidR="00285E40" w:rsidRDefault="0015356D" w:rsidP="006E74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6</w:t>
      </w:r>
      <w:r w:rsidR="00285E40">
        <w:rPr>
          <w:rFonts w:eastAsia="Calibri"/>
          <w:sz w:val="24"/>
          <w:lang w:eastAsia="en-US"/>
        </w:rPr>
        <w:t xml:space="preserve">) охрана общественного порядка на территории </w:t>
      </w:r>
      <w:r w:rsidR="00DE6D85">
        <w:rPr>
          <w:rFonts w:eastAsia="Calibri"/>
          <w:sz w:val="24"/>
          <w:lang w:eastAsia="en-US"/>
        </w:rPr>
        <w:t>сельское поселение</w:t>
      </w:r>
      <w:r w:rsidR="00080716">
        <w:rPr>
          <w:rFonts w:eastAsia="Calibri"/>
          <w:sz w:val="24"/>
          <w:lang w:eastAsia="en-US"/>
        </w:rPr>
        <w:t xml:space="preserve"> «село </w:t>
      </w:r>
      <w:r w:rsidR="00DE6D85">
        <w:rPr>
          <w:rFonts w:eastAsia="Calibri"/>
          <w:sz w:val="24"/>
          <w:lang w:eastAsia="en-US"/>
        </w:rPr>
        <w:t>Ковран</w:t>
      </w:r>
      <w:r w:rsidR="00080716">
        <w:rPr>
          <w:rFonts w:eastAsia="Calibri"/>
          <w:sz w:val="24"/>
          <w:lang w:eastAsia="en-US"/>
        </w:rPr>
        <w:t>»</w:t>
      </w:r>
      <w:r w:rsidR="00285E40">
        <w:rPr>
          <w:rFonts w:eastAsia="Calibri"/>
          <w:sz w:val="24"/>
          <w:lang w:eastAsia="en-US"/>
        </w:rPr>
        <w:t>.</w:t>
      </w:r>
    </w:p>
    <w:p w:rsidR="002C2B7F" w:rsidRPr="002C2B7F" w:rsidRDefault="002C2B7F" w:rsidP="00285E4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C2B7F">
        <w:rPr>
          <w:rFonts w:eastAsia="Calibri"/>
          <w:sz w:val="24"/>
          <w:lang w:eastAsia="en-US"/>
        </w:rPr>
        <w:t>1.3. Достижение указанных целей потребует решения следующих задач:</w:t>
      </w:r>
    </w:p>
    <w:p w:rsidR="009F2738" w:rsidRPr="00C465D7" w:rsidRDefault="009F2738" w:rsidP="009F27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</w:t>
      </w:r>
      <w:r w:rsidRPr="002C2B7F">
        <w:rPr>
          <w:rFonts w:eastAsia="Calibri"/>
          <w:sz w:val="24"/>
          <w:lang w:eastAsia="en-US"/>
        </w:rPr>
        <w:t xml:space="preserve">) </w:t>
      </w:r>
      <w:r>
        <w:rPr>
          <w:rFonts w:eastAsia="Calibri"/>
          <w:sz w:val="24"/>
          <w:lang w:eastAsia="en-US"/>
        </w:rPr>
        <w:t>реализация мер,</w:t>
      </w:r>
      <w:r w:rsidRPr="00C465D7">
        <w:rPr>
          <w:rFonts w:eastAsia="Calibri"/>
          <w:sz w:val="24"/>
          <w:lang w:eastAsia="en-US"/>
        </w:rPr>
        <w:t xml:space="preserve"> направленн</w:t>
      </w:r>
      <w:r>
        <w:rPr>
          <w:rFonts w:eastAsia="Calibri"/>
          <w:sz w:val="24"/>
          <w:lang w:eastAsia="en-US"/>
        </w:rPr>
        <w:t>ых</w:t>
      </w:r>
      <w:r w:rsidRPr="00C465D7">
        <w:rPr>
          <w:rFonts w:eastAsia="Calibri"/>
          <w:sz w:val="24"/>
          <w:lang w:eastAsia="en-US"/>
        </w:rPr>
        <w:t xml:space="preserve"> на профилактику правонарушений и безопасность дорожного движения;</w:t>
      </w:r>
    </w:p>
    <w:p w:rsidR="009F2738" w:rsidRDefault="009F2738" w:rsidP="009F27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465D7">
        <w:rPr>
          <w:rFonts w:eastAsia="Calibri"/>
          <w:sz w:val="24"/>
          <w:lang w:eastAsia="en-US"/>
        </w:rPr>
        <w:t xml:space="preserve">2) </w:t>
      </w:r>
      <w:r>
        <w:rPr>
          <w:rFonts w:eastAsia="Calibri"/>
          <w:sz w:val="24"/>
          <w:lang w:eastAsia="en-US"/>
        </w:rPr>
        <w:t>реализация мер, направленных на профилактику наркомании и алкоголизма, формирование негативного отношения населения к потреблению наркотических средств, психотропных веществ и алкогольной продукции, а также популяризацию здорового образа жизни;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9F2738" w:rsidRPr="00F964EA" w:rsidTr="00A172D9">
        <w:tc>
          <w:tcPr>
            <w:tcW w:w="9701" w:type="dxa"/>
          </w:tcPr>
          <w:p w:rsidR="009F2738" w:rsidRDefault="009F2738" w:rsidP="00A172D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3) оказание по</w:t>
            </w:r>
            <w:r w:rsidRPr="00C465D7">
              <w:rPr>
                <w:rFonts w:eastAsia="Calibri"/>
                <w:sz w:val="24"/>
                <w:lang w:eastAsia="en-US"/>
              </w:rPr>
              <w:t>ддержки гражданам и их объединения</w:t>
            </w:r>
            <w:r>
              <w:rPr>
                <w:rFonts w:eastAsia="Calibri"/>
                <w:sz w:val="24"/>
                <w:lang w:eastAsia="en-US"/>
              </w:rPr>
              <w:t>м, участвующим в охране обществ</w:t>
            </w:r>
            <w:r w:rsidRPr="00C465D7">
              <w:rPr>
                <w:rFonts w:eastAsia="Calibri"/>
                <w:sz w:val="24"/>
                <w:lang w:eastAsia="en-US"/>
              </w:rPr>
              <w:t>е</w:t>
            </w:r>
            <w:r>
              <w:rPr>
                <w:rFonts w:eastAsia="Calibri"/>
                <w:sz w:val="24"/>
                <w:lang w:eastAsia="en-US"/>
              </w:rPr>
              <w:t xml:space="preserve">нного порядка на территории </w:t>
            </w:r>
            <w:r w:rsidR="00DE6D85">
              <w:rPr>
                <w:rFonts w:eastAsia="Calibri"/>
                <w:sz w:val="24"/>
                <w:lang w:eastAsia="en-US"/>
              </w:rPr>
              <w:t>сельское поселение</w:t>
            </w:r>
            <w:r w:rsidR="00080716">
              <w:rPr>
                <w:rFonts w:eastAsia="Calibri"/>
                <w:sz w:val="24"/>
                <w:lang w:eastAsia="en-US"/>
              </w:rPr>
              <w:t xml:space="preserve"> «село </w:t>
            </w:r>
            <w:r w:rsidR="00DE6D85">
              <w:rPr>
                <w:rFonts w:eastAsia="Calibri"/>
                <w:sz w:val="24"/>
                <w:lang w:eastAsia="en-US"/>
              </w:rPr>
              <w:t>Ковран</w:t>
            </w:r>
            <w:r w:rsidR="00080716">
              <w:rPr>
                <w:rFonts w:eastAsia="Calibri"/>
                <w:sz w:val="24"/>
                <w:lang w:eastAsia="en-US"/>
              </w:rPr>
              <w:t>»</w:t>
            </w:r>
            <w:r>
              <w:rPr>
                <w:rFonts w:eastAsia="Calibri"/>
                <w:sz w:val="24"/>
                <w:lang w:eastAsia="en-US"/>
              </w:rPr>
              <w:t>;</w:t>
            </w:r>
          </w:p>
          <w:p w:rsidR="009F2738" w:rsidRPr="00F964EA" w:rsidRDefault="009F2738" w:rsidP="0008071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4) приобретение (модернизация), обслуживание и установка комплекса систем видеонаблюдения на территории </w:t>
            </w:r>
            <w:r w:rsidR="00DE6D85">
              <w:rPr>
                <w:rFonts w:eastAsia="Calibri"/>
                <w:sz w:val="24"/>
                <w:lang w:eastAsia="en-US"/>
              </w:rPr>
              <w:t>сельское поселение</w:t>
            </w:r>
            <w:r w:rsidR="00080716">
              <w:rPr>
                <w:rFonts w:eastAsia="Calibri"/>
                <w:sz w:val="24"/>
                <w:lang w:eastAsia="en-US"/>
              </w:rPr>
              <w:t xml:space="preserve"> «село </w:t>
            </w:r>
            <w:r w:rsidR="00DE6D85">
              <w:rPr>
                <w:rFonts w:eastAsia="Calibri"/>
                <w:sz w:val="24"/>
                <w:lang w:eastAsia="en-US"/>
              </w:rPr>
              <w:t>Ковран</w:t>
            </w:r>
            <w:r w:rsidR="00080716">
              <w:rPr>
                <w:rFonts w:eastAsia="Calibri"/>
                <w:sz w:val="24"/>
                <w:lang w:eastAsia="en-US"/>
              </w:rPr>
              <w:t>»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</w:tr>
    </w:tbl>
    <w:p w:rsidR="002C2B7F" w:rsidRDefault="002C2B7F" w:rsidP="003216B3">
      <w:pPr>
        <w:pStyle w:val="1"/>
        <w:keepNext w:val="0"/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rPr>
          <w:rFonts w:eastAsia="Calibri"/>
          <w:bCs/>
          <w:iCs w:val="0"/>
          <w:caps w:val="0"/>
          <w:sz w:val="24"/>
          <w:lang w:eastAsia="en-US"/>
        </w:rPr>
      </w:pPr>
    </w:p>
    <w:p w:rsidR="00260C04" w:rsidRPr="00C344AC" w:rsidRDefault="005A078C" w:rsidP="00A172D9">
      <w:pPr>
        <w:numPr>
          <w:ilvl w:val="0"/>
          <w:numId w:val="12"/>
        </w:numPr>
        <w:suppressAutoHyphens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lang w:eastAsia="en-US"/>
        </w:rPr>
      </w:pPr>
      <w:r w:rsidRPr="00C344AC">
        <w:rPr>
          <w:b/>
          <w:sz w:val="24"/>
        </w:rPr>
        <w:t>Обобщенная характеристика</w:t>
      </w:r>
      <w:r w:rsidR="00C344AC">
        <w:rPr>
          <w:b/>
          <w:sz w:val="24"/>
        </w:rPr>
        <w:t xml:space="preserve"> основных мероприятий Программы</w:t>
      </w:r>
    </w:p>
    <w:p w:rsidR="005A07D3" w:rsidRDefault="005A07D3" w:rsidP="0092597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C344AC" w:rsidRDefault="005B5572" w:rsidP="00C344A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C344AC">
        <w:rPr>
          <w:rFonts w:eastAsia="Calibri"/>
          <w:sz w:val="24"/>
          <w:lang w:eastAsia="en-US"/>
        </w:rPr>
        <w:t>Программа предусматривает реализаци</w:t>
      </w:r>
      <w:r w:rsidR="0092597E" w:rsidRPr="00C344AC">
        <w:rPr>
          <w:rFonts w:eastAsia="Calibri"/>
          <w:sz w:val="24"/>
          <w:lang w:eastAsia="en-US"/>
        </w:rPr>
        <w:t>ю на территории муниципального образования</w:t>
      </w:r>
      <w:r w:rsidRPr="00C344AC">
        <w:rPr>
          <w:rFonts w:eastAsia="Calibri"/>
          <w:sz w:val="24"/>
          <w:lang w:eastAsia="en-US"/>
        </w:rPr>
        <w:t xml:space="preserve"> следующих основных мероприятий</w:t>
      </w:r>
      <w:r w:rsidR="00C344AC">
        <w:rPr>
          <w:rFonts w:eastAsia="Calibri"/>
          <w:sz w:val="24"/>
          <w:lang w:eastAsia="en-US"/>
        </w:rPr>
        <w:t>:</w:t>
      </w:r>
    </w:p>
    <w:p w:rsidR="00C344AC" w:rsidRDefault="00C344AC" w:rsidP="00C344A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rFonts w:eastAsia="Calibri"/>
          <w:sz w:val="24"/>
          <w:lang w:eastAsia="en-US"/>
        </w:rPr>
        <w:t>1) и</w:t>
      </w:r>
      <w:r w:rsidRPr="00C048AB">
        <w:rPr>
          <w:rFonts w:eastAsia="Calibri"/>
          <w:sz w:val="24"/>
          <w:lang w:eastAsia="en-US"/>
        </w:rPr>
        <w:t xml:space="preserve">нформационно-пропагандистские мероприятия, направленные на профилактику </w:t>
      </w:r>
      <w:r w:rsidRPr="003A6B38">
        <w:rPr>
          <w:sz w:val="24"/>
        </w:rPr>
        <w:t>правонарушений, преступлений и повышени</w:t>
      </w:r>
      <w:r>
        <w:rPr>
          <w:sz w:val="24"/>
        </w:rPr>
        <w:t>е</w:t>
      </w:r>
      <w:r w:rsidRPr="003A6B38">
        <w:rPr>
          <w:sz w:val="24"/>
        </w:rPr>
        <w:t xml:space="preserve"> безопасности дорожного движения</w:t>
      </w:r>
      <w:r>
        <w:rPr>
          <w:sz w:val="24"/>
        </w:rPr>
        <w:t xml:space="preserve"> – изготовление и распространение памяток, листовок, буклетов; проведение профилактических мероприятий;</w:t>
      </w:r>
    </w:p>
    <w:p w:rsidR="00C344AC" w:rsidRDefault="00C344AC" w:rsidP="00C344A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sz w:val="24"/>
        </w:rPr>
        <w:lastRenderedPageBreak/>
        <w:t xml:space="preserve">2) </w:t>
      </w:r>
      <w:r>
        <w:rPr>
          <w:rFonts w:eastAsia="Calibri"/>
          <w:sz w:val="24"/>
          <w:lang w:eastAsia="en-US"/>
        </w:rPr>
        <w:t>установка (замена) дорожных знаков – установка на автомобильных дорогах местного значения в границах населенных пунктов поселения в случае необходимости дополнительных дорожных знаков, замена имеющихся знаков;</w:t>
      </w:r>
    </w:p>
    <w:p w:rsidR="00C344AC" w:rsidRDefault="00C344AC" w:rsidP="00C344AC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rFonts w:eastAsia="Calibri"/>
          <w:sz w:val="24"/>
          <w:lang w:eastAsia="en-US"/>
        </w:rPr>
        <w:t xml:space="preserve">3) </w:t>
      </w:r>
      <w:r w:rsidR="00E4187A">
        <w:rPr>
          <w:rFonts w:eastAsia="Calibri"/>
          <w:sz w:val="24"/>
          <w:lang w:eastAsia="en-US"/>
        </w:rPr>
        <w:t>п</w:t>
      </w:r>
      <w:r w:rsidR="00E4187A" w:rsidRPr="00C048AB">
        <w:rPr>
          <w:rFonts w:eastAsia="Calibri"/>
          <w:sz w:val="24"/>
          <w:lang w:eastAsia="en-US"/>
        </w:rPr>
        <w:t xml:space="preserve">оддержка граждан и их объединений, участвующих </w:t>
      </w:r>
      <w:r w:rsidR="00E4187A">
        <w:rPr>
          <w:rFonts w:eastAsia="Calibri"/>
          <w:sz w:val="24"/>
          <w:lang w:eastAsia="en-US"/>
        </w:rPr>
        <w:t xml:space="preserve">в охране общественного порядка, </w:t>
      </w:r>
      <w:r w:rsidRPr="00C048AB">
        <w:rPr>
          <w:rFonts w:eastAsia="Calibri"/>
          <w:sz w:val="24"/>
          <w:lang w:eastAsia="en-US"/>
        </w:rPr>
        <w:t>создание народных дружин</w:t>
      </w:r>
      <w:r>
        <w:rPr>
          <w:rFonts w:eastAsia="Calibri"/>
          <w:sz w:val="24"/>
          <w:lang w:eastAsia="en-US"/>
        </w:rPr>
        <w:t xml:space="preserve"> - </w:t>
      </w:r>
      <w:r w:rsidR="00E4187A">
        <w:rPr>
          <w:rFonts w:eastAsia="Calibri"/>
          <w:sz w:val="24"/>
          <w:lang w:eastAsia="en-US"/>
        </w:rPr>
        <w:t xml:space="preserve">оказание поддержки </w:t>
      </w:r>
      <w:r w:rsidR="007C1ABF">
        <w:rPr>
          <w:rFonts w:eastAsia="Calibri"/>
          <w:sz w:val="24"/>
          <w:lang w:eastAsia="en-US"/>
        </w:rPr>
        <w:t xml:space="preserve">гражданам </w:t>
      </w:r>
      <w:r w:rsidR="00E4187A">
        <w:rPr>
          <w:rFonts w:eastAsia="Calibri"/>
          <w:sz w:val="24"/>
          <w:lang w:eastAsia="en-US"/>
        </w:rPr>
        <w:t xml:space="preserve">в соответствии с Федеральным законом </w:t>
      </w:r>
      <w:r w:rsidR="00E4187A">
        <w:rPr>
          <w:sz w:val="24"/>
        </w:rPr>
        <w:t xml:space="preserve">от 02.04.2014 № 44-ФЗ «Об участии граждан в охране общественного порядка», </w:t>
      </w:r>
      <w:r>
        <w:rPr>
          <w:rFonts w:eastAsia="Calibri"/>
          <w:sz w:val="24"/>
          <w:lang w:eastAsia="en-US"/>
        </w:rPr>
        <w:t xml:space="preserve">оказание содействия </w:t>
      </w:r>
      <w:r w:rsidR="001E0827">
        <w:rPr>
          <w:rFonts w:eastAsia="Calibri"/>
          <w:sz w:val="24"/>
          <w:lang w:eastAsia="en-US"/>
        </w:rPr>
        <w:t xml:space="preserve">деятельности народной дружины </w:t>
      </w:r>
      <w:r w:rsidRPr="00C048AB">
        <w:rPr>
          <w:rFonts w:eastAsia="Calibri"/>
          <w:sz w:val="24"/>
          <w:lang w:eastAsia="en-US"/>
        </w:rPr>
        <w:t>по охране общественного порядка</w:t>
      </w:r>
      <w:proofErr w:type="gramStart"/>
      <w:r w:rsidR="001E0827">
        <w:rPr>
          <w:rFonts w:eastAsia="Calibri"/>
          <w:sz w:val="24"/>
          <w:lang w:eastAsia="en-US"/>
        </w:rPr>
        <w:t xml:space="preserve"> </w:t>
      </w:r>
      <w:r w:rsidR="008F724F">
        <w:rPr>
          <w:rFonts w:eastAsia="Calibri"/>
          <w:sz w:val="24"/>
          <w:lang w:eastAsia="en-US"/>
        </w:rPr>
        <w:t>.</w:t>
      </w:r>
      <w:proofErr w:type="gramEnd"/>
    </w:p>
    <w:p w:rsidR="00E4187A" w:rsidRDefault="00C344AC" w:rsidP="00E4187A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4)</w:t>
      </w:r>
      <w:r w:rsidR="00E4187A">
        <w:rPr>
          <w:rFonts w:eastAsia="Calibri"/>
          <w:sz w:val="24"/>
          <w:lang w:eastAsia="en-US"/>
        </w:rPr>
        <w:t xml:space="preserve"> п</w:t>
      </w:r>
      <w:r w:rsidR="00E4187A" w:rsidRPr="00E4187A">
        <w:rPr>
          <w:sz w:val="24"/>
        </w:rPr>
        <w:t xml:space="preserve">роведение информационно-пропагандистской работы, направленной на формирование негативного отношения населения </w:t>
      </w:r>
      <w:r w:rsidR="00DE6D85">
        <w:rPr>
          <w:sz w:val="24"/>
        </w:rPr>
        <w:t>сельское поселение</w:t>
      </w:r>
      <w:r w:rsidR="00E4187A" w:rsidRPr="00E4187A">
        <w:rPr>
          <w:sz w:val="24"/>
        </w:rPr>
        <w:t xml:space="preserve"> </w:t>
      </w:r>
      <w:r w:rsidR="001E0827">
        <w:rPr>
          <w:sz w:val="24"/>
        </w:rPr>
        <w:t xml:space="preserve">«село </w:t>
      </w:r>
      <w:r w:rsidR="00DE6D85">
        <w:rPr>
          <w:sz w:val="24"/>
        </w:rPr>
        <w:t>Ковран</w:t>
      </w:r>
      <w:r w:rsidR="001E0827">
        <w:rPr>
          <w:sz w:val="24"/>
        </w:rPr>
        <w:t xml:space="preserve">» </w:t>
      </w:r>
      <w:r w:rsidR="00E4187A" w:rsidRPr="00E4187A">
        <w:rPr>
          <w:sz w:val="24"/>
        </w:rPr>
        <w:t>к потреблению наркотических средств, психотропных веществ и алкогольной продукции, а также популяризацию здорового</w:t>
      </w:r>
      <w:r w:rsidR="00E4187A">
        <w:rPr>
          <w:sz w:val="24"/>
        </w:rPr>
        <w:t xml:space="preserve"> образа жизни - изготовление и распространение памяток, листовок, буклетов; проведение профилактических мероприятий; проведение спортивных мероприятий;</w:t>
      </w:r>
    </w:p>
    <w:p w:rsidR="00A05EB9" w:rsidRDefault="00A05EB9" w:rsidP="00A05EB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5) </w:t>
      </w:r>
      <w:r w:rsidR="00494FE6">
        <w:rPr>
          <w:sz w:val="24"/>
        </w:rPr>
        <w:t xml:space="preserve">организация и </w:t>
      </w:r>
      <w:r>
        <w:rPr>
          <w:sz w:val="24"/>
        </w:rPr>
        <w:t xml:space="preserve">проведение мониторинга состояния правопорядка и </w:t>
      </w:r>
      <w:r w:rsidRPr="00EB1C81">
        <w:rPr>
          <w:sz w:val="24"/>
        </w:rPr>
        <w:t>заболеваемости населения наркоманией</w:t>
      </w:r>
      <w:r>
        <w:rPr>
          <w:sz w:val="24"/>
        </w:rPr>
        <w:t xml:space="preserve"> и алкоголизмом</w:t>
      </w:r>
      <w:r w:rsidR="00494FE6">
        <w:rPr>
          <w:sz w:val="24"/>
        </w:rPr>
        <w:t>;</w:t>
      </w:r>
    </w:p>
    <w:p w:rsidR="00494FE6" w:rsidRPr="00EB1C81" w:rsidRDefault="00494FE6" w:rsidP="00A05EB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rFonts w:eastAsia="Calibri"/>
          <w:sz w:val="24"/>
          <w:lang w:eastAsia="en-US"/>
        </w:rPr>
        <w:t xml:space="preserve">6) приобретение (модернизация), обслуживание и установка комплекса систем видеонаблюдения на территории </w:t>
      </w:r>
      <w:r w:rsidR="00DE6D85">
        <w:rPr>
          <w:rFonts w:eastAsia="Calibri"/>
          <w:sz w:val="24"/>
          <w:lang w:eastAsia="en-US"/>
        </w:rPr>
        <w:t>сельское поселение</w:t>
      </w:r>
      <w:r w:rsidR="001E0827">
        <w:rPr>
          <w:rFonts w:eastAsia="Calibri"/>
          <w:sz w:val="24"/>
          <w:lang w:eastAsia="en-US"/>
        </w:rPr>
        <w:t xml:space="preserve"> «село </w:t>
      </w:r>
      <w:r w:rsidR="00DE6D85">
        <w:rPr>
          <w:rFonts w:eastAsia="Calibri"/>
          <w:sz w:val="24"/>
          <w:lang w:eastAsia="en-US"/>
        </w:rPr>
        <w:t>Ковран</w:t>
      </w:r>
      <w:r w:rsidR="001E0827">
        <w:rPr>
          <w:rFonts w:eastAsia="Calibri"/>
          <w:sz w:val="24"/>
          <w:lang w:eastAsia="en-US"/>
        </w:rPr>
        <w:t>»</w:t>
      </w:r>
      <w:r w:rsidR="007C1ABF">
        <w:rPr>
          <w:rFonts w:eastAsia="Calibri"/>
          <w:sz w:val="24"/>
          <w:lang w:eastAsia="en-US"/>
        </w:rPr>
        <w:t xml:space="preserve"> – приобретение и установка систем видеонаблюдения в местах массового с</w:t>
      </w:r>
      <w:r w:rsidR="004224A2">
        <w:rPr>
          <w:rFonts w:eastAsia="Calibri"/>
          <w:sz w:val="24"/>
          <w:lang w:eastAsia="en-US"/>
        </w:rPr>
        <w:t xml:space="preserve">копления людей (площадки перед </w:t>
      </w:r>
      <w:r w:rsidR="007C1ABF">
        <w:rPr>
          <w:rFonts w:eastAsia="Calibri"/>
          <w:sz w:val="24"/>
          <w:lang w:eastAsia="en-US"/>
        </w:rPr>
        <w:t>зданиями учреждений культуры, администрации, детские игровые площадки, спортивные объекты)</w:t>
      </w:r>
      <w:r w:rsidR="0040057C">
        <w:rPr>
          <w:rFonts w:eastAsia="Calibri"/>
          <w:sz w:val="24"/>
          <w:lang w:eastAsia="en-US"/>
        </w:rPr>
        <w:t xml:space="preserve"> и </w:t>
      </w:r>
      <w:r w:rsidR="0040057C">
        <w:rPr>
          <w:sz w:val="24"/>
        </w:rPr>
        <w:t>на объектах жизнеобеспечения (объекты водоснабжения, водоотведения, теплоснабжения)</w:t>
      </w:r>
      <w:r>
        <w:rPr>
          <w:rFonts w:eastAsia="Calibri"/>
          <w:sz w:val="24"/>
          <w:lang w:eastAsia="en-US"/>
        </w:rPr>
        <w:t>.</w:t>
      </w:r>
    </w:p>
    <w:p w:rsidR="00A05EB9" w:rsidRDefault="00A05EB9" w:rsidP="00E4187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5A07D3" w:rsidRPr="005A07D3" w:rsidRDefault="005A07D3" w:rsidP="00F83BE7">
      <w:pPr>
        <w:numPr>
          <w:ilvl w:val="0"/>
          <w:numId w:val="12"/>
        </w:numPr>
        <w:suppressAutoHyphens/>
        <w:jc w:val="center"/>
        <w:rPr>
          <w:b/>
          <w:sz w:val="24"/>
        </w:rPr>
      </w:pPr>
      <w:r>
        <w:rPr>
          <w:b/>
          <w:sz w:val="24"/>
        </w:rPr>
        <w:t>Ме</w:t>
      </w:r>
      <w:r w:rsidRPr="005A07D3">
        <w:rPr>
          <w:b/>
          <w:sz w:val="24"/>
        </w:rPr>
        <w:t>тодик</w:t>
      </w:r>
      <w:r>
        <w:rPr>
          <w:b/>
          <w:sz w:val="24"/>
        </w:rPr>
        <w:t>а</w:t>
      </w:r>
      <w:r w:rsidRPr="005A07D3">
        <w:rPr>
          <w:b/>
          <w:sz w:val="24"/>
        </w:rPr>
        <w:t xml:space="preserve"> оценки эффективности муниципальн</w:t>
      </w:r>
      <w:r>
        <w:rPr>
          <w:b/>
          <w:sz w:val="24"/>
        </w:rPr>
        <w:t>ой программы</w:t>
      </w:r>
    </w:p>
    <w:p w:rsidR="005B5572" w:rsidRPr="005B5572" w:rsidRDefault="005B5572" w:rsidP="005A078C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>3.2. Оценка эффективности Программы производится с учетом следующих составляющих: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>1) оценки степени достижения целей и решения задач (далее - степень реализации) Программы;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 xml:space="preserve">2) оценки степени соответствия запланированному уровню затрат </w:t>
      </w:r>
      <w:r w:rsidR="00C220EC">
        <w:rPr>
          <w:rFonts w:eastAsia="Calibri"/>
          <w:sz w:val="24"/>
          <w:lang w:eastAsia="en-US"/>
        </w:rPr>
        <w:t>местного</w:t>
      </w:r>
      <w:r w:rsidRPr="00A87C17">
        <w:rPr>
          <w:rFonts w:eastAsia="Calibri"/>
          <w:sz w:val="24"/>
          <w:lang w:eastAsia="en-US"/>
        </w:rPr>
        <w:t xml:space="preserve"> бюджета;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 xml:space="preserve">3) оценки </w:t>
      </w:r>
      <w:proofErr w:type="gramStart"/>
      <w:r w:rsidRPr="00A87C17">
        <w:rPr>
          <w:rFonts w:eastAsia="Calibri"/>
          <w:sz w:val="24"/>
          <w:lang w:eastAsia="en-US"/>
        </w:rPr>
        <w:t>степени реализации контрольных событий плана реализации</w:t>
      </w:r>
      <w:proofErr w:type="gramEnd"/>
      <w:r w:rsidRPr="00A87C17">
        <w:rPr>
          <w:rFonts w:eastAsia="Calibri"/>
          <w:sz w:val="24"/>
          <w:lang w:eastAsia="en-US"/>
        </w:rPr>
        <w:t xml:space="preserve"> Программы (далее - степень реализации контрольных событий).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>3.4. Степень достижения планового значения показателя (индикатора) Программы определяется по формулам: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>1) для показателей (индикаторов), желаемой тенденцией развития которых является увеличение значений: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614E83BE" wp14:editId="1C210357">
            <wp:extent cx="1343660" cy="23876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>, где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3989E8FD" wp14:editId="7ABBF737">
            <wp:extent cx="429260" cy="230505"/>
            <wp:effectExtent l="19050" t="0" r="889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степень достижения планового значения показателя (индикатора) Программы;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1807F9DC" wp14:editId="05093096">
            <wp:extent cx="381635" cy="2387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значение показателя (индикатора), фактически достигнутое на конец отчетного периода;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7"/>
          <w:sz w:val="24"/>
        </w:rPr>
        <w:drawing>
          <wp:inline distT="0" distB="0" distL="0" distR="0" wp14:anchorId="4C999ECB" wp14:editId="3C6DA358">
            <wp:extent cx="381635" cy="22288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плановое значение показателя (индикатора) Программы;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>2) для показателей (индикаторов), желаемой тенденцией развития которых является снижение значений:</w:t>
      </w:r>
    </w:p>
    <w:p w:rsidR="005A07D3" w:rsidRDefault="00282AF3" w:rsidP="00A87C17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55203964" wp14:editId="504683AC">
            <wp:extent cx="1343660" cy="238760"/>
            <wp:effectExtent l="19050" t="0" r="889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>, где</w:t>
      </w:r>
    </w:p>
    <w:p w:rsidR="00D47200" w:rsidRPr="00A87C17" w:rsidRDefault="00282AF3" w:rsidP="00D4720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lastRenderedPageBreak/>
        <w:drawing>
          <wp:inline distT="0" distB="0" distL="0" distR="0" wp14:anchorId="3C364F3A" wp14:editId="0A8A3393">
            <wp:extent cx="429260" cy="230505"/>
            <wp:effectExtent l="19050" t="0" r="889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200" w:rsidRPr="00A87C17">
        <w:rPr>
          <w:rFonts w:eastAsia="Calibri"/>
          <w:sz w:val="24"/>
          <w:lang w:eastAsia="en-US"/>
        </w:rPr>
        <w:t xml:space="preserve"> - степень достижения планового значения показателя (индикатора) Программы;</w:t>
      </w:r>
    </w:p>
    <w:p w:rsidR="00414044" w:rsidRDefault="00282AF3" w:rsidP="00D4720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noProof/>
          <w:position w:val="-8"/>
          <w:sz w:val="24"/>
        </w:rPr>
      </w:pPr>
      <w:r>
        <w:rPr>
          <w:rFonts w:eastAsia="Calibri"/>
          <w:noProof/>
          <w:position w:val="-7"/>
          <w:sz w:val="24"/>
        </w:rPr>
        <w:drawing>
          <wp:inline distT="0" distB="0" distL="0" distR="0" wp14:anchorId="72E93729" wp14:editId="77F618E7">
            <wp:extent cx="381635" cy="222885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044" w:rsidRPr="00A87C17">
        <w:rPr>
          <w:rFonts w:eastAsia="Calibri"/>
          <w:sz w:val="24"/>
          <w:lang w:eastAsia="en-US"/>
        </w:rPr>
        <w:t xml:space="preserve"> - плановое значение по</w:t>
      </w:r>
      <w:r w:rsidR="00414044">
        <w:rPr>
          <w:rFonts w:eastAsia="Calibri"/>
          <w:sz w:val="24"/>
          <w:lang w:eastAsia="en-US"/>
        </w:rPr>
        <w:t>казателя (индикатора) Программы;</w:t>
      </w:r>
    </w:p>
    <w:p w:rsidR="00D47200" w:rsidRPr="00A87C17" w:rsidRDefault="00282AF3" w:rsidP="00D4720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37263D3F" wp14:editId="51085FF2">
            <wp:extent cx="381635" cy="23876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200" w:rsidRPr="00A87C17">
        <w:rPr>
          <w:rFonts w:eastAsia="Calibri"/>
          <w:sz w:val="24"/>
          <w:lang w:eastAsia="en-US"/>
        </w:rPr>
        <w:t xml:space="preserve"> - значение показателя (индикатора), фактически достигн</w:t>
      </w:r>
      <w:r w:rsidR="00414044">
        <w:rPr>
          <w:rFonts w:eastAsia="Calibri"/>
          <w:sz w:val="24"/>
          <w:lang w:eastAsia="en-US"/>
        </w:rPr>
        <w:t>утое на конец отчетного периода.</w:t>
      </w:r>
    </w:p>
    <w:p w:rsidR="00414044" w:rsidRDefault="00414044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>3.5. Степень реализации Программы определяется по формуле: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23"/>
          <w:sz w:val="24"/>
        </w:rPr>
        <w:drawing>
          <wp:inline distT="0" distB="0" distL="0" distR="0" wp14:anchorId="49559A62" wp14:editId="741088C6">
            <wp:extent cx="1248410" cy="429260"/>
            <wp:effectExtent l="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>, где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7"/>
          <w:sz w:val="24"/>
        </w:rPr>
        <w:drawing>
          <wp:inline distT="0" distB="0" distL="0" distR="0" wp14:anchorId="395C18B4" wp14:editId="1D2C8623">
            <wp:extent cx="334010" cy="222885"/>
            <wp:effectExtent l="19050" t="0" r="889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степень реализации Программы;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2"/>
          <w:sz w:val="24"/>
        </w:rPr>
        <w:drawing>
          <wp:inline distT="0" distB="0" distL="0" distR="0" wp14:anchorId="5022B0E6" wp14:editId="5DE94CA2">
            <wp:extent cx="191135" cy="158750"/>
            <wp:effectExtent l="19050" t="0" r="0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число показателей (индикаторов) Программы.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 xml:space="preserve">При использовании данной формулы в случае, если </w:t>
      </w:r>
      <w:r w:rsidR="00282AF3">
        <w:rPr>
          <w:rFonts w:eastAsia="Calibri"/>
          <w:noProof/>
          <w:position w:val="-8"/>
          <w:sz w:val="24"/>
        </w:rPr>
        <w:drawing>
          <wp:inline distT="0" distB="0" distL="0" distR="0" wp14:anchorId="5A2DBDF7" wp14:editId="27DD81C7">
            <wp:extent cx="429260" cy="230505"/>
            <wp:effectExtent l="19050" t="0" r="889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C17">
        <w:rPr>
          <w:rFonts w:eastAsia="Calibri"/>
          <w:sz w:val="24"/>
          <w:lang w:eastAsia="en-US"/>
        </w:rPr>
        <w:t xml:space="preserve"> больше 1, значение </w:t>
      </w:r>
      <w:r w:rsidR="00282AF3">
        <w:rPr>
          <w:rFonts w:eastAsia="Calibri"/>
          <w:noProof/>
          <w:position w:val="-8"/>
          <w:sz w:val="24"/>
        </w:rPr>
        <w:drawing>
          <wp:inline distT="0" distB="0" distL="0" distR="0" wp14:anchorId="77C868FC" wp14:editId="5E708681">
            <wp:extent cx="429260" cy="230505"/>
            <wp:effectExtent l="19050" t="0" r="889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C17">
        <w:rPr>
          <w:rFonts w:eastAsia="Calibri"/>
          <w:sz w:val="24"/>
          <w:lang w:eastAsia="en-US"/>
        </w:rPr>
        <w:t xml:space="preserve"> принимается </w:t>
      </w:r>
      <w:proofErr w:type="gramStart"/>
      <w:r w:rsidRPr="00A87C17">
        <w:rPr>
          <w:rFonts w:eastAsia="Calibri"/>
          <w:sz w:val="24"/>
          <w:lang w:eastAsia="en-US"/>
        </w:rPr>
        <w:t>равным</w:t>
      </w:r>
      <w:proofErr w:type="gramEnd"/>
      <w:r w:rsidRPr="00A87C17">
        <w:rPr>
          <w:rFonts w:eastAsia="Calibri"/>
          <w:sz w:val="24"/>
          <w:lang w:eastAsia="en-US"/>
        </w:rPr>
        <w:t xml:space="preserve"> 1.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 xml:space="preserve">3.6. Степень соответствия запланированному уровню затрат </w:t>
      </w:r>
      <w:r w:rsidR="00C220EC">
        <w:rPr>
          <w:rFonts w:eastAsia="Calibri"/>
          <w:sz w:val="24"/>
          <w:lang w:eastAsia="en-US"/>
        </w:rPr>
        <w:t>местного</w:t>
      </w:r>
      <w:r w:rsidRPr="00A87C17">
        <w:rPr>
          <w:rFonts w:eastAsia="Calibri"/>
          <w:sz w:val="24"/>
          <w:lang w:eastAsia="en-US"/>
        </w:rPr>
        <w:t xml:space="preserve"> бюджета определяется для Программы в целом по формуле: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1DE4DF8D" wp14:editId="7060F225">
            <wp:extent cx="826770" cy="238760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>, где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5236720C" wp14:editId="0DC212E6">
            <wp:extent cx="341630" cy="238760"/>
            <wp:effectExtent l="19050" t="0" r="127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степень соответствия запланированному уровню затрат </w:t>
      </w:r>
      <w:r w:rsidR="00575296">
        <w:rPr>
          <w:rFonts w:eastAsia="Calibri"/>
          <w:sz w:val="24"/>
          <w:lang w:eastAsia="en-US"/>
        </w:rPr>
        <w:t>местного</w:t>
      </w:r>
      <w:r w:rsidR="005A07D3" w:rsidRPr="00A87C17">
        <w:rPr>
          <w:rFonts w:eastAsia="Calibri"/>
          <w:sz w:val="24"/>
          <w:lang w:eastAsia="en-US"/>
        </w:rPr>
        <w:t xml:space="preserve"> бюджета;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695BC18B" wp14:editId="001CCFFC">
            <wp:extent cx="191135" cy="238760"/>
            <wp:effectExtent l="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фактические расходы </w:t>
      </w:r>
      <w:r w:rsidR="00575296">
        <w:rPr>
          <w:rFonts w:eastAsia="Calibri"/>
          <w:sz w:val="24"/>
          <w:lang w:eastAsia="en-US"/>
        </w:rPr>
        <w:t>местного</w:t>
      </w:r>
      <w:r w:rsidR="005A07D3" w:rsidRPr="00A87C17">
        <w:rPr>
          <w:rFonts w:eastAsia="Calibri"/>
          <w:sz w:val="24"/>
          <w:lang w:eastAsia="en-US"/>
        </w:rPr>
        <w:t xml:space="preserve"> бюджета на реализацию Программы в отчетном году;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7"/>
          <w:sz w:val="24"/>
        </w:rPr>
        <w:drawing>
          <wp:inline distT="0" distB="0" distL="0" distR="0" wp14:anchorId="6C63ABE5" wp14:editId="46C6569F">
            <wp:extent cx="182880" cy="222885"/>
            <wp:effectExtent l="0" t="0" r="7620" b="0"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плановые расходы </w:t>
      </w:r>
      <w:r w:rsidR="00575296">
        <w:rPr>
          <w:rFonts w:eastAsia="Calibri"/>
          <w:sz w:val="24"/>
          <w:lang w:eastAsia="en-US"/>
        </w:rPr>
        <w:t>местного</w:t>
      </w:r>
      <w:r w:rsidR="005A07D3" w:rsidRPr="00A87C17">
        <w:rPr>
          <w:rFonts w:eastAsia="Calibri"/>
          <w:sz w:val="24"/>
          <w:lang w:eastAsia="en-US"/>
        </w:rPr>
        <w:t xml:space="preserve"> бюджета на реализацию Программы в отчетном году.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>3.7. Степень реализации контрольн</w:t>
      </w:r>
      <w:r w:rsidR="00F83BE7">
        <w:rPr>
          <w:rFonts w:eastAsia="Calibri"/>
          <w:sz w:val="24"/>
          <w:lang w:eastAsia="en-US"/>
        </w:rPr>
        <w:t>ых событий определяется для Про</w:t>
      </w:r>
      <w:r w:rsidRPr="00A87C17">
        <w:rPr>
          <w:rFonts w:eastAsia="Calibri"/>
          <w:sz w:val="24"/>
          <w:lang w:eastAsia="en-US"/>
        </w:rPr>
        <w:t>граммы в целом по формуле: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41F5DF50" wp14:editId="1084D9D4">
            <wp:extent cx="1025525" cy="230505"/>
            <wp:effectExtent l="19050" t="0" r="3175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>, где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53A564B8" wp14:editId="0B15C45C">
            <wp:extent cx="334010" cy="230505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степень реализации контрольных событий;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7"/>
          <w:sz w:val="24"/>
        </w:rPr>
        <w:drawing>
          <wp:inline distT="0" distB="0" distL="0" distR="0" wp14:anchorId="5D1AA4E8" wp14:editId="62354DEB">
            <wp:extent cx="302260" cy="222885"/>
            <wp:effectExtent l="19050" t="0" r="254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4"/>
          <w:sz w:val="24"/>
        </w:rPr>
        <w:drawing>
          <wp:inline distT="0" distB="0" distL="0" distR="0" wp14:anchorId="31FB10F4" wp14:editId="07C63FA7">
            <wp:extent cx="254635" cy="182880"/>
            <wp:effectExtent l="19050" t="0" r="0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общее количество контрольных событий, запланированных к реализации в отчетном году.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 xml:space="preserve"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</w:t>
      </w:r>
      <w:r w:rsidR="00575296">
        <w:rPr>
          <w:rFonts w:eastAsia="Calibri"/>
          <w:sz w:val="24"/>
          <w:lang w:eastAsia="en-US"/>
        </w:rPr>
        <w:t>местного</w:t>
      </w:r>
      <w:r w:rsidRPr="00A87C17">
        <w:rPr>
          <w:rFonts w:eastAsia="Calibri"/>
          <w:sz w:val="24"/>
          <w:lang w:eastAsia="en-US"/>
        </w:rPr>
        <w:t xml:space="preserve"> бюджета, степени реализации контрольных событий по формуле: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23"/>
          <w:sz w:val="24"/>
        </w:rPr>
        <w:drawing>
          <wp:inline distT="0" distB="0" distL="0" distR="0" wp14:anchorId="5B84A96E" wp14:editId="0B64D0E8">
            <wp:extent cx="1677670" cy="421640"/>
            <wp:effectExtent l="19050" t="0" r="0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>, где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7"/>
          <w:sz w:val="24"/>
        </w:rPr>
        <w:drawing>
          <wp:inline distT="0" distB="0" distL="0" distR="0" wp14:anchorId="35AF15FF" wp14:editId="18EB9694">
            <wp:extent cx="334010" cy="222885"/>
            <wp:effectExtent l="19050" t="0" r="8890" b="0"/>
            <wp:docPr id="2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эффективность реализации Программы;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7"/>
          <w:sz w:val="24"/>
        </w:rPr>
        <w:drawing>
          <wp:inline distT="0" distB="0" distL="0" distR="0" wp14:anchorId="20FC756C" wp14:editId="103178EB">
            <wp:extent cx="334010" cy="222885"/>
            <wp:effectExtent l="19050" t="0" r="8890" b="0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степень реализации Программы;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54F88A30" wp14:editId="5DDA43D4">
            <wp:extent cx="341630" cy="238760"/>
            <wp:effectExtent l="19050" t="0" r="1270" b="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степень соответствия запланированному уровню затрат </w:t>
      </w:r>
      <w:r w:rsidR="00575296">
        <w:rPr>
          <w:rFonts w:eastAsia="Calibri"/>
          <w:sz w:val="24"/>
          <w:lang w:eastAsia="en-US"/>
        </w:rPr>
        <w:t>местного</w:t>
      </w:r>
      <w:r w:rsidR="005A07D3" w:rsidRPr="00A87C17">
        <w:rPr>
          <w:rFonts w:eastAsia="Calibri"/>
          <w:sz w:val="24"/>
          <w:lang w:eastAsia="en-US"/>
        </w:rPr>
        <w:t xml:space="preserve"> бюджета;</w:t>
      </w:r>
    </w:p>
    <w:p w:rsidR="005A07D3" w:rsidRPr="00A87C17" w:rsidRDefault="00282AF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noProof/>
          <w:position w:val="-8"/>
          <w:sz w:val="24"/>
        </w:rPr>
        <w:drawing>
          <wp:inline distT="0" distB="0" distL="0" distR="0" wp14:anchorId="1969078A" wp14:editId="6D5305B5">
            <wp:extent cx="334010" cy="230505"/>
            <wp:effectExtent l="19050" t="0" r="0" b="0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7D3" w:rsidRPr="00A87C17">
        <w:rPr>
          <w:rFonts w:eastAsia="Calibri"/>
          <w:sz w:val="24"/>
          <w:lang w:eastAsia="en-US"/>
        </w:rPr>
        <w:t xml:space="preserve"> - степень реализации контрольных событий Программы.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>3.9. Эффективность реализации Программы признается: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 xml:space="preserve">1) </w:t>
      </w:r>
      <w:proofErr w:type="gramStart"/>
      <w:r w:rsidRPr="00A87C17">
        <w:rPr>
          <w:rFonts w:eastAsia="Calibri"/>
          <w:sz w:val="24"/>
          <w:lang w:eastAsia="en-US"/>
        </w:rPr>
        <w:t>высокой</w:t>
      </w:r>
      <w:proofErr w:type="gramEnd"/>
      <w:r w:rsidRPr="00A87C17">
        <w:rPr>
          <w:rFonts w:eastAsia="Calibri"/>
          <w:sz w:val="24"/>
          <w:lang w:eastAsia="en-US"/>
        </w:rPr>
        <w:t xml:space="preserve"> в случае, если значение </w:t>
      </w:r>
      <w:r w:rsidR="00282AF3">
        <w:rPr>
          <w:rFonts w:eastAsia="Calibri"/>
          <w:noProof/>
          <w:position w:val="-7"/>
          <w:sz w:val="24"/>
        </w:rPr>
        <w:drawing>
          <wp:inline distT="0" distB="0" distL="0" distR="0" wp14:anchorId="250EE306" wp14:editId="472810CE">
            <wp:extent cx="334010" cy="222885"/>
            <wp:effectExtent l="19050" t="0" r="8890" b="0"/>
            <wp:docPr id="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C17">
        <w:rPr>
          <w:rFonts w:eastAsia="Calibri"/>
          <w:sz w:val="24"/>
          <w:lang w:eastAsia="en-US"/>
        </w:rPr>
        <w:t xml:space="preserve"> составляет не менее 0,95;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 xml:space="preserve">2) </w:t>
      </w:r>
      <w:proofErr w:type="gramStart"/>
      <w:r w:rsidRPr="00A87C17">
        <w:rPr>
          <w:rFonts w:eastAsia="Calibri"/>
          <w:sz w:val="24"/>
          <w:lang w:eastAsia="en-US"/>
        </w:rPr>
        <w:t>средней</w:t>
      </w:r>
      <w:proofErr w:type="gramEnd"/>
      <w:r w:rsidRPr="00A87C17">
        <w:rPr>
          <w:rFonts w:eastAsia="Calibri"/>
          <w:sz w:val="24"/>
          <w:lang w:eastAsia="en-US"/>
        </w:rPr>
        <w:t xml:space="preserve"> в случае, если значение </w:t>
      </w:r>
      <w:r w:rsidR="00282AF3">
        <w:rPr>
          <w:rFonts w:eastAsia="Calibri"/>
          <w:noProof/>
          <w:position w:val="-7"/>
          <w:sz w:val="24"/>
        </w:rPr>
        <w:drawing>
          <wp:inline distT="0" distB="0" distL="0" distR="0" wp14:anchorId="67198E71" wp14:editId="5A7A7C8F">
            <wp:extent cx="334010" cy="222885"/>
            <wp:effectExtent l="19050" t="0" r="889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C17">
        <w:rPr>
          <w:rFonts w:eastAsia="Calibri"/>
          <w:sz w:val="24"/>
          <w:lang w:eastAsia="en-US"/>
        </w:rPr>
        <w:t xml:space="preserve"> составляет не менее 0,90;</w:t>
      </w:r>
    </w:p>
    <w:p w:rsidR="005A07D3" w:rsidRPr="00A87C17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 xml:space="preserve">3) </w:t>
      </w:r>
      <w:proofErr w:type="gramStart"/>
      <w:r w:rsidRPr="00A87C17">
        <w:rPr>
          <w:rFonts w:eastAsia="Calibri"/>
          <w:sz w:val="24"/>
          <w:lang w:eastAsia="en-US"/>
        </w:rPr>
        <w:t>удовлетворительной</w:t>
      </w:r>
      <w:proofErr w:type="gramEnd"/>
      <w:r w:rsidRPr="00A87C17">
        <w:rPr>
          <w:rFonts w:eastAsia="Calibri"/>
          <w:sz w:val="24"/>
          <w:lang w:eastAsia="en-US"/>
        </w:rPr>
        <w:t xml:space="preserve"> в случае, если значение </w:t>
      </w:r>
      <w:r w:rsidR="00282AF3">
        <w:rPr>
          <w:rFonts w:eastAsia="Calibri"/>
          <w:noProof/>
          <w:position w:val="-7"/>
          <w:sz w:val="24"/>
        </w:rPr>
        <w:drawing>
          <wp:inline distT="0" distB="0" distL="0" distR="0" wp14:anchorId="28096F4A" wp14:editId="0CFF2E98">
            <wp:extent cx="334010" cy="222885"/>
            <wp:effectExtent l="19050" t="0" r="8890" b="0"/>
            <wp:docPr id="3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C17">
        <w:rPr>
          <w:rFonts w:eastAsia="Calibri"/>
          <w:sz w:val="24"/>
          <w:lang w:eastAsia="en-US"/>
        </w:rPr>
        <w:t xml:space="preserve"> составляет не менее 0,80.</w:t>
      </w:r>
    </w:p>
    <w:p w:rsidR="005A07D3" w:rsidRDefault="005A07D3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A87C17">
        <w:rPr>
          <w:rFonts w:eastAsia="Calibri"/>
          <w:sz w:val="24"/>
          <w:lang w:eastAsia="en-US"/>
        </w:rPr>
        <w:t xml:space="preserve">3.10. В случае если значение </w:t>
      </w:r>
      <w:r w:rsidR="00282AF3">
        <w:rPr>
          <w:rFonts w:eastAsia="Calibri"/>
          <w:noProof/>
          <w:position w:val="-7"/>
          <w:sz w:val="24"/>
        </w:rPr>
        <w:drawing>
          <wp:inline distT="0" distB="0" distL="0" distR="0" wp14:anchorId="34AB465A" wp14:editId="29B6A8F6">
            <wp:extent cx="334010" cy="222885"/>
            <wp:effectExtent l="19050" t="0" r="8890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C17">
        <w:rPr>
          <w:rFonts w:eastAsia="Calibri"/>
          <w:sz w:val="24"/>
          <w:lang w:eastAsia="en-US"/>
        </w:rPr>
        <w:t xml:space="preserve"> составляет менее 0,80, реализация Программы признается недостаточно эффективной.</w:t>
      </w:r>
    </w:p>
    <w:p w:rsidR="00575296" w:rsidRDefault="00575296" w:rsidP="00A87C1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6344B7" w:rsidRPr="005A078C" w:rsidRDefault="006344B7" w:rsidP="006344B7">
      <w:pPr>
        <w:suppressAutoHyphens/>
        <w:jc w:val="center"/>
        <w:rPr>
          <w:sz w:val="24"/>
          <w:highlight w:val="yellow"/>
        </w:rPr>
      </w:pPr>
    </w:p>
    <w:p w:rsidR="00A26C73" w:rsidRDefault="006344B7" w:rsidP="00F83BE7">
      <w:pPr>
        <w:numPr>
          <w:ilvl w:val="0"/>
          <w:numId w:val="12"/>
        </w:numPr>
        <w:suppressAutoHyphens/>
        <w:jc w:val="center"/>
        <w:rPr>
          <w:b/>
          <w:sz w:val="24"/>
        </w:rPr>
      </w:pPr>
      <w:r>
        <w:rPr>
          <w:b/>
          <w:sz w:val="24"/>
        </w:rPr>
        <w:t>П</w:t>
      </w:r>
      <w:r w:rsidR="00A26C73" w:rsidRPr="006344B7">
        <w:rPr>
          <w:b/>
          <w:sz w:val="24"/>
        </w:rPr>
        <w:t>еречень основных мероприятий муниципальной программы с указанием сроков их реализации и ожидаемых результатов, а также сведений о взаимосвязи мероприятий и результатов их выполнения с целевыми показателями муниципаль</w:t>
      </w:r>
      <w:r>
        <w:rPr>
          <w:b/>
          <w:sz w:val="24"/>
        </w:rPr>
        <w:t>ной программы</w:t>
      </w:r>
    </w:p>
    <w:p w:rsidR="006344B7" w:rsidRDefault="006344B7" w:rsidP="006344B7">
      <w:pPr>
        <w:suppressAutoHyphens/>
        <w:ind w:left="720"/>
        <w:rPr>
          <w:b/>
          <w:sz w:val="24"/>
        </w:rPr>
      </w:pPr>
    </w:p>
    <w:p w:rsidR="006344B7" w:rsidRDefault="006344B7" w:rsidP="006344B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C2B7F">
        <w:rPr>
          <w:rFonts w:eastAsia="Calibri"/>
          <w:sz w:val="24"/>
          <w:lang w:eastAsia="en-US"/>
        </w:rPr>
        <w:t xml:space="preserve">Для достижения целей и решения задач Программы предусмотрены основные мероприятия, сведения о которых приведены в </w:t>
      </w:r>
      <w:hyperlink w:anchor="Par1225" w:history="1">
        <w:r w:rsidRPr="002C2B7F">
          <w:rPr>
            <w:rFonts w:eastAsia="Calibri"/>
            <w:color w:val="0000FF"/>
            <w:sz w:val="24"/>
            <w:lang w:eastAsia="en-US"/>
          </w:rPr>
          <w:t xml:space="preserve">приложении </w:t>
        </w:r>
        <w:r w:rsidR="00053AE4">
          <w:rPr>
            <w:rFonts w:eastAsia="Calibri"/>
            <w:color w:val="0000FF"/>
            <w:sz w:val="24"/>
            <w:lang w:eastAsia="en-US"/>
          </w:rPr>
          <w:t>1</w:t>
        </w:r>
      </w:hyperlink>
      <w:r w:rsidRPr="002C2B7F">
        <w:rPr>
          <w:rFonts w:eastAsia="Calibri"/>
          <w:sz w:val="24"/>
          <w:lang w:eastAsia="en-US"/>
        </w:rPr>
        <w:t xml:space="preserve"> к Программе.</w:t>
      </w:r>
    </w:p>
    <w:p w:rsidR="006344B7" w:rsidRDefault="006344B7" w:rsidP="006344B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A26C73" w:rsidRDefault="006344B7" w:rsidP="00F83BE7">
      <w:pPr>
        <w:numPr>
          <w:ilvl w:val="0"/>
          <w:numId w:val="12"/>
        </w:numPr>
        <w:suppressAutoHyphens/>
        <w:jc w:val="center"/>
        <w:rPr>
          <w:b/>
          <w:sz w:val="24"/>
        </w:rPr>
      </w:pPr>
      <w:r>
        <w:rPr>
          <w:b/>
          <w:sz w:val="24"/>
        </w:rPr>
        <w:t>О</w:t>
      </w:r>
      <w:r w:rsidR="00A26C73" w:rsidRPr="006344B7">
        <w:rPr>
          <w:b/>
          <w:sz w:val="24"/>
        </w:rPr>
        <w:t>писание мер государственного регулирования в сфере реализации муниципальной</w:t>
      </w:r>
      <w:r w:rsidRPr="006344B7">
        <w:rPr>
          <w:b/>
          <w:sz w:val="24"/>
        </w:rPr>
        <w:t xml:space="preserve"> программы</w:t>
      </w:r>
    </w:p>
    <w:p w:rsidR="006344B7" w:rsidRPr="00A470B1" w:rsidRDefault="00A470B1" w:rsidP="00463984">
      <w:pPr>
        <w:suppressAutoHyphens/>
        <w:ind w:firstLine="709"/>
        <w:jc w:val="both"/>
        <w:rPr>
          <w:sz w:val="24"/>
        </w:rPr>
      </w:pPr>
      <w:r>
        <w:rPr>
          <w:sz w:val="24"/>
        </w:rPr>
        <w:t>Налоговые, тарифные, кредитные и иные м</w:t>
      </w:r>
      <w:r w:rsidRPr="00A470B1">
        <w:rPr>
          <w:sz w:val="24"/>
        </w:rPr>
        <w:t xml:space="preserve">еры государственного регулирования </w:t>
      </w:r>
      <w:r>
        <w:rPr>
          <w:sz w:val="24"/>
        </w:rPr>
        <w:t>в сфере реализации Программы не предусмотрены.</w:t>
      </w:r>
    </w:p>
    <w:p w:rsidR="006344B7" w:rsidRDefault="006344B7" w:rsidP="006344B7">
      <w:pPr>
        <w:suppressAutoHyphens/>
        <w:jc w:val="center"/>
        <w:rPr>
          <w:b/>
          <w:sz w:val="24"/>
        </w:rPr>
      </w:pPr>
    </w:p>
    <w:p w:rsidR="00A26C73" w:rsidRDefault="006344B7" w:rsidP="00F83BE7">
      <w:pPr>
        <w:numPr>
          <w:ilvl w:val="0"/>
          <w:numId w:val="12"/>
        </w:numPr>
        <w:suppressAutoHyphens/>
        <w:jc w:val="center"/>
        <w:rPr>
          <w:b/>
          <w:sz w:val="24"/>
        </w:rPr>
      </w:pPr>
      <w:r>
        <w:rPr>
          <w:b/>
          <w:sz w:val="24"/>
        </w:rPr>
        <w:t>О</w:t>
      </w:r>
      <w:r w:rsidR="00A26C73" w:rsidRPr="006344B7">
        <w:rPr>
          <w:b/>
          <w:sz w:val="24"/>
        </w:rPr>
        <w:t>сновные меры правового регулирования в соответствующей сфере, направленные на достижение цели и (или) ожидаемых результатов муниципальной программы с указанием основных положений и сроков принятия необход</w:t>
      </w:r>
      <w:r>
        <w:rPr>
          <w:b/>
          <w:sz w:val="24"/>
        </w:rPr>
        <w:t>имых нормативных правовых актов</w:t>
      </w:r>
    </w:p>
    <w:p w:rsidR="00D418C0" w:rsidRPr="00D418C0" w:rsidRDefault="00D418C0" w:rsidP="00D418C0">
      <w:pPr>
        <w:suppressAutoHyphens/>
        <w:ind w:firstLine="709"/>
        <w:jc w:val="both"/>
        <w:rPr>
          <w:sz w:val="24"/>
        </w:rPr>
      </w:pPr>
      <w:r w:rsidRPr="00D418C0">
        <w:rPr>
          <w:sz w:val="24"/>
        </w:rPr>
        <w:t>Основные меры правового регулирования в соответствующей сфере, направленные на достижение цели и (или) ожидаемых результатов муниципальной программы</w:t>
      </w:r>
      <w:r>
        <w:rPr>
          <w:sz w:val="24"/>
        </w:rPr>
        <w:t xml:space="preserve"> представлены в Приложении </w:t>
      </w:r>
      <w:r w:rsidR="00053AE4">
        <w:rPr>
          <w:sz w:val="24"/>
        </w:rPr>
        <w:t>2</w:t>
      </w:r>
      <w:r>
        <w:rPr>
          <w:sz w:val="24"/>
        </w:rPr>
        <w:t xml:space="preserve"> к Программе.</w:t>
      </w:r>
    </w:p>
    <w:p w:rsidR="006344B7" w:rsidRPr="006344B7" w:rsidRDefault="006344B7" w:rsidP="006344B7">
      <w:pPr>
        <w:suppressAutoHyphens/>
        <w:jc w:val="center"/>
        <w:rPr>
          <w:b/>
          <w:sz w:val="24"/>
        </w:rPr>
      </w:pPr>
    </w:p>
    <w:p w:rsidR="00463984" w:rsidRDefault="006344B7" w:rsidP="00463984">
      <w:pPr>
        <w:suppressAutoHyphens/>
        <w:jc w:val="center"/>
        <w:rPr>
          <w:b/>
          <w:sz w:val="24"/>
        </w:rPr>
      </w:pPr>
      <w:r>
        <w:rPr>
          <w:b/>
          <w:sz w:val="24"/>
        </w:rPr>
        <w:t>8. И</w:t>
      </w:r>
      <w:r w:rsidR="00A26C73" w:rsidRPr="006344B7">
        <w:rPr>
          <w:b/>
          <w:sz w:val="24"/>
        </w:rPr>
        <w:t>нформаци</w:t>
      </w:r>
      <w:r>
        <w:rPr>
          <w:b/>
          <w:sz w:val="24"/>
        </w:rPr>
        <w:t>я</w:t>
      </w:r>
      <w:r w:rsidR="00A26C73" w:rsidRPr="006344B7">
        <w:rPr>
          <w:b/>
          <w:sz w:val="24"/>
        </w:rPr>
        <w:t xml:space="preserve"> о финансовом обеспечении муниципальной программы </w:t>
      </w:r>
    </w:p>
    <w:p w:rsidR="006344B7" w:rsidRPr="002C2B7F" w:rsidRDefault="006344B7" w:rsidP="006344B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6344B7" w:rsidRPr="002C2B7F" w:rsidRDefault="006344B7" w:rsidP="00515B0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2C2B7F">
        <w:rPr>
          <w:rFonts w:eastAsia="Calibri"/>
          <w:sz w:val="24"/>
          <w:lang w:eastAsia="en-US"/>
        </w:rPr>
        <w:t xml:space="preserve">Финансовое обеспечение реализации Программы приведено в </w:t>
      </w:r>
      <w:hyperlink w:anchor="Par1526" w:history="1">
        <w:r w:rsidRPr="002C2B7F">
          <w:rPr>
            <w:rFonts w:eastAsia="Calibri"/>
            <w:color w:val="0000FF"/>
            <w:sz w:val="24"/>
            <w:lang w:eastAsia="en-US"/>
          </w:rPr>
          <w:t xml:space="preserve">приложении </w:t>
        </w:r>
        <w:r w:rsidR="007D025A">
          <w:rPr>
            <w:rFonts w:eastAsia="Calibri"/>
            <w:color w:val="0000FF"/>
            <w:sz w:val="24"/>
            <w:lang w:eastAsia="en-US"/>
          </w:rPr>
          <w:t>4</w:t>
        </w:r>
      </w:hyperlink>
      <w:r w:rsidRPr="002C2B7F">
        <w:rPr>
          <w:rFonts w:eastAsia="Calibri"/>
          <w:sz w:val="24"/>
          <w:lang w:eastAsia="en-US"/>
        </w:rPr>
        <w:t xml:space="preserve"> к Программе.</w:t>
      </w:r>
    </w:p>
    <w:p w:rsidR="006344B7" w:rsidRDefault="006344B7" w:rsidP="006344B7">
      <w:pPr>
        <w:suppressAutoHyphens/>
        <w:jc w:val="center"/>
        <w:rPr>
          <w:b/>
          <w:sz w:val="24"/>
        </w:rPr>
      </w:pPr>
    </w:p>
    <w:p w:rsidR="00CC032F" w:rsidRDefault="00CC032F" w:rsidP="00CC032F">
      <w:pPr>
        <w:suppressAutoHyphens/>
        <w:jc w:val="center"/>
        <w:rPr>
          <w:b/>
          <w:sz w:val="24"/>
        </w:rPr>
      </w:pPr>
      <w:r>
        <w:rPr>
          <w:b/>
          <w:sz w:val="24"/>
        </w:rPr>
        <w:t>9. Д</w:t>
      </w:r>
      <w:r w:rsidRPr="00CC032F">
        <w:rPr>
          <w:b/>
          <w:sz w:val="24"/>
        </w:rPr>
        <w:t>ополнител</w:t>
      </w:r>
      <w:r>
        <w:rPr>
          <w:b/>
          <w:sz w:val="24"/>
        </w:rPr>
        <w:t>ьные и обосновывающие материалы</w:t>
      </w:r>
    </w:p>
    <w:p w:rsidR="003C68C1" w:rsidRPr="008A2EA2" w:rsidRDefault="003C68C1" w:rsidP="003C68C1">
      <w:pPr>
        <w:ind w:firstLine="708"/>
        <w:jc w:val="both"/>
        <w:rPr>
          <w:i/>
          <w:sz w:val="24"/>
          <w:u w:val="single"/>
        </w:rPr>
      </w:pPr>
      <w:r w:rsidRPr="008A2EA2">
        <w:rPr>
          <w:i/>
          <w:sz w:val="24"/>
          <w:u w:val="single"/>
        </w:rPr>
        <w:t xml:space="preserve">Социально-экономическое состояние поселения, сведения о градостроительной деятельности на территории </w:t>
      </w:r>
      <w:r w:rsidR="00DE6D85">
        <w:rPr>
          <w:i/>
          <w:sz w:val="24"/>
          <w:u w:val="single"/>
        </w:rPr>
        <w:t>сельское поселение</w:t>
      </w:r>
      <w:r w:rsidRPr="008A2EA2">
        <w:rPr>
          <w:i/>
          <w:sz w:val="24"/>
          <w:u w:val="single"/>
        </w:rPr>
        <w:t xml:space="preserve"> село </w:t>
      </w:r>
      <w:r w:rsidR="00DE6D85">
        <w:rPr>
          <w:i/>
          <w:sz w:val="24"/>
          <w:u w:val="single"/>
        </w:rPr>
        <w:t>Ковран</w:t>
      </w:r>
      <w:r w:rsidRPr="008A2EA2">
        <w:rPr>
          <w:i/>
          <w:sz w:val="24"/>
          <w:u w:val="single"/>
        </w:rPr>
        <w:t>».</w:t>
      </w:r>
    </w:p>
    <w:p w:rsidR="00DA3FDA" w:rsidRPr="00DA3FDA" w:rsidRDefault="00DA3FDA" w:rsidP="00DA3FDA">
      <w:pPr>
        <w:rPr>
          <w:sz w:val="24"/>
        </w:rPr>
      </w:pPr>
      <w:r>
        <w:rPr>
          <w:sz w:val="24"/>
          <w:u w:val="single"/>
        </w:rPr>
        <w:t xml:space="preserve">          </w:t>
      </w:r>
      <w:r w:rsidRPr="00DA3FDA">
        <w:rPr>
          <w:sz w:val="24"/>
          <w:u w:val="single"/>
        </w:rPr>
        <w:t>Муниципальное образование</w:t>
      </w:r>
      <w:r w:rsidRPr="00DA3FDA">
        <w:rPr>
          <w:sz w:val="24"/>
        </w:rPr>
        <w:t xml:space="preserve">  расположено в южной части Тигильского района и находится в 4 км от побережья Охотского моря. Площадь сельского поселения составляет 0,25 </w:t>
      </w:r>
      <w:proofErr w:type="spellStart"/>
      <w:r w:rsidRPr="00DA3FDA">
        <w:rPr>
          <w:sz w:val="24"/>
        </w:rPr>
        <w:t>кв.км</w:t>
      </w:r>
      <w:proofErr w:type="spellEnd"/>
      <w:r w:rsidRPr="00DA3FDA">
        <w:rPr>
          <w:sz w:val="24"/>
        </w:rPr>
        <w:t>. На начало 2018 года насчитывалось –304 чел (фактически проживают 175 человек</w:t>
      </w:r>
      <w:proofErr w:type="gramStart"/>
      <w:r w:rsidRPr="00DA3FDA">
        <w:rPr>
          <w:sz w:val="24"/>
        </w:rPr>
        <w:t xml:space="preserve">)., </w:t>
      </w:r>
      <w:proofErr w:type="gramEnd"/>
      <w:r w:rsidRPr="00DA3FDA">
        <w:rPr>
          <w:sz w:val="24"/>
        </w:rPr>
        <w:t>в том числе – 278 чел. (91,4% населения), коренные народности Севера.</w:t>
      </w:r>
    </w:p>
    <w:p w:rsidR="00DA3FDA" w:rsidRPr="00DA3FDA" w:rsidRDefault="00DA3FDA" w:rsidP="00DA3FDA">
      <w:pPr>
        <w:jc w:val="both"/>
        <w:rPr>
          <w:sz w:val="24"/>
        </w:rPr>
      </w:pPr>
      <w:r w:rsidRPr="00DA3FDA">
        <w:rPr>
          <w:sz w:val="24"/>
        </w:rPr>
        <w:t xml:space="preserve">              Население в основном занято в бюджетных учреждениях, также в селе имеется предприятие ЖКХ (отпуск электроэнергии, теплоснабжение), на территории поселения зарегистрировано 4 родовых общины (рыболовство, охота).</w:t>
      </w:r>
    </w:p>
    <w:p w:rsidR="003C68C1" w:rsidRDefault="003C68C1" w:rsidP="003C68C1">
      <w:pPr>
        <w:ind w:firstLine="709"/>
        <w:jc w:val="both"/>
        <w:rPr>
          <w:sz w:val="24"/>
        </w:rPr>
      </w:pPr>
    </w:p>
    <w:p w:rsidR="003C68C1" w:rsidRDefault="003C68C1" w:rsidP="003C68C1">
      <w:pPr>
        <w:ind w:firstLine="720"/>
        <w:jc w:val="both"/>
        <w:rPr>
          <w:sz w:val="24"/>
        </w:rPr>
      </w:pPr>
      <w:r w:rsidRPr="00654720">
        <w:rPr>
          <w:rFonts w:eastAsia="Calibri"/>
          <w:sz w:val="24"/>
        </w:rPr>
        <w:t xml:space="preserve">Расстояние от административного центра </w:t>
      </w:r>
      <w:r w:rsidR="00DE6D85">
        <w:rPr>
          <w:sz w:val="24"/>
        </w:rPr>
        <w:t>сельское поселение</w:t>
      </w:r>
      <w:r w:rsidRPr="00654720">
        <w:rPr>
          <w:rFonts w:eastAsia="Calibri"/>
          <w:sz w:val="24"/>
        </w:rPr>
        <w:t xml:space="preserve"> до г. Петропавловска-Камчатского </w:t>
      </w:r>
      <w:r>
        <w:rPr>
          <w:sz w:val="24"/>
        </w:rPr>
        <w:t xml:space="preserve">– 750 </w:t>
      </w:r>
      <w:r w:rsidRPr="00654720">
        <w:rPr>
          <w:rFonts w:eastAsia="Calibri"/>
          <w:sz w:val="24"/>
        </w:rPr>
        <w:t>км</w:t>
      </w:r>
      <w:r>
        <w:rPr>
          <w:sz w:val="24"/>
        </w:rPr>
        <w:t xml:space="preserve">. </w:t>
      </w:r>
      <w:r w:rsidRPr="00654720">
        <w:rPr>
          <w:rFonts w:eastAsia="Calibri"/>
          <w:sz w:val="24"/>
        </w:rPr>
        <w:t xml:space="preserve">Расстояние до административного центра </w:t>
      </w:r>
      <w:r>
        <w:rPr>
          <w:sz w:val="24"/>
        </w:rPr>
        <w:t xml:space="preserve">с. Тигиль Тигильского муниципального </w:t>
      </w:r>
      <w:r w:rsidRPr="00654720">
        <w:rPr>
          <w:rFonts w:eastAsia="Calibri"/>
          <w:sz w:val="24"/>
        </w:rPr>
        <w:t xml:space="preserve">района </w:t>
      </w:r>
      <w:r>
        <w:rPr>
          <w:sz w:val="24"/>
        </w:rPr>
        <w:t xml:space="preserve">– </w:t>
      </w:r>
      <w:r w:rsidR="00C90C4D">
        <w:rPr>
          <w:sz w:val="24"/>
        </w:rPr>
        <w:t>175</w:t>
      </w:r>
      <w:r>
        <w:rPr>
          <w:sz w:val="24"/>
        </w:rPr>
        <w:t xml:space="preserve"> км. Сообщение - </w:t>
      </w:r>
      <w:r w:rsidRPr="00654720">
        <w:rPr>
          <w:rFonts w:eastAsia="Calibri"/>
          <w:sz w:val="24"/>
        </w:rPr>
        <w:t>воздушным путем</w:t>
      </w:r>
      <w:r>
        <w:rPr>
          <w:sz w:val="24"/>
        </w:rPr>
        <w:t xml:space="preserve">. </w:t>
      </w:r>
    </w:p>
    <w:p w:rsidR="00311A33" w:rsidRDefault="00311A33" w:rsidP="00311A33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</w:p>
    <w:p w:rsidR="00311A33" w:rsidRDefault="00311A33" w:rsidP="00311A33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311A33">
        <w:rPr>
          <w:bCs/>
          <w:sz w:val="24"/>
        </w:rPr>
        <w:t>Учитывая прогнозные особенности социально-экономического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сельского поселения «село Ковран».</w:t>
      </w:r>
    </w:p>
    <w:p w:rsidR="00311A33" w:rsidRPr="00311A33" w:rsidRDefault="003C68C1" w:rsidP="00311A33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311A33" w:rsidRPr="00311A33">
        <w:rPr>
          <w:bCs/>
          <w:sz w:val="24"/>
        </w:rPr>
        <w:t xml:space="preserve">Для обеспечения безопасности, бесперебойности и удобства транспортного сообщения внутри села Ковран предлагается строительство новых, а также реконструкция и сохранение уже существующих улиц, дорог. В соответствии с требованиями табл. 8 СНиП 2.07.01-89* ширина проезжей части главных улиц принята равной 7 м, улиц </w:t>
      </w:r>
      <w:proofErr w:type="gramStart"/>
      <w:r w:rsidR="00311A33" w:rsidRPr="00311A33">
        <w:rPr>
          <w:bCs/>
          <w:sz w:val="24"/>
        </w:rPr>
        <w:t>в</w:t>
      </w:r>
      <w:proofErr w:type="gramEnd"/>
      <w:r w:rsidR="00311A33" w:rsidRPr="00311A33">
        <w:rPr>
          <w:bCs/>
          <w:sz w:val="24"/>
        </w:rPr>
        <w:t xml:space="preserve"> </w:t>
      </w:r>
      <w:proofErr w:type="gramStart"/>
      <w:r w:rsidR="00311A33" w:rsidRPr="00311A33">
        <w:rPr>
          <w:bCs/>
          <w:sz w:val="24"/>
        </w:rPr>
        <w:t>жилой</w:t>
      </w:r>
      <w:proofErr w:type="gramEnd"/>
      <w:r w:rsidR="00311A33" w:rsidRPr="00311A33">
        <w:rPr>
          <w:bCs/>
          <w:sz w:val="24"/>
        </w:rPr>
        <w:t xml:space="preserve"> застройке основных </w:t>
      </w:r>
      <w:r w:rsidR="00311A33" w:rsidRPr="00311A33">
        <w:rPr>
          <w:bCs/>
          <w:sz w:val="24"/>
        </w:rPr>
        <w:lastRenderedPageBreak/>
        <w:t>и второстепенных и проездов – 6 м. Дорожные одежды улиц предусмотрены капитального типа с асфальтобетонным покрытием.</w:t>
      </w:r>
    </w:p>
    <w:p w:rsidR="00A0071B" w:rsidRDefault="00311A33" w:rsidP="00311A33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311A33">
        <w:rPr>
          <w:bCs/>
          <w:sz w:val="24"/>
        </w:rPr>
        <w:t>Поэтапное выполнение планируемых мероприятий будет не только способствовать развитию улично-дорожной сети, но и направлено на выполнение стратегических целей по созданию комфортной среды для проживания на территории сельского поселения «село Ковран».</w:t>
      </w:r>
      <w:r w:rsidR="003C68C1">
        <w:rPr>
          <w:bCs/>
          <w:sz w:val="24"/>
        </w:rPr>
        <w:t xml:space="preserve"> </w:t>
      </w:r>
      <w:r w:rsidR="003C68C1">
        <w:rPr>
          <w:sz w:val="24"/>
        </w:rPr>
        <w:t xml:space="preserve"> </w:t>
      </w:r>
      <w:r w:rsidR="003C68C1" w:rsidRPr="004D2EE8">
        <w:rPr>
          <w:sz w:val="24"/>
        </w:rPr>
        <w:t xml:space="preserve"> </w:t>
      </w:r>
    </w:p>
    <w:p w:rsidR="002A4C44" w:rsidRPr="002A4C44" w:rsidRDefault="002A4C44" w:rsidP="002A4C44">
      <w:pPr>
        <w:ind w:firstLine="360"/>
        <w:jc w:val="both"/>
        <w:rPr>
          <w:sz w:val="24"/>
        </w:rPr>
      </w:pPr>
      <w:r w:rsidRPr="002A4C44">
        <w:rPr>
          <w:sz w:val="24"/>
        </w:rPr>
        <w:t xml:space="preserve"> </w:t>
      </w:r>
    </w:p>
    <w:p w:rsidR="002A4C44" w:rsidRPr="002A4C44" w:rsidRDefault="002A4C44" w:rsidP="002A4C44">
      <w:pPr>
        <w:ind w:firstLine="360"/>
        <w:jc w:val="both"/>
        <w:rPr>
          <w:sz w:val="24"/>
        </w:rPr>
      </w:pPr>
      <w:r w:rsidRPr="002A4C44">
        <w:rPr>
          <w:sz w:val="24"/>
        </w:rPr>
        <w:t xml:space="preserve">Общая протяженность автомобильных дорог общего пользования местного значения всего – </w:t>
      </w:r>
      <w:r w:rsidR="00311A33">
        <w:rPr>
          <w:sz w:val="24"/>
        </w:rPr>
        <w:t>6</w:t>
      </w:r>
      <w:r w:rsidRPr="0015356D">
        <w:rPr>
          <w:color w:val="FF0000"/>
          <w:sz w:val="24"/>
        </w:rPr>
        <w:t>,</w:t>
      </w:r>
      <w:r w:rsidR="00311A33" w:rsidRPr="00311A33">
        <w:rPr>
          <w:sz w:val="24"/>
        </w:rPr>
        <w:t>002</w:t>
      </w:r>
      <w:r w:rsidRPr="002A4C44">
        <w:rPr>
          <w:sz w:val="24"/>
        </w:rPr>
        <w:t xml:space="preserve"> км внутреннего значения (региональных дорог – нет); в северной части поселения имеется дорога межмуниципального значения, соединяющая сельское поселение «село </w:t>
      </w:r>
      <w:r w:rsidR="00DE6D85">
        <w:rPr>
          <w:sz w:val="24"/>
        </w:rPr>
        <w:t>Ковран</w:t>
      </w:r>
      <w:r w:rsidRPr="002A4C44">
        <w:rPr>
          <w:sz w:val="24"/>
        </w:rPr>
        <w:t xml:space="preserve">» с сельским поселением «село </w:t>
      </w:r>
      <w:r w:rsidR="0015356D">
        <w:rPr>
          <w:sz w:val="24"/>
        </w:rPr>
        <w:t>Усть-Хайрюзово</w:t>
      </w:r>
      <w:r w:rsidRPr="002A4C44">
        <w:rPr>
          <w:sz w:val="24"/>
        </w:rPr>
        <w:t>».  Дороги были построены с 1923 года, любая документации по строительству отсутств</w:t>
      </w:r>
      <w:r w:rsidR="0015356D">
        <w:rPr>
          <w:sz w:val="24"/>
        </w:rPr>
        <w:t>ует</w:t>
      </w:r>
      <w:r w:rsidR="00C90C4D">
        <w:rPr>
          <w:sz w:val="24"/>
        </w:rPr>
        <w:t>. Дороги с грунтовым покрытием.</w:t>
      </w:r>
      <w:r w:rsidR="00C90C4D" w:rsidRPr="00C90C4D">
        <w:t xml:space="preserve"> </w:t>
      </w:r>
      <w:r w:rsidR="00C90C4D" w:rsidRPr="00C90C4D">
        <w:rPr>
          <w:sz w:val="24"/>
        </w:rPr>
        <w:t>Уровень автомобилизации населения села низкий, обоснован отсутствием круглогодичного автомобильного сообщения с соседними населенными пунктами.</w:t>
      </w:r>
    </w:p>
    <w:p w:rsidR="002A4C44" w:rsidRDefault="002A4C44" w:rsidP="002A4C44">
      <w:pPr>
        <w:pStyle w:val="af0"/>
        <w:spacing w:before="0" w:beforeAutospacing="0" w:after="0" w:afterAutospacing="0"/>
        <w:ind w:firstLine="709"/>
        <w:jc w:val="both"/>
        <w:rPr>
          <w:kern w:val="28"/>
        </w:rPr>
      </w:pPr>
      <w:r w:rsidRPr="002A4C44">
        <w:rPr>
          <w:i/>
          <w:kern w:val="28"/>
          <w:u w:val="single"/>
        </w:rPr>
        <w:t>Производство</w:t>
      </w:r>
      <w:r w:rsidRPr="002A4C44">
        <w:rPr>
          <w:kern w:val="28"/>
        </w:rPr>
        <w:t xml:space="preserve">: </w:t>
      </w:r>
      <w:r w:rsidRPr="008F724F">
        <w:rPr>
          <w:kern w:val="28"/>
        </w:rPr>
        <w:t xml:space="preserve">на территории  </w:t>
      </w:r>
      <w:r w:rsidR="00DE6D85" w:rsidRPr="008F724F">
        <w:rPr>
          <w:kern w:val="28"/>
        </w:rPr>
        <w:t>сельское поселение</w:t>
      </w:r>
      <w:r w:rsidRPr="008F724F">
        <w:rPr>
          <w:kern w:val="28"/>
        </w:rPr>
        <w:t xml:space="preserve"> «село </w:t>
      </w:r>
      <w:r w:rsidR="00DE6D85" w:rsidRPr="008F724F">
        <w:rPr>
          <w:kern w:val="28"/>
        </w:rPr>
        <w:t>Ковран</w:t>
      </w:r>
      <w:r w:rsidRPr="008F724F">
        <w:rPr>
          <w:kern w:val="28"/>
        </w:rPr>
        <w:t xml:space="preserve">» </w:t>
      </w:r>
      <w:r w:rsidR="008F724F" w:rsidRPr="008F724F">
        <w:rPr>
          <w:kern w:val="28"/>
        </w:rPr>
        <w:t>работает предприятие ЖКХ (отпуск эл</w:t>
      </w:r>
      <w:r w:rsidR="00C90C4D">
        <w:rPr>
          <w:kern w:val="28"/>
        </w:rPr>
        <w:t xml:space="preserve">ектроэнергии, теплоснабжение), </w:t>
      </w:r>
      <w:r w:rsidR="008F724F" w:rsidRPr="008F724F">
        <w:rPr>
          <w:kern w:val="28"/>
        </w:rPr>
        <w:t xml:space="preserve"> зарегистрировано </w:t>
      </w:r>
      <w:r w:rsidR="00C90C4D">
        <w:rPr>
          <w:kern w:val="28"/>
        </w:rPr>
        <w:t>и ведут деятельность-</w:t>
      </w:r>
      <w:r w:rsidR="008F724F" w:rsidRPr="008F724F">
        <w:rPr>
          <w:kern w:val="28"/>
        </w:rPr>
        <w:t>4 родовых общины (рыболовство, охота).</w:t>
      </w:r>
      <w:r w:rsidRPr="008F724F">
        <w:rPr>
          <w:kern w:val="28"/>
        </w:rPr>
        <w:t xml:space="preserve"> </w:t>
      </w:r>
    </w:p>
    <w:p w:rsidR="002A4C44" w:rsidRPr="002A4C44" w:rsidRDefault="002A4C44" w:rsidP="002A4C44">
      <w:pPr>
        <w:shd w:val="clear" w:color="auto" w:fill="FFFFFF"/>
        <w:spacing w:line="100" w:lineRule="atLeast"/>
        <w:ind w:firstLine="426"/>
        <w:jc w:val="both"/>
        <w:rPr>
          <w:b/>
          <w:bCs/>
          <w:sz w:val="24"/>
        </w:rPr>
      </w:pPr>
      <w:r w:rsidRPr="002A4C44">
        <w:rPr>
          <w:b/>
          <w:bCs/>
          <w:sz w:val="24"/>
        </w:rPr>
        <w:t xml:space="preserve">   </w:t>
      </w:r>
    </w:p>
    <w:p w:rsidR="002A4C44" w:rsidRPr="008A2EA2" w:rsidRDefault="002A4C44" w:rsidP="002A4C44">
      <w:pPr>
        <w:shd w:val="clear" w:color="auto" w:fill="FFFFFF"/>
        <w:spacing w:line="100" w:lineRule="atLeast"/>
        <w:ind w:firstLine="426"/>
        <w:jc w:val="both"/>
        <w:rPr>
          <w:bCs/>
          <w:i/>
          <w:sz w:val="24"/>
          <w:u w:val="single"/>
        </w:rPr>
      </w:pPr>
      <w:r w:rsidRPr="002A4C44">
        <w:rPr>
          <w:b/>
          <w:bCs/>
          <w:sz w:val="24"/>
        </w:rPr>
        <w:t xml:space="preserve">   </w:t>
      </w:r>
      <w:r w:rsidRPr="008A2EA2">
        <w:rPr>
          <w:bCs/>
          <w:i/>
          <w:sz w:val="24"/>
          <w:u w:val="single"/>
        </w:rPr>
        <w:t xml:space="preserve"> Характеристика деятельности в сфере транспорта, оценка транспортного спроса.</w:t>
      </w:r>
      <w:r w:rsidRPr="008A2EA2">
        <w:rPr>
          <w:i/>
          <w:sz w:val="24"/>
          <w:u w:val="single"/>
        </w:rPr>
        <w:t xml:space="preserve">                          </w:t>
      </w:r>
    </w:p>
    <w:p w:rsidR="002A4C44" w:rsidRPr="002A4C44" w:rsidRDefault="002A4C44" w:rsidP="002A4C44">
      <w:pPr>
        <w:shd w:val="clear" w:color="auto" w:fill="FFFFFF"/>
        <w:jc w:val="both"/>
        <w:rPr>
          <w:bCs/>
          <w:sz w:val="24"/>
        </w:rPr>
      </w:pPr>
      <w:r w:rsidRPr="002A4C44">
        <w:rPr>
          <w:bCs/>
          <w:sz w:val="24"/>
        </w:rPr>
        <w:tab/>
        <w:t xml:space="preserve">Транспортные предприятия на территории поселения отсутствуют. Автотранспортных маршрутов нет. Большая часть передвижений в поселении приходится на личный транспорт и пешеходные сообщения. </w:t>
      </w:r>
      <w:proofErr w:type="spellStart"/>
      <w:r w:rsidRPr="002A4C44">
        <w:rPr>
          <w:bCs/>
          <w:sz w:val="24"/>
        </w:rPr>
        <w:t>Большегрузый</w:t>
      </w:r>
      <w:proofErr w:type="spellEnd"/>
      <w:r w:rsidRPr="002A4C44">
        <w:rPr>
          <w:bCs/>
          <w:sz w:val="24"/>
        </w:rPr>
        <w:t xml:space="preserve"> транспорт курсирует, как </w:t>
      </w:r>
      <w:proofErr w:type="gramStart"/>
      <w:r w:rsidRPr="002A4C44">
        <w:rPr>
          <w:bCs/>
          <w:sz w:val="24"/>
        </w:rPr>
        <w:t>правило</w:t>
      </w:r>
      <w:proofErr w:type="gramEnd"/>
      <w:r w:rsidRPr="002A4C44">
        <w:rPr>
          <w:bCs/>
          <w:sz w:val="24"/>
        </w:rPr>
        <w:t xml:space="preserve"> курсирует в летний период и связан с перегрузами рыбы на приходящие судна, связан со строительством объектов федерального значения.                                                                                                                           </w:t>
      </w:r>
    </w:p>
    <w:p w:rsidR="002A4C44" w:rsidRPr="002A4C44" w:rsidRDefault="002A4C44" w:rsidP="002A4C44">
      <w:pPr>
        <w:shd w:val="clear" w:color="auto" w:fill="FFFFFF"/>
        <w:ind w:firstLine="708"/>
        <w:jc w:val="both"/>
        <w:rPr>
          <w:bCs/>
          <w:sz w:val="24"/>
        </w:rPr>
      </w:pPr>
      <w:r w:rsidRPr="002A4C44">
        <w:rPr>
          <w:bCs/>
          <w:sz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2A4C44" w:rsidRPr="002A4C44" w:rsidRDefault="002A4C44" w:rsidP="002A4C44">
      <w:pPr>
        <w:shd w:val="clear" w:color="auto" w:fill="FFFFFF"/>
        <w:ind w:firstLine="708"/>
        <w:jc w:val="both"/>
        <w:rPr>
          <w:sz w:val="24"/>
        </w:rPr>
      </w:pPr>
      <w:r w:rsidRPr="002A4C44">
        <w:rPr>
          <w:bCs/>
          <w:sz w:val="24"/>
        </w:rPr>
        <w:t xml:space="preserve">Можно выделить основные группы объектов тяготения: </w:t>
      </w:r>
    </w:p>
    <w:p w:rsidR="002A4C44" w:rsidRPr="002A4C44" w:rsidRDefault="002A4C44" w:rsidP="002A4C44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2A4C44">
        <w:rPr>
          <w:rFonts w:ascii="Times New Roman" w:hAnsi="Times New Roman"/>
        </w:rPr>
        <w:t>- объекты социальной сферы;</w:t>
      </w:r>
    </w:p>
    <w:p w:rsidR="002A4C44" w:rsidRPr="002A4C44" w:rsidRDefault="002A4C44" w:rsidP="002A4C44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2A4C44">
        <w:rPr>
          <w:rFonts w:ascii="Times New Roman" w:hAnsi="Times New Roman"/>
        </w:rPr>
        <w:t>- объекты трудовой деятельности</w:t>
      </w:r>
    </w:p>
    <w:p w:rsidR="002A4C44" w:rsidRPr="00612315" w:rsidRDefault="002A4C44" w:rsidP="002A4C44">
      <w:pPr>
        <w:jc w:val="both"/>
        <w:rPr>
          <w:sz w:val="24"/>
        </w:rPr>
      </w:pPr>
      <w:r w:rsidRPr="002A4C44">
        <w:rPr>
          <w:sz w:val="24"/>
        </w:rPr>
        <w:t xml:space="preserve">- </w:t>
      </w:r>
      <w:r w:rsidRPr="00612315">
        <w:rPr>
          <w:sz w:val="24"/>
        </w:rPr>
        <w:t>узловые объекты транспортной инфраструктуры.</w:t>
      </w:r>
    </w:p>
    <w:p w:rsidR="002A4C44" w:rsidRPr="002A4C44" w:rsidRDefault="002A4C44" w:rsidP="002A4C44">
      <w:pPr>
        <w:jc w:val="both"/>
        <w:rPr>
          <w:sz w:val="24"/>
        </w:rPr>
      </w:pPr>
      <w:r w:rsidRPr="002A4C44">
        <w:rPr>
          <w:sz w:val="24"/>
        </w:rPr>
        <w:t xml:space="preserve">      Развитие транспортной системы </w:t>
      </w:r>
      <w:r w:rsidR="00DE6D85">
        <w:rPr>
          <w:sz w:val="24"/>
        </w:rPr>
        <w:t>сельское поселение</w:t>
      </w:r>
      <w:r w:rsidRPr="002A4C44">
        <w:rPr>
          <w:sz w:val="24"/>
        </w:rPr>
        <w:t xml:space="preserve"> «село </w:t>
      </w:r>
      <w:r w:rsidR="00DE6D85">
        <w:rPr>
          <w:sz w:val="24"/>
        </w:rPr>
        <w:t>Ковран</w:t>
      </w:r>
      <w:r w:rsidRPr="002A4C44">
        <w:rPr>
          <w:sz w:val="24"/>
        </w:rPr>
        <w:t xml:space="preserve">» (далее – Поселение) является необходимым условием для улучшения качества жизни жителей в поселении.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2A4C44" w:rsidRPr="002A4C44" w:rsidRDefault="002A4C44" w:rsidP="002A4C44">
      <w:pPr>
        <w:jc w:val="both"/>
        <w:rPr>
          <w:sz w:val="24"/>
        </w:rPr>
      </w:pPr>
      <w:r w:rsidRPr="002A4C44">
        <w:rPr>
          <w:sz w:val="24"/>
        </w:rPr>
        <w:t xml:space="preserve">      Основными структурными элементами транспортной инфраструктуры поселения являются: сеть улиц и дорог.</w:t>
      </w:r>
    </w:p>
    <w:p w:rsidR="007D025A" w:rsidRDefault="00223FE0" w:rsidP="00223F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223FE0">
        <w:rPr>
          <w:rFonts w:ascii="Times New Roman CYR" w:hAnsi="Times New Roman CYR" w:cs="Times New Roman CYR"/>
          <w:sz w:val="24"/>
        </w:rPr>
        <w:t>Инф</w:t>
      </w:r>
      <w:r w:rsidR="00E44146" w:rsidRPr="00223FE0">
        <w:rPr>
          <w:rFonts w:ascii="Times New Roman CYR" w:hAnsi="Times New Roman CYR" w:cs="Times New Roman CYR"/>
          <w:sz w:val="24"/>
        </w:rPr>
        <w:t>ормаци</w:t>
      </w:r>
      <w:r>
        <w:rPr>
          <w:rFonts w:ascii="Times New Roman CYR" w:hAnsi="Times New Roman CYR" w:cs="Times New Roman CYR"/>
          <w:sz w:val="24"/>
        </w:rPr>
        <w:t>я</w:t>
      </w:r>
      <w:r w:rsidR="00E44146" w:rsidRPr="00223FE0">
        <w:rPr>
          <w:rFonts w:ascii="Times New Roman CYR" w:hAnsi="Times New Roman CYR" w:cs="Times New Roman CYR"/>
          <w:sz w:val="24"/>
        </w:rPr>
        <w:t>, полученн</w:t>
      </w:r>
      <w:r w:rsidRPr="00223FE0">
        <w:rPr>
          <w:rFonts w:ascii="Times New Roman CYR" w:hAnsi="Times New Roman CYR" w:cs="Times New Roman CYR"/>
          <w:sz w:val="24"/>
        </w:rPr>
        <w:t>ая</w:t>
      </w:r>
      <w:r w:rsidR="00E44146" w:rsidRPr="00223FE0">
        <w:rPr>
          <w:rFonts w:ascii="Times New Roman CYR" w:hAnsi="Times New Roman CYR" w:cs="Times New Roman CYR"/>
          <w:sz w:val="24"/>
        </w:rPr>
        <w:t xml:space="preserve"> от правоохранительных органов</w:t>
      </w:r>
      <w:r w:rsidRPr="00223FE0">
        <w:rPr>
          <w:rFonts w:ascii="Times New Roman CYR" w:hAnsi="Times New Roman CYR" w:cs="Times New Roman CYR"/>
          <w:sz w:val="24"/>
        </w:rPr>
        <w:t>:</w:t>
      </w:r>
    </w:p>
    <w:p w:rsidR="00E44146" w:rsidRDefault="007D025A" w:rsidP="00E25A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Дорожно-транспортные происшествия в границах населенных пунктов муниципального образования,</w:t>
      </w:r>
      <w:r w:rsidRPr="00806249">
        <w:rPr>
          <w:rFonts w:eastAsia="Calibri"/>
          <w:sz w:val="24"/>
          <w:lang w:eastAsia="en-US"/>
        </w:rPr>
        <w:t xml:space="preserve"> повлекши</w:t>
      </w:r>
      <w:r>
        <w:rPr>
          <w:rFonts w:eastAsia="Calibri"/>
          <w:sz w:val="24"/>
          <w:lang w:eastAsia="en-US"/>
        </w:rPr>
        <w:t>е</w:t>
      </w:r>
      <w:r w:rsidRPr="00806249">
        <w:rPr>
          <w:rFonts w:eastAsia="Calibri"/>
          <w:sz w:val="24"/>
          <w:lang w:eastAsia="en-US"/>
        </w:rPr>
        <w:t xml:space="preserve"> гибель и ранение людей</w:t>
      </w:r>
      <w:r>
        <w:rPr>
          <w:rFonts w:eastAsia="Calibri"/>
          <w:sz w:val="24"/>
          <w:lang w:eastAsia="en-US"/>
        </w:rPr>
        <w:t>, отсутствуют.</w:t>
      </w:r>
    </w:p>
    <w:p w:rsidR="007D025A" w:rsidRDefault="007D025A" w:rsidP="007D0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>
        <w:rPr>
          <w:rFonts w:eastAsia="Calibri"/>
          <w:sz w:val="24"/>
          <w:lang w:eastAsia="en-US"/>
        </w:rPr>
        <w:t xml:space="preserve">ГИБДД </w:t>
      </w:r>
      <w:r w:rsidR="00D6488B">
        <w:rPr>
          <w:rFonts w:eastAsia="Calibri"/>
          <w:sz w:val="24"/>
          <w:lang w:eastAsia="en-US"/>
        </w:rPr>
        <w:t xml:space="preserve">Тигильского района </w:t>
      </w:r>
      <w:r>
        <w:rPr>
          <w:rFonts w:eastAsia="Calibri"/>
          <w:sz w:val="24"/>
          <w:lang w:eastAsia="en-US"/>
        </w:rPr>
        <w:t>самостоятельно ведет</w:t>
      </w:r>
      <w:r w:rsidR="00AB1DC9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профилактическ</w:t>
      </w:r>
      <w:r w:rsidR="00AB1DC9">
        <w:rPr>
          <w:rFonts w:eastAsia="Calibri"/>
          <w:sz w:val="24"/>
          <w:lang w:eastAsia="en-US"/>
        </w:rPr>
        <w:t>ую</w:t>
      </w:r>
      <w:r>
        <w:rPr>
          <w:rFonts w:eastAsia="Calibri"/>
          <w:sz w:val="24"/>
          <w:lang w:eastAsia="en-US"/>
        </w:rPr>
        <w:t xml:space="preserve"> работ</w:t>
      </w:r>
      <w:r w:rsidR="00AB1DC9">
        <w:rPr>
          <w:rFonts w:eastAsia="Calibri"/>
          <w:sz w:val="24"/>
          <w:lang w:eastAsia="en-US"/>
        </w:rPr>
        <w:t>у</w:t>
      </w:r>
      <w:r>
        <w:rPr>
          <w:rFonts w:eastAsia="Calibri"/>
          <w:sz w:val="24"/>
          <w:lang w:eastAsia="en-US"/>
        </w:rPr>
        <w:t xml:space="preserve"> по </w:t>
      </w:r>
      <w:r w:rsidR="00AB1DC9">
        <w:rPr>
          <w:rFonts w:eastAsia="Calibri"/>
          <w:sz w:val="24"/>
          <w:lang w:eastAsia="en-US"/>
        </w:rPr>
        <w:t>безопасности дорожного движения.</w:t>
      </w:r>
      <w:r>
        <w:rPr>
          <w:rFonts w:eastAsia="Calibri"/>
          <w:sz w:val="24"/>
          <w:lang w:eastAsia="en-US"/>
        </w:rPr>
        <w:t xml:space="preserve"> </w:t>
      </w:r>
    </w:p>
    <w:p w:rsidR="00231C04" w:rsidRPr="001029CD" w:rsidRDefault="00AB1DC9" w:rsidP="00231C0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</w:rPr>
      </w:pPr>
      <w:r>
        <w:rPr>
          <w:sz w:val="24"/>
        </w:rPr>
        <w:t xml:space="preserve">Отделом МВД </w:t>
      </w:r>
      <w:r w:rsidR="00223FE0">
        <w:rPr>
          <w:sz w:val="24"/>
        </w:rPr>
        <w:t xml:space="preserve">РФ </w:t>
      </w:r>
      <w:r>
        <w:rPr>
          <w:sz w:val="24"/>
        </w:rPr>
        <w:t>по</w:t>
      </w:r>
      <w:r w:rsidR="00223FE0">
        <w:rPr>
          <w:sz w:val="24"/>
        </w:rPr>
        <w:t xml:space="preserve"> </w:t>
      </w:r>
      <w:proofErr w:type="spellStart"/>
      <w:r w:rsidR="002A4C44">
        <w:rPr>
          <w:sz w:val="24"/>
        </w:rPr>
        <w:t>Тигильскому</w:t>
      </w:r>
      <w:proofErr w:type="spellEnd"/>
      <w:r w:rsidR="002A4C44">
        <w:rPr>
          <w:sz w:val="24"/>
        </w:rPr>
        <w:t xml:space="preserve"> </w:t>
      </w:r>
      <w:r w:rsidR="00223FE0">
        <w:rPr>
          <w:sz w:val="24"/>
        </w:rPr>
        <w:t xml:space="preserve">району </w:t>
      </w:r>
      <w:r w:rsidR="00231C04" w:rsidRPr="008F6E26">
        <w:rPr>
          <w:sz w:val="24"/>
        </w:rPr>
        <w:t>ведется самостоятельная работа, направленная на профилактику правонарушений</w:t>
      </w:r>
      <w:r w:rsidR="00223FE0">
        <w:rPr>
          <w:sz w:val="24"/>
        </w:rPr>
        <w:t xml:space="preserve"> и преступлений</w:t>
      </w:r>
      <w:r w:rsidR="00231C04" w:rsidRPr="008F6E26">
        <w:rPr>
          <w:sz w:val="24"/>
        </w:rPr>
        <w:t>.</w:t>
      </w:r>
      <w:r w:rsidR="00B00B84" w:rsidRPr="00B00B84">
        <w:rPr>
          <w:sz w:val="24"/>
        </w:rPr>
        <w:t xml:space="preserve"> </w:t>
      </w:r>
    </w:p>
    <w:p w:rsidR="009E4D03" w:rsidRDefault="009E4D03" w:rsidP="009E4D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</w:rPr>
      </w:pPr>
      <w:r w:rsidRPr="00171763">
        <w:rPr>
          <w:rFonts w:ascii="Times New Roman CYR" w:hAnsi="Times New Roman CYR" w:cs="Times New Roman CYR"/>
          <w:sz w:val="24"/>
        </w:rPr>
        <w:t>Одной из острых проблем современного общества является приверженность большого числа людей к злоупотреблению спиртными напитками.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0B4B35" w:rsidRPr="008A2EA2" w:rsidRDefault="000B4B35" w:rsidP="009E4D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4"/>
          <w:u w:val="single"/>
        </w:rPr>
      </w:pPr>
      <w:r w:rsidRPr="008A2EA2">
        <w:rPr>
          <w:rFonts w:ascii="Times New Roman CYR" w:hAnsi="Times New Roman CYR" w:cs="Times New Roman CYR"/>
          <w:i/>
          <w:sz w:val="24"/>
          <w:u w:val="single"/>
        </w:rPr>
        <w:t>9.</w:t>
      </w:r>
      <w:r w:rsidR="008A2EA2">
        <w:rPr>
          <w:rFonts w:ascii="Times New Roman CYR" w:hAnsi="Times New Roman CYR" w:cs="Times New Roman CYR"/>
          <w:i/>
          <w:sz w:val="24"/>
          <w:u w:val="single"/>
        </w:rPr>
        <w:t>1</w:t>
      </w:r>
      <w:r w:rsidRPr="008A2EA2">
        <w:rPr>
          <w:rFonts w:ascii="Times New Roman CYR" w:hAnsi="Times New Roman CYR" w:cs="Times New Roman CYR"/>
          <w:i/>
          <w:sz w:val="24"/>
          <w:u w:val="single"/>
        </w:rPr>
        <w:t xml:space="preserve">. Комплекс мероприятий, направленных на профилактику правонарушений, преступлений и повышение безопасности дорожного движения в сельском поселении «село </w:t>
      </w:r>
      <w:r w:rsidR="00DE6D85">
        <w:rPr>
          <w:rFonts w:ascii="Times New Roman CYR" w:hAnsi="Times New Roman CYR" w:cs="Times New Roman CYR"/>
          <w:i/>
          <w:sz w:val="24"/>
          <w:u w:val="single"/>
        </w:rPr>
        <w:t>Ковран</w:t>
      </w:r>
      <w:r w:rsidRPr="008A2EA2">
        <w:rPr>
          <w:rFonts w:ascii="Times New Roman CYR" w:hAnsi="Times New Roman CYR" w:cs="Times New Roman CYR"/>
          <w:i/>
          <w:sz w:val="24"/>
          <w:u w:val="single"/>
        </w:rPr>
        <w:t>»</w:t>
      </w:r>
      <w:r w:rsidR="00A5484E" w:rsidRPr="008A2EA2">
        <w:rPr>
          <w:rFonts w:ascii="Times New Roman CYR" w:hAnsi="Times New Roman CYR" w:cs="Times New Roman CYR"/>
          <w:i/>
          <w:sz w:val="24"/>
          <w:u w:val="single"/>
        </w:rPr>
        <w:t xml:space="preserve"> осуществляется совместно участниками Программы, посредством проведения следующих мероприятий:</w:t>
      </w:r>
      <w:r w:rsidRPr="008A2EA2">
        <w:rPr>
          <w:rFonts w:ascii="Times New Roman CYR" w:hAnsi="Times New Roman CYR" w:cs="Times New Roman CYR"/>
          <w:i/>
          <w:sz w:val="24"/>
          <w:u w:val="single"/>
        </w:rPr>
        <w:t xml:space="preserve"> </w:t>
      </w:r>
    </w:p>
    <w:p w:rsidR="009E4D03" w:rsidRPr="000B4B35" w:rsidRDefault="00A5484E" w:rsidP="000B4B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>9.1.</w:t>
      </w:r>
      <w:r w:rsidR="008A2EA2">
        <w:rPr>
          <w:rFonts w:ascii="Times New Roman CYR" w:hAnsi="Times New Roman CYR" w:cs="Times New Roman CYR"/>
          <w:sz w:val="24"/>
        </w:rPr>
        <w:t xml:space="preserve">3. </w:t>
      </w:r>
      <w:r>
        <w:rPr>
          <w:rFonts w:ascii="Times New Roman CYR" w:hAnsi="Times New Roman CYR" w:cs="Times New Roman CYR"/>
          <w:sz w:val="24"/>
        </w:rPr>
        <w:t xml:space="preserve"> М</w:t>
      </w:r>
      <w:r w:rsidR="006167CD" w:rsidRPr="00231C04">
        <w:rPr>
          <w:rFonts w:ascii="Times New Roman CYR" w:hAnsi="Times New Roman CYR" w:cs="Times New Roman CYR"/>
          <w:sz w:val="24"/>
        </w:rPr>
        <w:t xml:space="preserve">ероприятия, направленные на профилактику правонарушений, преступлений, </w:t>
      </w:r>
      <w:r w:rsidR="006167CD" w:rsidRPr="00231C04">
        <w:rPr>
          <w:rFonts w:eastAsia="Calibri"/>
          <w:sz w:val="24"/>
          <w:lang w:eastAsia="en-US"/>
        </w:rPr>
        <w:t xml:space="preserve">на формирование негативного отношения населения к потреблению наркотических средств, психотропных веществ и алкогольной продукции, а также популяризацию здорового образа жизни. </w:t>
      </w:r>
      <w:r w:rsidR="00B00B84">
        <w:rPr>
          <w:rFonts w:eastAsia="Calibri"/>
          <w:sz w:val="24"/>
          <w:lang w:eastAsia="en-US"/>
        </w:rPr>
        <w:t xml:space="preserve">Проведения основных нижеперечисленных мероприятий осуществляются, в том числе, посредством участия в муниципальной </w:t>
      </w:r>
      <w:r w:rsidR="000B4B35">
        <w:rPr>
          <w:rFonts w:eastAsia="Calibri"/>
          <w:sz w:val="24"/>
          <w:lang w:eastAsia="en-US"/>
        </w:rPr>
        <w:t>под</w:t>
      </w:r>
      <w:r w:rsidR="00B00B84">
        <w:rPr>
          <w:rFonts w:eastAsia="Calibri"/>
          <w:sz w:val="24"/>
          <w:lang w:eastAsia="en-US"/>
        </w:rPr>
        <w:t xml:space="preserve">программе Тигильского муниципального </w:t>
      </w:r>
      <w:r w:rsidR="00B00B84" w:rsidRPr="000B4B35">
        <w:rPr>
          <w:rFonts w:eastAsia="Calibri"/>
          <w:sz w:val="24"/>
          <w:lang w:eastAsia="en-US"/>
        </w:rPr>
        <w:t xml:space="preserve">района,  </w:t>
      </w:r>
      <w:r w:rsidR="000B4B35" w:rsidRPr="000B4B35">
        <w:rPr>
          <w:rFonts w:eastAsia="Calibri"/>
          <w:sz w:val="24"/>
          <w:lang w:eastAsia="en-US"/>
        </w:rPr>
        <w:t>«</w:t>
      </w:r>
      <w:r w:rsidR="000B4B35" w:rsidRPr="000B4B35">
        <w:rPr>
          <w:sz w:val="24"/>
        </w:rPr>
        <w:t>Профилактика правонарушений и преступлений на территории Тигильского муниципального района»: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3402"/>
        <w:gridCol w:w="5670"/>
      </w:tblGrid>
      <w:tr w:rsidR="0083145B" w:rsidRPr="00655C7E" w:rsidTr="00831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jc w:val="center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№</w:t>
            </w:r>
          </w:p>
          <w:p w:rsidR="0083145B" w:rsidRPr="000B4B35" w:rsidRDefault="0083145B" w:rsidP="00004E15">
            <w:pPr>
              <w:jc w:val="center"/>
              <w:rPr>
                <w:bCs/>
                <w:caps/>
                <w:sz w:val="20"/>
                <w:szCs w:val="20"/>
              </w:rPr>
            </w:pPr>
            <w:proofErr w:type="gramStart"/>
            <w:r w:rsidRPr="000B4B35">
              <w:rPr>
                <w:bCs/>
                <w:sz w:val="20"/>
                <w:szCs w:val="20"/>
              </w:rPr>
              <w:t>п</w:t>
            </w:r>
            <w:proofErr w:type="gramEnd"/>
            <w:r w:rsidRPr="000B4B3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jc w:val="center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Основные задачи и направления государственной антинаркотической политики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jc w:val="center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 xml:space="preserve">Содержание </w:t>
            </w:r>
          </w:p>
          <w:p w:rsidR="0083145B" w:rsidRPr="000B4B35" w:rsidRDefault="0083145B" w:rsidP="00004E15">
            <w:pPr>
              <w:jc w:val="center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мероприятий</w:t>
            </w:r>
          </w:p>
        </w:tc>
      </w:tr>
      <w:tr w:rsidR="0083145B" w:rsidRPr="00E8612B" w:rsidTr="00831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jc w:val="center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 xml:space="preserve">Формирование негативного отношения в обществе к злоупотреблению алкогольной продукцией и немедицинскому потреблению наркотиков, в том числе путем проведения активной антинаркотической </w:t>
            </w:r>
            <w:proofErr w:type="gramStart"/>
            <w:r w:rsidRPr="000B4B35">
              <w:rPr>
                <w:bCs/>
                <w:sz w:val="20"/>
                <w:szCs w:val="20"/>
              </w:rPr>
              <w:t>пропаганды повышения уровня осведомленности населения</w:t>
            </w:r>
            <w:proofErr w:type="gramEnd"/>
            <w:r w:rsidRPr="000B4B35">
              <w:rPr>
                <w:bCs/>
                <w:sz w:val="20"/>
                <w:szCs w:val="20"/>
              </w:rPr>
              <w:t xml:space="preserve"> о негативных последствиях злоупотребления алкоголя, немедицинского потребления</w:t>
            </w:r>
            <w:r w:rsidRPr="000B4B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B4B35">
              <w:rPr>
                <w:bCs/>
                <w:sz w:val="20"/>
                <w:szCs w:val="20"/>
              </w:rPr>
              <w:t>наркотиков и об ответственности за участие в их незаконном обороте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- организация проведения образовательно-воспитательных и спортивны</w:t>
            </w:r>
            <w:r w:rsidR="00BC63F4" w:rsidRPr="000B4B35">
              <w:rPr>
                <w:bCs/>
                <w:sz w:val="20"/>
                <w:szCs w:val="20"/>
              </w:rPr>
              <w:t xml:space="preserve">х мероприятий антинаркотической </w:t>
            </w:r>
            <w:r w:rsidRPr="000B4B35">
              <w:rPr>
                <w:bCs/>
                <w:sz w:val="20"/>
                <w:szCs w:val="20"/>
              </w:rPr>
              <w:t xml:space="preserve">(антиалкогольной) направленности, приуроченных </w:t>
            </w:r>
            <w:proofErr w:type="gramStart"/>
            <w:r w:rsidRPr="000B4B35">
              <w:rPr>
                <w:bCs/>
                <w:sz w:val="20"/>
                <w:szCs w:val="20"/>
              </w:rPr>
              <w:t>к</w:t>
            </w:r>
            <w:proofErr w:type="gramEnd"/>
            <w:r w:rsidRPr="000B4B35">
              <w:rPr>
                <w:bCs/>
                <w:sz w:val="20"/>
                <w:szCs w:val="20"/>
              </w:rPr>
              <w:t>:</w:t>
            </w:r>
          </w:p>
          <w:p w:rsidR="0083145B" w:rsidRPr="000B4B35" w:rsidRDefault="0083145B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- Всероссийский день здоровья детей (7 апреля);</w:t>
            </w:r>
          </w:p>
          <w:p w:rsidR="0083145B" w:rsidRPr="000B4B35" w:rsidRDefault="0083145B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 xml:space="preserve">- Международный день борьбы с </w:t>
            </w:r>
            <w:r w:rsidR="00421288" w:rsidRPr="000B4B35">
              <w:rPr>
                <w:bCs/>
                <w:sz w:val="20"/>
                <w:szCs w:val="20"/>
              </w:rPr>
              <w:t>табак курением</w:t>
            </w:r>
            <w:r w:rsidRPr="000B4B35">
              <w:rPr>
                <w:bCs/>
                <w:sz w:val="20"/>
                <w:szCs w:val="20"/>
              </w:rPr>
              <w:t xml:space="preserve"> (31 мая); </w:t>
            </w:r>
          </w:p>
          <w:p w:rsidR="0083145B" w:rsidRPr="000B4B35" w:rsidRDefault="0083145B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- День защиты детей (1 июня);</w:t>
            </w:r>
          </w:p>
          <w:p w:rsidR="0083145B" w:rsidRDefault="0083145B" w:rsidP="00004E15">
            <w:pPr>
              <w:ind w:firstLine="317"/>
              <w:jc w:val="both"/>
              <w:rPr>
                <w:bCs/>
                <w:color w:val="FF0000"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 xml:space="preserve">- </w:t>
            </w:r>
            <w:r w:rsidRPr="008F724F">
              <w:rPr>
                <w:bCs/>
                <w:sz w:val="20"/>
                <w:szCs w:val="20"/>
              </w:rPr>
              <w:t>Всемирный день борьбы с наркоманией и наркобизнесом (26 июня);</w:t>
            </w:r>
          </w:p>
          <w:p w:rsidR="008F724F" w:rsidRPr="00421288" w:rsidRDefault="008F724F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  <w:r w:rsidR="00421288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421288" w:rsidRPr="00421288">
              <w:rPr>
                <w:bCs/>
                <w:sz w:val="20"/>
                <w:szCs w:val="20"/>
              </w:rPr>
              <w:t>Акция «Детство без наркотиков» посвященный к Всемирному дню детей (ноябрь)</w:t>
            </w:r>
            <w:r w:rsidR="00421288">
              <w:rPr>
                <w:bCs/>
                <w:sz w:val="20"/>
                <w:szCs w:val="20"/>
              </w:rPr>
              <w:t>;</w:t>
            </w:r>
          </w:p>
          <w:p w:rsidR="0083145B" w:rsidRPr="000B4B35" w:rsidRDefault="0083145B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- Всемирный день борьбы со СПИДом (1 декабря);</w:t>
            </w:r>
          </w:p>
          <w:p w:rsidR="0083145B" w:rsidRPr="000B4B35" w:rsidRDefault="0083145B" w:rsidP="00421288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-</w:t>
            </w:r>
            <w:r w:rsidR="00421288">
              <w:rPr>
                <w:bCs/>
                <w:sz w:val="20"/>
                <w:szCs w:val="20"/>
              </w:rPr>
              <w:t xml:space="preserve"> </w:t>
            </w:r>
            <w:r w:rsidRPr="000B4B35">
              <w:rPr>
                <w:bCs/>
                <w:sz w:val="20"/>
                <w:szCs w:val="20"/>
              </w:rPr>
              <w:t>приобретение (изготовление) и распространение агитационных материалов по формированию негативного отношения к потреблению наркотиков, алкоголя, курения и пропаганде здорового образа жизни</w:t>
            </w:r>
          </w:p>
        </w:tc>
      </w:tr>
      <w:tr w:rsidR="0083145B" w:rsidRPr="00E8612B" w:rsidTr="00831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jc w:val="center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Укрепление здоровья, создание условий для формирования мотивации к ведению здорового образа жизни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- проведение мероприятий, способствующих активному вовлечению населения в занятия физической культурой, спортом, духовно-нравственным развитием и творчеством;</w:t>
            </w:r>
          </w:p>
          <w:p w:rsidR="0083145B" w:rsidRPr="000B4B35" w:rsidRDefault="0083145B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- организации развивающего досуга, поддержка и развитие творческих кружков</w:t>
            </w:r>
          </w:p>
        </w:tc>
      </w:tr>
      <w:tr w:rsidR="0083145B" w:rsidRPr="00E8612B" w:rsidTr="00831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jc w:val="center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Организация поддержки массовых и дворовых видов спорта, создание условий для вовлечения в систематические занятия физической культурой и спортом по месту жительства:</w:t>
            </w:r>
          </w:p>
          <w:p w:rsidR="0083145B" w:rsidRPr="000B4B35" w:rsidRDefault="0083145B" w:rsidP="00004E15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- детей и подростков;</w:t>
            </w:r>
          </w:p>
          <w:p w:rsidR="0083145B" w:rsidRPr="000B4B35" w:rsidRDefault="0083145B" w:rsidP="00004E15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- взрослого населения;</w:t>
            </w:r>
          </w:p>
          <w:p w:rsidR="0083145B" w:rsidRPr="000B4B35" w:rsidRDefault="0083145B" w:rsidP="00004E1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- трудовых коллективов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 xml:space="preserve">- организации, поддержка и развитие спортивных секций; </w:t>
            </w:r>
          </w:p>
          <w:p w:rsidR="0083145B" w:rsidRPr="000B4B35" w:rsidRDefault="0083145B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</w:p>
          <w:p w:rsidR="0083145B" w:rsidRPr="000B4B35" w:rsidRDefault="0083145B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- проведение различных спортивных соревнований для детей и подростков, взрослого населения, трудовых коллективов</w:t>
            </w:r>
          </w:p>
        </w:tc>
      </w:tr>
      <w:tr w:rsidR="0083145B" w:rsidRPr="00E8612B" w:rsidTr="00831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jc w:val="center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autoSpaceDE w:val="0"/>
              <w:autoSpaceDN w:val="0"/>
              <w:adjustRightInd w:val="0"/>
              <w:jc w:val="both"/>
              <w:rPr>
                <w:bCs/>
                <w:caps/>
                <w:sz w:val="20"/>
                <w:szCs w:val="20"/>
              </w:rPr>
            </w:pPr>
            <w:r w:rsidRPr="000B4B35">
              <w:rPr>
                <w:bCs/>
                <w:sz w:val="20"/>
                <w:szCs w:val="20"/>
              </w:rPr>
              <w:t>Создание условий для вовлечения населения в антинаркотическую и антиалкогольную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5B" w:rsidRPr="000B4B35" w:rsidRDefault="0083145B" w:rsidP="00004E15">
            <w:pPr>
              <w:ind w:firstLine="317"/>
              <w:jc w:val="both"/>
              <w:rPr>
                <w:bCs/>
                <w:caps/>
                <w:sz w:val="20"/>
                <w:szCs w:val="20"/>
              </w:rPr>
            </w:pPr>
          </w:p>
        </w:tc>
      </w:tr>
    </w:tbl>
    <w:p w:rsidR="008734C8" w:rsidRDefault="008734C8" w:rsidP="00F00E63">
      <w:pPr>
        <w:ind w:firstLine="709"/>
        <w:jc w:val="both"/>
        <w:rPr>
          <w:sz w:val="24"/>
        </w:rPr>
      </w:pPr>
    </w:p>
    <w:p w:rsidR="003A29C9" w:rsidRDefault="00093FF8" w:rsidP="00F00E63">
      <w:pPr>
        <w:ind w:firstLine="709"/>
        <w:jc w:val="both"/>
        <w:rPr>
          <w:rFonts w:eastAsia="Calibri"/>
          <w:sz w:val="24"/>
          <w:lang w:eastAsia="en-US"/>
        </w:rPr>
      </w:pPr>
      <w:proofErr w:type="gramStart"/>
      <w:r>
        <w:rPr>
          <w:sz w:val="24"/>
        </w:rPr>
        <w:t xml:space="preserve">Кроме этого, граждане </w:t>
      </w:r>
      <w:r w:rsidR="00DE6D85">
        <w:rPr>
          <w:sz w:val="24"/>
        </w:rPr>
        <w:t>сельско</w:t>
      </w:r>
      <w:r w:rsidR="002A0960">
        <w:rPr>
          <w:sz w:val="24"/>
        </w:rPr>
        <w:t>го</w:t>
      </w:r>
      <w:r w:rsidR="00DE6D85">
        <w:rPr>
          <w:sz w:val="24"/>
        </w:rPr>
        <w:t xml:space="preserve"> поселени</w:t>
      </w:r>
      <w:r w:rsidR="002A0960">
        <w:rPr>
          <w:sz w:val="24"/>
        </w:rPr>
        <w:t>я</w:t>
      </w:r>
      <w:r w:rsidR="000B4B35">
        <w:rPr>
          <w:sz w:val="24"/>
        </w:rPr>
        <w:t xml:space="preserve"> «село </w:t>
      </w:r>
      <w:r w:rsidR="00DE6D85">
        <w:rPr>
          <w:sz w:val="24"/>
        </w:rPr>
        <w:t>Ковран</w:t>
      </w:r>
      <w:r w:rsidR="000B4B35">
        <w:rPr>
          <w:sz w:val="24"/>
        </w:rPr>
        <w:t>»</w:t>
      </w:r>
      <w:r>
        <w:rPr>
          <w:sz w:val="24"/>
        </w:rPr>
        <w:t xml:space="preserve"> активно участвуют в  районных соревнованиях (волейбол,</w:t>
      </w:r>
      <w:r w:rsidR="00B00B84">
        <w:rPr>
          <w:sz w:val="24"/>
        </w:rPr>
        <w:t xml:space="preserve"> футбол, хоккей, баскетбол, лыжные гонки, настольный теннис и т.д.).</w:t>
      </w:r>
      <w:r>
        <w:rPr>
          <w:sz w:val="24"/>
        </w:rPr>
        <w:t xml:space="preserve"> </w:t>
      </w:r>
      <w:proofErr w:type="gramEnd"/>
    </w:p>
    <w:p w:rsidR="008734C8" w:rsidRDefault="008734C8" w:rsidP="00D6488B">
      <w:pPr>
        <w:shd w:val="clear" w:color="auto" w:fill="FFFFFF"/>
        <w:ind w:firstLine="709"/>
        <w:jc w:val="both"/>
        <w:textAlignment w:val="baseline"/>
        <w:rPr>
          <w:i/>
          <w:sz w:val="24"/>
          <w:u w:val="single"/>
        </w:rPr>
      </w:pPr>
    </w:p>
    <w:p w:rsidR="00CC032F" w:rsidRPr="00392AD8" w:rsidRDefault="00CC032F" w:rsidP="008734C8">
      <w:pPr>
        <w:autoSpaceDE w:val="0"/>
        <w:autoSpaceDN w:val="0"/>
        <w:adjustRightInd w:val="0"/>
        <w:ind w:firstLine="709"/>
        <w:jc w:val="center"/>
        <w:outlineLvl w:val="1"/>
        <w:rPr>
          <w:i/>
          <w:sz w:val="24"/>
        </w:rPr>
      </w:pPr>
      <w:r w:rsidRPr="00392AD8">
        <w:rPr>
          <w:i/>
          <w:sz w:val="24"/>
        </w:rPr>
        <w:t>9.</w:t>
      </w:r>
      <w:r w:rsidR="008565DF">
        <w:rPr>
          <w:i/>
          <w:sz w:val="24"/>
        </w:rPr>
        <w:t>2</w:t>
      </w:r>
      <w:r w:rsidRPr="00392AD8">
        <w:rPr>
          <w:i/>
          <w:sz w:val="24"/>
        </w:rPr>
        <w:t>.</w:t>
      </w:r>
      <w:r w:rsidR="00392AD8">
        <w:rPr>
          <w:i/>
          <w:sz w:val="24"/>
        </w:rPr>
        <w:t xml:space="preserve"> П</w:t>
      </w:r>
      <w:r w:rsidRPr="00392AD8">
        <w:rPr>
          <w:i/>
          <w:sz w:val="24"/>
        </w:rPr>
        <w:t>рогноз ожидаемых результатов реализации муниципаль</w:t>
      </w:r>
      <w:r w:rsidR="00392AD8">
        <w:rPr>
          <w:i/>
          <w:sz w:val="24"/>
        </w:rPr>
        <w:t>ной программы</w:t>
      </w:r>
    </w:p>
    <w:p w:rsidR="00C02AC2" w:rsidRDefault="00C02AC2" w:rsidP="00392A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</w:p>
    <w:p w:rsidR="008734C8" w:rsidRDefault="008734C8" w:rsidP="00392AD8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4"/>
        </w:rPr>
      </w:pPr>
    </w:p>
    <w:p w:rsidR="00392AD8" w:rsidRPr="008734C8" w:rsidRDefault="00392AD8" w:rsidP="00392AD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8734C8">
        <w:rPr>
          <w:color w:val="000000"/>
          <w:sz w:val="24"/>
        </w:rPr>
        <w:t>Результатом выполнения мероприятий Программы, будет являться:</w:t>
      </w:r>
    </w:p>
    <w:p w:rsidR="00392AD8" w:rsidRDefault="00392AD8" w:rsidP="00392A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392AD8">
        <w:rPr>
          <w:color w:val="000000"/>
          <w:sz w:val="24"/>
        </w:rPr>
        <w:t xml:space="preserve">- </w:t>
      </w:r>
      <w:r>
        <w:rPr>
          <w:rFonts w:eastAsia="Calibri"/>
          <w:sz w:val="24"/>
          <w:lang w:eastAsia="en-US"/>
        </w:rPr>
        <w:t>повышение уровня защищенности жизни и спокойствия граждан;</w:t>
      </w:r>
    </w:p>
    <w:p w:rsidR="004968AB" w:rsidRDefault="004968AB" w:rsidP="004968AB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392AD8">
        <w:rPr>
          <w:color w:val="000000"/>
          <w:sz w:val="24"/>
        </w:rPr>
        <w:t>повышени</w:t>
      </w:r>
      <w:r>
        <w:rPr>
          <w:color w:val="000000"/>
          <w:sz w:val="24"/>
        </w:rPr>
        <w:t>е</w:t>
      </w:r>
      <w:r w:rsidRPr="00392AD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безопасности на </w:t>
      </w:r>
      <w:r w:rsidRPr="00392AD8">
        <w:rPr>
          <w:color w:val="000000"/>
          <w:sz w:val="24"/>
        </w:rPr>
        <w:t>автомобильных дорог</w:t>
      </w:r>
      <w:r>
        <w:rPr>
          <w:color w:val="000000"/>
          <w:sz w:val="24"/>
        </w:rPr>
        <w:t>ах</w:t>
      </w:r>
      <w:r w:rsidRPr="00392AD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местного значения в границах поселения</w:t>
      </w:r>
      <w:r w:rsidRPr="00392AD8">
        <w:rPr>
          <w:color w:val="000000"/>
          <w:sz w:val="24"/>
        </w:rPr>
        <w:t>;</w:t>
      </w:r>
    </w:p>
    <w:p w:rsidR="004968AB" w:rsidRDefault="00392AD8" w:rsidP="008734C8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AD8">
        <w:rPr>
          <w:rFonts w:ascii="Times New Roman" w:hAnsi="Times New Roman" w:cs="Times New Roman"/>
          <w:color w:val="000000"/>
          <w:sz w:val="24"/>
          <w:szCs w:val="24"/>
        </w:rPr>
        <w:t xml:space="preserve">          -  </w:t>
      </w:r>
      <w:r w:rsidR="008F724F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392AD8">
        <w:rPr>
          <w:rFonts w:ascii="Times New Roman" w:hAnsi="Times New Roman" w:cs="Times New Roman"/>
          <w:color w:val="000000"/>
          <w:sz w:val="24"/>
          <w:szCs w:val="24"/>
        </w:rPr>
        <w:t xml:space="preserve"> народных дружинников </w:t>
      </w:r>
      <w:r w:rsidR="008F724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392AD8">
        <w:rPr>
          <w:rFonts w:ascii="Times New Roman" w:hAnsi="Times New Roman" w:cs="Times New Roman"/>
          <w:color w:val="000000"/>
          <w:sz w:val="24"/>
          <w:szCs w:val="24"/>
        </w:rPr>
        <w:t xml:space="preserve">охране общественного порядка на территории </w:t>
      </w:r>
      <w:r w:rsidR="00DE6D85">
        <w:rPr>
          <w:rFonts w:ascii="Times New Roman" w:hAnsi="Times New Roman" w:cs="Times New Roman"/>
          <w:color w:val="000000"/>
          <w:sz w:val="24"/>
          <w:szCs w:val="24"/>
        </w:rPr>
        <w:t>сельское поселение</w:t>
      </w:r>
      <w:r w:rsidR="00D6488B">
        <w:rPr>
          <w:rFonts w:ascii="Times New Roman" w:hAnsi="Times New Roman" w:cs="Times New Roman"/>
          <w:color w:val="000000"/>
          <w:sz w:val="24"/>
          <w:szCs w:val="24"/>
        </w:rPr>
        <w:t xml:space="preserve"> «село </w:t>
      </w:r>
      <w:r w:rsidR="00DE6D85">
        <w:rPr>
          <w:rFonts w:ascii="Times New Roman" w:hAnsi="Times New Roman" w:cs="Times New Roman"/>
          <w:color w:val="000000"/>
          <w:sz w:val="24"/>
          <w:szCs w:val="24"/>
        </w:rPr>
        <w:t>Ковран</w:t>
      </w:r>
      <w:r w:rsidR="00D6488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34C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734C8" w:rsidRPr="004968AB" w:rsidRDefault="008734C8" w:rsidP="008734C8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- </w:t>
      </w:r>
      <w:r w:rsidRPr="00BF2CD6">
        <w:rPr>
          <w:rFonts w:eastAsia="Calibri"/>
          <w:sz w:val="24"/>
          <w:lang w:eastAsia="en-US"/>
        </w:rPr>
        <w:t>формирование негативного отношения населения к потреблению наркотических средств, психотропных веществ и алкогольной продукции, а также популяризацию здорового образа жизни</w:t>
      </w:r>
      <w:r>
        <w:rPr>
          <w:rFonts w:eastAsia="Calibri"/>
          <w:sz w:val="24"/>
          <w:lang w:eastAsia="en-US"/>
        </w:rPr>
        <w:t>.</w:t>
      </w:r>
    </w:p>
    <w:p w:rsidR="008734C8" w:rsidRPr="00392AD8" w:rsidRDefault="008734C8" w:rsidP="008734C8">
      <w:pPr>
        <w:pStyle w:val="ConsPlusCell"/>
        <w:jc w:val="both"/>
        <w:rPr>
          <w:color w:val="000000"/>
          <w:sz w:val="24"/>
        </w:rPr>
      </w:pPr>
    </w:p>
    <w:p w:rsidR="00CC032F" w:rsidRPr="0074618E" w:rsidRDefault="00CC032F" w:rsidP="0074618E">
      <w:pPr>
        <w:suppressAutoHyphens/>
        <w:jc w:val="center"/>
        <w:rPr>
          <w:i/>
          <w:sz w:val="24"/>
        </w:rPr>
      </w:pPr>
      <w:r w:rsidRPr="0074618E">
        <w:rPr>
          <w:i/>
          <w:sz w:val="24"/>
        </w:rPr>
        <w:t>9.</w:t>
      </w:r>
      <w:r w:rsidR="008565DF">
        <w:rPr>
          <w:i/>
          <w:sz w:val="24"/>
        </w:rPr>
        <w:t>3</w:t>
      </w:r>
      <w:r w:rsidRPr="0074618E">
        <w:rPr>
          <w:i/>
          <w:sz w:val="24"/>
        </w:rPr>
        <w:t xml:space="preserve">. </w:t>
      </w:r>
      <w:r w:rsidR="0074618E">
        <w:rPr>
          <w:i/>
          <w:sz w:val="24"/>
        </w:rPr>
        <w:t>О</w:t>
      </w:r>
      <w:r w:rsidRPr="0074618E">
        <w:rPr>
          <w:i/>
          <w:sz w:val="24"/>
        </w:rPr>
        <w:t xml:space="preserve">писание рисков реализации муниципальной программы, в том числе </w:t>
      </w:r>
      <w:r w:rsidR="00421288" w:rsidRPr="0074618E">
        <w:rPr>
          <w:i/>
          <w:sz w:val="24"/>
        </w:rPr>
        <w:t>не достижения</w:t>
      </w:r>
      <w:r w:rsidRPr="0074618E">
        <w:rPr>
          <w:i/>
          <w:sz w:val="24"/>
        </w:rPr>
        <w:t xml:space="preserve"> целевых показателей (индикаторов), а также описание механизмов управления </w:t>
      </w:r>
      <w:r w:rsidR="0074618E">
        <w:rPr>
          <w:i/>
          <w:sz w:val="24"/>
        </w:rPr>
        <w:t>рисками и мер по их минимизации</w:t>
      </w:r>
    </w:p>
    <w:p w:rsidR="0074618E" w:rsidRPr="0074618E" w:rsidRDefault="005E6FB5" w:rsidP="0074618E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9.</w:t>
      </w:r>
      <w:r w:rsidR="008565DF">
        <w:rPr>
          <w:color w:val="000000"/>
          <w:sz w:val="24"/>
        </w:rPr>
        <w:t>3</w:t>
      </w:r>
      <w:r>
        <w:rPr>
          <w:color w:val="000000"/>
          <w:sz w:val="24"/>
        </w:rPr>
        <w:t xml:space="preserve">.1. </w:t>
      </w:r>
      <w:r w:rsidR="0074618E" w:rsidRPr="0074618E">
        <w:rPr>
          <w:color w:val="000000"/>
          <w:sz w:val="24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74618E" w:rsidRPr="0074618E" w:rsidRDefault="0074618E" w:rsidP="0074618E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74618E">
        <w:rPr>
          <w:color w:val="000000"/>
          <w:sz w:val="24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74618E" w:rsidRPr="0074618E" w:rsidRDefault="005E6FB5" w:rsidP="0074618E">
      <w:pPr>
        <w:pStyle w:val="BodyTextKeep"/>
        <w:spacing w:before="0" w:after="0"/>
        <w:ind w:left="0" w:firstLine="709"/>
        <w:rPr>
          <w:color w:val="000000"/>
        </w:rPr>
      </w:pPr>
      <w:r>
        <w:rPr>
          <w:color w:val="000000"/>
        </w:rPr>
        <w:t>9.</w:t>
      </w:r>
      <w:r w:rsidR="008565DF">
        <w:rPr>
          <w:color w:val="000000"/>
        </w:rPr>
        <w:t>3</w:t>
      </w:r>
      <w:r w:rsidR="0074618E" w:rsidRPr="0074618E">
        <w:rPr>
          <w:color w:val="000000"/>
        </w:rPr>
        <w:t xml:space="preserve">.2. Основные риски реализации Программы можно подразделить </w:t>
      </w:r>
      <w:proofErr w:type="gramStart"/>
      <w:r w:rsidR="0074618E" w:rsidRPr="0074618E">
        <w:rPr>
          <w:color w:val="000000"/>
        </w:rPr>
        <w:t>на</w:t>
      </w:r>
      <w:proofErr w:type="gramEnd"/>
      <w:r w:rsidR="0074618E" w:rsidRPr="0074618E">
        <w:rPr>
          <w:color w:val="000000"/>
        </w:rPr>
        <w:t xml:space="preserve"> внутренние и внешние:</w:t>
      </w:r>
    </w:p>
    <w:p w:rsidR="0074618E" w:rsidRPr="0074618E" w:rsidRDefault="0074618E" w:rsidP="0074618E">
      <w:pPr>
        <w:pStyle w:val="BodyTextKeep"/>
        <w:spacing w:before="0" w:after="0"/>
        <w:ind w:left="0" w:firstLine="709"/>
        <w:rPr>
          <w:color w:val="000000"/>
        </w:rPr>
      </w:pPr>
      <w:r w:rsidRPr="0074618E">
        <w:rPr>
          <w:color w:val="000000"/>
        </w:rPr>
        <w:t>1) к внутренним рискам относятся:</w:t>
      </w:r>
    </w:p>
    <w:p w:rsidR="0074618E" w:rsidRPr="0074618E" w:rsidRDefault="0074618E" w:rsidP="0074618E">
      <w:pPr>
        <w:pStyle w:val="BodyTextKeep"/>
        <w:spacing w:before="0" w:after="0"/>
        <w:ind w:left="0" w:firstLine="709"/>
        <w:rPr>
          <w:color w:val="000000"/>
        </w:rPr>
      </w:pPr>
      <w:r w:rsidRPr="0074618E">
        <w:rPr>
          <w:color w:val="000000"/>
        </w:rPr>
        <w:t>а) неэффективность организации и управления процессом реализации программных мероприятий;</w:t>
      </w:r>
    </w:p>
    <w:p w:rsidR="0074618E" w:rsidRPr="0074618E" w:rsidRDefault="0074618E" w:rsidP="0074618E">
      <w:pPr>
        <w:pStyle w:val="BodyTextKeep"/>
        <w:spacing w:before="0" w:after="0"/>
        <w:ind w:left="0" w:firstLine="709"/>
        <w:rPr>
          <w:color w:val="000000"/>
        </w:rPr>
      </w:pPr>
      <w:r w:rsidRPr="0074618E">
        <w:rPr>
          <w:color w:val="000000"/>
        </w:rPr>
        <w:t>б) недостаточный уровень бюджетного финансирования;</w:t>
      </w:r>
    </w:p>
    <w:p w:rsidR="0074618E" w:rsidRPr="0074618E" w:rsidRDefault="0074618E" w:rsidP="0074618E">
      <w:pPr>
        <w:pStyle w:val="BodyTextKeep"/>
        <w:spacing w:before="0" w:after="0"/>
        <w:ind w:left="0" w:firstLine="709"/>
        <w:rPr>
          <w:color w:val="000000"/>
        </w:rPr>
      </w:pPr>
      <w:r w:rsidRPr="0074618E">
        <w:rPr>
          <w:color w:val="000000"/>
        </w:rPr>
        <w:t>б) неэффективное расходование бюджетных средств;</w:t>
      </w:r>
    </w:p>
    <w:p w:rsidR="0074618E" w:rsidRPr="0074618E" w:rsidRDefault="0074618E" w:rsidP="0074618E">
      <w:pPr>
        <w:pStyle w:val="BodyTextKeep"/>
        <w:spacing w:before="0" w:after="0"/>
        <w:ind w:left="0" w:firstLine="709"/>
        <w:rPr>
          <w:color w:val="000000"/>
        </w:rPr>
      </w:pPr>
      <w:r w:rsidRPr="0074618E">
        <w:rPr>
          <w:color w:val="000000"/>
        </w:rPr>
        <w:t xml:space="preserve">в) </w:t>
      </w:r>
      <w:r w:rsidR="002A0960" w:rsidRPr="0074618E">
        <w:rPr>
          <w:color w:val="000000"/>
        </w:rPr>
        <w:t>не освоение</w:t>
      </w:r>
      <w:r w:rsidRPr="0074618E">
        <w:rPr>
          <w:color w:val="000000"/>
        </w:rPr>
        <w:t xml:space="preserve"> предусмотренных бюджетных средств;</w:t>
      </w:r>
    </w:p>
    <w:p w:rsidR="0074618E" w:rsidRPr="0074618E" w:rsidRDefault="0074618E" w:rsidP="0074618E">
      <w:pPr>
        <w:pStyle w:val="BodyTextKeep"/>
        <w:spacing w:before="0" w:after="0"/>
        <w:ind w:left="0" w:firstLine="709"/>
        <w:rPr>
          <w:color w:val="000000"/>
        </w:rPr>
      </w:pPr>
      <w:r w:rsidRPr="0074618E">
        <w:rPr>
          <w:color w:val="000000"/>
        </w:rPr>
        <w:t>г) необоснованное перераспределение с</w:t>
      </w:r>
      <w:r w:rsidR="005E6FB5">
        <w:rPr>
          <w:color w:val="000000"/>
        </w:rPr>
        <w:t xml:space="preserve">редств, определенных настоящей </w:t>
      </w:r>
      <w:r w:rsidRPr="0074618E">
        <w:rPr>
          <w:color w:val="000000"/>
        </w:rPr>
        <w:t>Программой в ходе ее исполнения.</w:t>
      </w:r>
    </w:p>
    <w:p w:rsidR="0074618E" w:rsidRPr="0074618E" w:rsidRDefault="0074618E" w:rsidP="0074618E">
      <w:pPr>
        <w:pStyle w:val="BodyTextKeep"/>
        <w:spacing w:before="0" w:after="0"/>
        <w:ind w:left="0" w:firstLine="709"/>
        <w:rPr>
          <w:color w:val="000000"/>
        </w:rPr>
      </w:pPr>
      <w:r w:rsidRPr="0074618E">
        <w:rPr>
          <w:color w:val="000000"/>
        </w:rPr>
        <w:t>2) к внешним рискам можно отнести:</w:t>
      </w:r>
    </w:p>
    <w:p w:rsidR="0074618E" w:rsidRPr="0074618E" w:rsidRDefault="0074618E" w:rsidP="0074618E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74618E">
        <w:rPr>
          <w:color w:val="000000"/>
          <w:sz w:val="24"/>
        </w:rPr>
        <w:t>а) нормат</w:t>
      </w:r>
      <w:r w:rsidR="005E6FB5">
        <w:rPr>
          <w:color w:val="000000"/>
          <w:sz w:val="24"/>
        </w:rPr>
        <w:t xml:space="preserve">ивные правовые </w:t>
      </w:r>
      <w:r w:rsidRPr="0074618E">
        <w:rPr>
          <w:color w:val="000000"/>
          <w:sz w:val="24"/>
        </w:rPr>
        <w:t>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74618E" w:rsidRPr="0074618E" w:rsidRDefault="005E6FB5" w:rsidP="0074618E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социально-экономические </w:t>
      </w:r>
      <w:r w:rsidR="0074618E" w:rsidRPr="0074618E">
        <w:rPr>
          <w:color w:val="000000"/>
          <w:sz w:val="24"/>
        </w:rPr>
        <w:t>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74618E" w:rsidRPr="0074618E" w:rsidRDefault="0074618E" w:rsidP="0074618E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74618E">
        <w:rPr>
          <w:color w:val="000000"/>
          <w:sz w:val="24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74618E" w:rsidRPr="0074618E" w:rsidRDefault="005E6FB5" w:rsidP="0074618E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9.</w:t>
      </w:r>
      <w:r w:rsidR="008565DF">
        <w:rPr>
          <w:color w:val="000000"/>
          <w:sz w:val="24"/>
        </w:rPr>
        <w:t>3</w:t>
      </w:r>
      <w:r w:rsidR="0074618E" w:rsidRPr="0074618E">
        <w:rPr>
          <w:color w:val="000000"/>
          <w:sz w:val="24"/>
        </w:rPr>
        <w:t>.3. Минимизировать возможные отк</w:t>
      </w:r>
      <w:r>
        <w:rPr>
          <w:color w:val="000000"/>
          <w:sz w:val="24"/>
        </w:rPr>
        <w:t xml:space="preserve">лонения в реализации Программы </w:t>
      </w:r>
      <w:r w:rsidR="0074618E" w:rsidRPr="0074618E">
        <w:rPr>
          <w:color w:val="000000"/>
          <w:sz w:val="24"/>
        </w:rPr>
        <w:t>позволит осуществлен</w:t>
      </w:r>
      <w:r w:rsidR="00DC528F">
        <w:rPr>
          <w:color w:val="000000"/>
          <w:sz w:val="24"/>
        </w:rPr>
        <w:t xml:space="preserve">ие рационального, оперативного </w:t>
      </w:r>
      <w:r w:rsidR="0074618E" w:rsidRPr="0074618E">
        <w:rPr>
          <w:color w:val="000000"/>
          <w:sz w:val="24"/>
        </w:rPr>
        <w:t xml:space="preserve">управления, совершенствование механизма ее реализации. </w:t>
      </w:r>
    </w:p>
    <w:p w:rsidR="0074618E" w:rsidRPr="0074618E" w:rsidRDefault="005E6FB5" w:rsidP="0074618E">
      <w:pPr>
        <w:pStyle w:val="BodyTextKeep"/>
        <w:spacing w:before="0"/>
        <w:ind w:left="0" w:firstLine="709"/>
        <w:rPr>
          <w:color w:val="000000"/>
        </w:rPr>
      </w:pPr>
      <w:r>
        <w:rPr>
          <w:color w:val="000000"/>
        </w:rPr>
        <w:t>9.</w:t>
      </w:r>
      <w:r w:rsidR="008565DF">
        <w:rPr>
          <w:color w:val="000000"/>
        </w:rPr>
        <w:t>3</w:t>
      </w:r>
      <w:r w:rsidR="0074618E" w:rsidRPr="0074618E">
        <w:rPr>
          <w:color w:val="000000"/>
        </w:rPr>
        <w:t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74618E" w:rsidRPr="00955B9E" w:rsidRDefault="0074618E" w:rsidP="00CC032F">
      <w:pPr>
        <w:suppressAutoHyphens/>
        <w:rPr>
          <w:sz w:val="24"/>
        </w:rPr>
      </w:pPr>
    </w:p>
    <w:p w:rsidR="00CC032F" w:rsidRPr="00DC528F" w:rsidRDefault="00CC032F" w:rsidP="00B37961">
      <w:pPr>
        <w:suppressAutoHyphens/>
        <w:jc w:val="center"/>
        <w:rPr>
          <w:i/>
          <w:sz w:val="24"/>
        </w:rPr>
      </w:pPr>
      <w:r w:rsidRPr="00ED3F84">
        <w:rPr>
          <w:i/>
          <w:sz w:val="24"/>
        </w:rPr>
        <w:t>9.</w:t>
      </w:r>
      <w:r w:rsidR="00504F54" w:rsidRPr="00ED3F84">
        <w:rPr>
          <w:i/>
          <w:sz w:val="24"/>
        </w:rPr>
        <w:t>4</w:t>
      </w:r>
      <w:r w:rsidRPr="00ED3F84">
        <w:rPr>
          <w:i/>
          <w:sz w:val="24"/>
        </w:rPr>
        <w:t xml:space="preserve">. </w:t>
      </w:r>
      <w:r w:rsidR="00504F54" w:rsidRPr="00ED3F84">
        <w:rPr>
          <w:i/>
          <w:sz w:val="24"/>
        </w:rPr>
        <w:t>О</w:t>
      </w:r>
      <w:r w:rsidRPr="00ED3F84">
        <w:rPr>
          <w:i/>
          <w:sz w:val="24"/>
        </w:rPr>
        <w:t>боснование необходимых финансовых ресурсов на реализацию муниципальной программы</w:t>
      </w:r>
    </w:p>
    <w:p w:rsidR="001C0F92" w:rsidRDefault="004A21C6" w:rsidP="001C0F92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A93611">
        <w:rPr>
          <w:sz w:val="24"/>
        </w:rPr>
        <w:t xml:space="preserve">Финансирование </w:t>
      </w:r>
      <w:r w:rsidR="00A93611" w:rsidRPr="00A93611">
        <w:rPr>
          <w:sz w:val="24"/>
        </w:rPr>
        <w:t>муниципаль</w:t>
      </w:r>
      <w:r w:rsidRPr="00A93611">
        <w:rPr>
          <w:sz w:val="24"/>
        </w:rPr>
        <w:t xml:space="preserve">ной программы осуществляется за счет средств бюджета </w:t>
      </w:r>
      <w:r w:rsidR="00A93611">
        <w:rPr>
          <w:sz w:val="24"/>
        </w:rPr>
        <w:t>Камчатского края (при предоставлении субсидии)</w:t>
      </w:r>
      <w:r w:rsidRPr="00A93611">
        <w:rPr>
          <w:sz w:val="24"/>
        </w:rPr>
        <w:t xml:space="preserve"> и бюджет</w:t>
      </w:r>
      <w:r w:rsidR="00A93611">
        <w:rPr>
          <w:sz w:val="24"/>
        </w:rPr>
        <w:t>а</w:t>
      </w:r>
      <w:r w:rsidRPr="00A93611">
        <w:rPr>
          <w:sz w:val="24"/>
        </w:rPr>
        <w:t xml:space="preserve"> </w:t>
      </w:r>
      <w:r w:rsidR="00DE6D85">
        <w:rPr>
          <w:sz w:val="24"/>
        </w:rPr>
        <w:t>сельское поселение</w:t>
      </w:r>
      <w:r w:rsidR="008734C8">
        <w:rPr>
          <w:sz w:val="24"/>
        </w:rPr>
        <w:t xml:space="preserve"> «село </w:t>
      </w:r>
      <w:r w:rsidR="00DE6D85">
        <w:rPr>
          <w:sz w:val="24"/>
        </w:rPr>
        <w:t>Ковран</w:t>
      </w:r>
      <w:r w:rsidR="008734C8">
        <w:rPr>
          <w:sz w:val="24"/>
        </w:rPr>
        <w:t>»</w:t>
      </w:r>
      <w:r w:rsidR="00A93611">
        <w:rPr>
          <w:sz w:val="24"/>
        </w:rPr>
        <w:t xml:space="preserve"> в</w:t>
      </w:r>
      <w:r w:rsidRPr="00A93611">
        <w:rPr>
          <w:sz w:val="24"/>
        </w:rPr>
        <w:t xml:space="preserve"> пределах общих объемов бюджетных ассигнований, предусмотренных в установленном порядке на соответствующий финансовый год </w:t>
      </w:r>
      <w:r w:rsidR="00A93611">
        <w:rPr>
          <w:sz w:val="24"/>
        </w:rPr>
        <w:t xml:space="preserve">законом Камчатского края </w:t>
      </w:r>
      <w:r w:rsidRPr="00A93611">
        <w:rPr>
          <w:sz w:val="24"/>
        </w:rPr>
        <w:t xml:space="preserve">о бюджете </w:t>
      </w:r>
      <w:r w:rsidR="00A93611">
        <w:rPr>
          <w:sz w:val="24"/>
        </w:rPr>
        <w:t xml:space="preserve">Камчатского края и решением Собрания депутатов </w:t>
      </w:r>
      <w:r w:rsidR="00DE6D85">
        <w:rPr>
          <w:sz w:val="24"/>
        </w:rPr>
        <w:t>сельское поселение</w:t>
      </w:r>
      <w:r w:rsidR="008734C8">
        <w:rPr>
          <w:sz w:val="24"/>
        </w:rPr>
        <w:t xml:space="preserve"> «</w:t>
      </w:r>
      <w:r w:rsidR="00DE6D85">
        <w:rPr>
          <w:sz w:val="24"/>
        </w:rPr>
        <w:t>Ковран</w:t>
      </w:r>
      <w:r w:rsidR="008734C8">
        <w:rPr>
          <w:sz w:val="24"/>
        </w:rPr>
        <w:t xml:space="preserve">» </w:t>
      </w:r>
      <w:r w:rsidRPr="00A93611">
        <w:rPr>
          <w:sz w:val="24"/>
        </w:rPr>
        <w:t xml:space="preserve">о </w:t>
      </w:r>
      <w:r w:rsidR="00A93611">
        <w:rPr>
          <w:sz w:val="24"/>
        </w:rPr>
        <w:t xml:space="preserve">местном </w:t>
      </w:r>
      <w:r w:rsidRPr="00A93611">
        <w:rPr>
          <w:sz w:val="24"/>
        </w:rPr>
        <w:t>бюджете на соответствующий финансовый год, а также</w:t>
      </w:r>
      <w:r w:rsidR="008734C8">
        <w:rPr>
          <w:sz w:val="24"/>
        </w:rPr>
        <w:t>,</w:t>
      </w:r>
      <w:r w:rsidRPr="00A93611">
        <w:rPr>
          <w:sz w:val="24"/>
        </w:rPr>
        <w:t xml:space="preserve"> </w:t>
      </w:r>
      <w:r w:rsidR="00A93611">
        <w:rPr>
          <w:sz w:val="24"/>
        </w:rPr>
        <w:t>при возможности</w:t>
      </w:r>
      <w:r w:rsidR="008734C8">
        <w:rPr>
          <w:sz w:val="24"/>
        </w:rPr>
        <w:t>,</w:t>
      </w:r>
      <w:r w:rsidR="00A93611">
        <w:rPr>
          <w:sz w:val="24"/>
        </w:rPr>
        <w:t xml:space="preserve"> </w:t>
      </w:r>
      <w:r w:rsidRPr="00A93611">
        <w:rPr>
          <w:sz w:val="24"/>
        </w:rPr>
        <w:t>за счет</w:t>
      </w:r>
      <w:proofErr w:type="gramEnd"/>
      <w:r w:rsidRPr="00A93611">
        <w:rPr>
          <w:sz w:val="24"/>
        </w:rPr>
        <w:t xml:space="preserve"> внебю</w:t>
      </w:r>
      <w:r w:rsidR="00A93611">
        <w:rPr>
          <w:sz w:val="24"/>
        </w:rPr>
        <w:t>джетных фондов</w:t>
      </w:r>
      <w:r w:rsidRPr="00A93611">
        <w:rPr>
          <w:sz w:val="24"/>
        </w:rPr>
        <w:t>.</w:t>
      </w:r>
    </w:p>
    <w:p w:rsidR="001C0F92" w:rsidRPr="001C0F92" w:rsidRDefault="004A21C6" w:rsidP="001C0F9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3611">
        <w:rPr>
          <w:sz w:val="24"/>
        </w:rPr>
        <w:lastRenderedPageBreak/>
        <w:t xml:space="preserve">Общий объем бюджетных ассигнований на весь срок реализации </w:t>
      </w:r>
      <w:r w:rsidR="00A93611">
        <w:rPr>
          <w:sz w:val="24"/>
        </w:rPr>
        <w:t>муниципаль</w:t>
      </w:r>
      <w:r w:rsidRPr="00A93611">
        <w:rPr>
          <w:sz w:val="24"/>
        </w:rPr>
        <w:t xml:space="preserve">ной программы составляет </w:t>
      </w:r>
      <w:r w:rsidR="001E0F4E" w:rsidRPr="001E0F4E">
        <w:rPr>
          <w:b/>
          <w:sz w:val="24"/>
        </w:rPr>
        <w:t>153</w:t>
      </w:r>
      <w:r w:rsidR="008A2EA2" w:rsidRPr="001E0F4E">
        <w:rPr>
          <w:b/>
          <w:sz w:val="24"/>
        </w:rPr>
        <w:t>,0000</w:t>
      </w:r>
      <w:r w:rsidR="008A2EA2" w:rsidRPr="002A0960">
        <w:rPr>
          <w:color w:val="FF0000"/>
          <w:sz w:val="24"/>
        </w:rPr>
        <w:t xml:space="preserve"> </w:t>
      </w:r>
      <w:r w:rsidR="008A2EA2">
        <w:rPr>
          <w:sz w:val="24"/>
        </w:rPr>
        <w:t xml:space="preserve">тыс. </w:t>
      </w:r>
      <w:r w:rsidR="001C0F92" w:rsidRPr="00305DF1">
        <w:rPr>
          <w:rFonts w:eastAsia="Calibri"/>
          <w:sz w:val="24"/>
          <w:lang w:eastAsia="en-US"/>
        </w:rPr>
        <w:t xml:space="preserve">рублей, </w:t>
      </w:r>
    </w:p>
    <w:p w:rsidR="004A21C6" w:rsidRPr="00A93611" w:rsidRDefault="004A21C6" w:rsidP="004A21C6">
      <w:pPr>
        <w:autoSpaceDE w:val="0"/>
        <w:autoSpaceDN w:val="0"/>
        <w:adjustRightInd w:val="0"/>
        <w:spacing w:before="200"/>
        <w:ind w:firstLine="540"/>
        <w:jc w:val="both"/>
        <w:rPr>
          <w:sz w:val="24"/>
        </w:rPr>
      </w:pPr>
      <w:r w:rsidRPr="00A93611">
        <w:rPr>
          <w:sz w:val="24"/>
        </w:rPr>
        <w:t xml:space="preserve">Объем финансовых средств, необходимых для реализации </w:t>
      </w:r>
      <w:r w:rsidR="001C0F92">
        <w:rPr>
          <w:sz w:val="24"/>
        </w:rPr>
        <w:t>муниципаль</w:t>
      </w:r>
      <w:r w:rsidRPr="00A93611">
        <w:rPr>
          <w:sz w:val="24"/>
        </w:rPr>
        <w:t>ной программы</w:t>
      </w:r>
      <w:r w:rsidR="001C0F92">
        <w:rPr>
          <w:sz w:val="24"/>
        </w:rPr>
        <w:t>,</w:t>
      </w:r>
      <w:r w:rsidRPr="00A93611">
        <w:rPr>
          <w:sz w:val="24"/>
        </w:rPr>
        <w:t xml:space="preserve"> определяется на основании смет расходов на вып</w:t>
      </w:r>
      <w:r w:rsidR="001C0F92">
        <w:rPr>
          <w:sz w:val="24"/>
        </w:rPr>
        <w:t>олнение программных мероприятий</w:t>
      </w:r>
      <w:r w:rsidRPr="00A93611">
        <w:rPr>
          <w:sz w:val="24"/>
        </w:rPr>
        <w:t>.</w:t>
      </w:r>
    </w:p>
    <w:p w:rsidR="00B03752" w:rsidRPr="006344B7" w:rsidRDefault="00B03752" w:rsidP="006344B7">
      <w:pPr>
        <w:suppressAutoHyphens/>
        <w:jc w:val="center"/>
        <w:rPr>
          <w:b/>
          <w:sz w:val="24"/>
        </w:rPr>
        <w:sectPr w:rsidR="00B03752" w:rsidRPr="006344B7" w:rsidSect="00E2617B">
          <w:type w:val="nextColumn"/>
          <w:pgSz w:w="11906" w:h="16838"/>
          <w:pgMar w:top="1134" w:right="567" w:bottom="1134" w:left="1701" w:header="0" w:footer="0" w:gutter="0"/>
          <w:cols w:space="720"/>
          <w:noEndnote/>
        </w:sectPr>
      </w:pPr>
    </w:p>
    <w:p w:rsidR="008A3932" w:rsidRPr="00D03B94" w:rsidRDefault="008A3932" w:rsidP="004E20A5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bookmarkStart w:id="2" w:name="Par1225"/>
      <w:bookmarkEnd w:id="2"/>
      <w:r w:rsidRPr="00D03B94">
        <w:rPr>
          <w:rFonts w:eastAsia="Calibri"/>
          <w:sz w:val="24"/>
          <w:lang w:eastAsia="en-US"/>
        </w:rPr>
        <w:lastRenderedPageBreak/>
        <w:t xml:space="preserve">Приложение </w:t>
      </w:r>
      <w:r w:rsidR="00AA3A06">
        <w:rPr>
          <w:rFonts w:eastAsia="Calibri"/>
          <w:sz w:val="24"/>
          <w:lang w:eastAsia="en-US"/>
        </w:rPr>
        <w:t>1</w:t>
      </w:r>
    </w:p>
    <w:p w:rsidR="008A3932" w:rsidRPr="00D03B94" w:rsidRDefault="008A3932" w:rsidP="008A3932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D03B94">
        <w:rPr>
          <w:rFonts w:eastAsia="Calibri"/>
          <w:sz w:val="24"/>
          <w:lang w:eastAsia="en-US"/>
        </w:rPr>
        <w:t>к Программе</w:t>
      </w:r>
    </w:p>
    <w:p w:rsidR="008A3932" w:rsidRPr="00D03B94" w:rsidRDefault="008A3932" w:rsidP="008A3932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8A3932" w:rsidRPr="00F81BB3" w:rsidRDefault="00F81BB3" w:rsidP="008A393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lang w:eastAsia="en-US"/>
        </w:rPr>
      </w:pPr>
      <w:r w:rsidRPr="00F81BB3">
        <w:rPr>
          <w:rFonts w:eastAsia="Calibri"/>
          <w:b/>
          <w:bCs/>
          <w:sz w:val="24"/>
          <w:lang w:eastAsia="en-US"/>
        </w:rPr>
        <w:t>Перечень</w:t>
      </w:r>
    </w:p>
    <w:p w:rsidR="008460E8" w:rsidRDefault="009436BF" w:rsidP="008460E8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>
        <w:rPr>
          <w:rFonts w:eastAsia="Calibri"/>
          <w:b/>
          <w:bCs/>
          <w:sz w:val="24"/>
          <w:lang w:eastAsia="en-US"/>
        </w:rPr>
        <w:t>о</w:t>
      </w:r>
      <w:r w:rsidR="00F81BB3" w:rsidRPr="00F81BB3">
        <w:rPr>
          <w:rFonts w:eastAsia="Calibri"/>
          <w:b/>
          <w:bCs/>
          <w:sz w:val="24"/>
          <w:lang w:eastAsia="en-US"/>
        </w:rPr>
        <w:t>сновных мероприятий</w:t>
      </w:r>
      <w:r w:rsidR="008A3932" w:rsidRPr="008A3932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="00F81BB3" w:rsidRPr="00806249">
        <w:rPr>
          <w:b/>
          <w:sz w:val="24"/>
        </w:rPr>
        <w:t>муниципальной программы «</w:t>
      </w:r>
      <w:r w:rsidR="008460E8" w:rsidRPr="004970C7">
        <w:rPr>
          <w:b/>
          <w:sz w:val="24"/>
        </w:rPr>
        <w:t xml:space="preserve">Профилактика правонарушений, наркомании, алкоголизма </w:t>
      </w:r>
      <w:r w:rsidR="008460E8">
        <w:rPr>
          <w:b/>
          <w:sz w:val="24"/>
        </w:rPr>
        <w:t xml:space="preserve">и </w:t>
      </w:r>
    </w:p>
    <w:p w:rsidR="008A3932" w:rsidRDefault="008460E8" w:rsidP="008460E8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>
        <w:rPr>
          <w:b/>
          <w:sz w:val="24"/>
        </w:rPr>
        <w:t>повышение</w:t>
      </w:r>
      <w:r w:rsidRPr="004970C7">
        <w:rPr>
          <w:b/>
          <w:sz w:val="24"/>
        </w:rPr>
        <w:t xml:space="preserve"> безопасности дорожного движения в сельском поселении</w:t>
      </w:r>
      <w:r w:rsidR="008C4447">
        <w:rPr>
          <w:b/>
          <w:sz w:val="24"/>
        </w:rPr>
        <w:t xml:space="preserve"> «село </w:t>
      </w:r>
      <w:r w:rsidR="00DE6D85">
        <w:rPr>
          <w:b/>
          <w:sz w:val="24"/>
        </w:rPr>
        <w:t>Ковран</w:t>
      </w:r>
      <w:r w:rsidR="00F81BB3" w:rsidRPr="00806249">
        <w:rPr>
          <w:b/>
          <w:sz w:val="24"/>
        </w:rPr>
        <w:t>»</w:t>
      </w: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444"/>
        <w:gridCol w:w="2552"/>
        <w:gridCol w:w="1276"/>
        <w:gridCol w:w="1134"/>
        <w:gridCol w:w="1984"/>
        <w:gridCol w:w="2410"/>
      </w:tblGrid>
      <w:tr w:rsidR="00CE6C78" w:rsidRPr="00C048AB" w:rsidTr="00D659F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78" w:rsidRPr="00714F9C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14F9C">
              <w:rPr>
                <w:rFonts w:eastAsia="Calibri"/>
                <w:sz w:val="24"/>
                <w:lang w:eastAsia="en-US"/>
              </w:rPr>
              <w:t>№</w:t>
            </w:r>
          </w:p>
          <w:p w:rsidR="00CE6C78" w:rsidRPr="00714F9C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714F9C">
              <w:rPr>
                <w:rFonts w:eastAsia="Calibri"/>
                <w:sz w:val="24"/>
                <w:lang w:eastAsia="en-US"/>
              </w:rPr>
              <w:t>п</w:t>
            </w:r>
            <w:proofErr w:type="gramEnd"/>
            <w:r w:rsidRPr="00714F9C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5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78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48AB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</w:t>
            </w:r>
          </w:p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48AB">
              <w:rPr>
                <w:rFonts w:eastAsia="Calibri"/>
                <w:sz w:val="20"/>
                <w:szCs w:val="20"/>
                <w:lang w:eastAsia="en-US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48AB">
              <w:rPr>
                <w:rFonts w:eastAsia="Calibri"/>
                <w:sz w:val="20"/>
                <w:szCs w:val="20"/>
                <w:lang w:eastAsia="en-US"/>
              </w:rPr>
              <w:t xml:space="preserve">Последствия </w:t>
            </w:r>
            <w:r w:rsidR="00421288" w:rsidRPr="00C048AB">
              <w:rPr>
                <w:rFonts w:eastAsia="Calibri"/>
                <w:sz w:val="20"/>
                <w:szCs w:val="20"/>
                <w:lang w:eastAsia="en-US"/>
              </w:rPr>
              <w:t>не реализации</w:t>
            </w:r>
            <w:r w:rsidRPr="00C048AB">
              <w:rPr>
                <w:rFonts w:eastAsia="Calibri"/>
                <w:sz w:val="20"/>
                <w:szCs w:val="20"/>
                <w:lang w:eastAsia="en-US"/>
              </w:rPr>
              <w:t xml:space="preserve"> основного мероприятия</w:t>
            </w:r>
          </w:p>
        </w:tc>
      </w:tr>
      <w:tr w:rsidR="00CE6C78" w:rsidRPr="00C048AB" w:rsidTr="00D659F8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714F9C" w:rsidRDefault="00CE6C78" w:rsidP="00F669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48AB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48AB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6C78" w:rsidRPr="00C048AB" w:rsidTr="00D659F8">
        <w:trPr>
          <w:trHeight w:val="1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8" w:rsidRPr="00714F9C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14F9C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48A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48A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48A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48A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48A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48A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CE6C78" w:rsidRPr="00C048AB" w:rsidTr="00D659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714F9C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14F9C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494FE6" w:rsidRDefault="00CE6C78" w:rsidP="003D3FA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и</w:t>
            </w:r>
            <w:r w:rsidRPr="00C048AB">
              <w:rPr>
                <w:rFonts w:eastAsia="Calibri"/>
                <w:sz w:val="24"/>
                <w:lang w:eastAsia="en-US"/>
              </w:rPr>
              <w:t>нформационно-пропагандистски</w:t>
            </w:r>
            <w:r>
              <w:rPr>
                <w:rFonts w:eastAsia="Calibri"/>
                <w:sz w:val="24"/>
                <w:lang w:eastAsia="en-US"/>
              </w:rPr>
              <w:t>х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lang w:eastAsia="en-US"/>
              </w:rPr>
              <w:t>й, направленных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на профилактику </w:t>
            </w:r>
            <w:r>
              <w:rPr>
                <w:sz w:val="24"/>
              </w:rPr>
              <w:t xml:space="preserve">правонарушений и </w:t>
            </w:r>
            <w:r w:rsidRPr="003A6B38">
              <w:rPr>
                <w:sz w:val="24"/>
              </w:rPr>
              <w:t xml:space="preserve"> повышени</w:t>
            </w:r>
            <w:r>
              <w:rPr>
                <w:sz w:val="24"/>
              </w:rPr>
              <w:t>е</w:t>
            </w:r>
            <w:r w:rsidRPr="003A6B38">
              <w:rPr>
                <w:sz w:val="24"/>
              </w:rPr>
              <w:t xml:space="preserve">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D659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 </w:t>
            </w:r>
            <w:r w:rsidR="00DE6D85">
              <w:rPr>
                <w:rFonts w:eastAsia="Calibri"/>
                <w:sz w:val="24"/>
                <w:lang w:eastAsia="en-US"/>
              </w:rPr>
              <w:t>сельское поселение</w:t>
            </w:r>
            <w:r>
              <w:rPr>
                <w:rFonts w:eastAsia="Calibri"/>
                <w:sz w:val="24"/>
                <w:lang w:eastAsia="en-US"/>
              </w:rPr>
              <w:t xml:space="preserve"> «село </w:t>
            </w:r>
            <w:r w:rsidR="00DE6D85">
              <w:rPr>
                <w:rFonts w:eastAsia="Calibri"/>
                <w:sz w:val="24"/>
                <w:lang w:eastAsia="en-US"/>
              </w:rPr>
              <w:t>Ковран</w:t>
            </w:r>
            <w:r>
              <w:rPr>
                <w:rFonts w:eastAsia="Calibri"/>
                <w:sz w:val="24"/>
                <w:lang w:eastAsia="en-US"/>
              </w:rPr>
              <w:t>»</w:t>
            </w:r>
            <w:r w:rsidR="00D659F8">
              <w:rPr>
                <w:rFonts w:eastAsia="Calibri"/>
                <w:sz w:val="24"/>
                <w:lang w:eastAsia="en-US"/>
              </w:rPr>
              <w:t xml:space="preserve"> </w:t>
            </w:r>
            <w:r w:rsidR="00D659F8" w:rsidRPr="00D659F8">
              <w:rPr>
                <w:rFonts w:eastAsia="Calibri"/>
                <w:sz w:val="20"/>
                <w:szCs w:val="20"/>
                <w:lang w:eastAsia="en-US"/>
              </w:rPr>
              <w:t>совместно с участниками п</w:t>
            </w:r>
            <w:r w:rsidR="006C0B92" w:rsidRPr="00D659F8">
              <w:rPr>
                <w:rFonts w:eastAsia="Calibri"/>
                <w:sz w:val="20"/>
                <w:szCs w:val="20"/>
                <w:lang w:eastAsia="en-US"/>
              </w:rPr>
              <w:t>рограммы</w:t>
            </w:r>
            <w:r w:rsidR="006C0B92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201</w:t>
            </w:r>
            <w:r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8C44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202</w:t>
            </w:r>
            <w:r w:rsidR="0072538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Снижение количества правонарушений и преступлений, уменьшение количества ДТП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Повышенный уровень правонарушений, преступлений и ДТП</w:t>
            </w:r>
          </w:p>
        </w:tc>
      </w:tr>
      <w:tr w:rsidR="00CE6C78" w:rsidRPr="00C048AB" w:rsidTr="00D659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714F9C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14F9C"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CE6C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Установка (замена) дорожных знаков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на автомобильных дорогах общего пользования в границах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8C44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Администрация </w:t>
            </w:r>
            <w:r w:rsidR="00DE6D85">
              <w:rPr>
                <w:rFonts w:eastAsia="Calibri"/>
                <w:sz w:val="24"/>
                <w:lang w:eastAsia="en-US"/>
              </w:rPr>
              <w:t>сельское поселение</w:t>
            </w:r>
            <w:r w:rsidR="00AA3A06">
              <w:rPr>
                <w:rFonts w:eastAsia="Calibri"/>
                <w:sz w:val="24"/>
                <w:lang w:eastAsia="en-US"/>
              </w:rPr>
              <w:t xml:space="preserve"> «село </w:t>
            </w:r>
            <w:r w:rsidR="00DE6D85">
              <w:rPr>
                <w:rFonts w:eastAsia="Calibri"/>
                <w:sz w:val="24"/>
                <w:lang w:eastAsia="en-US"/>
              </w:rPr>
              <w:t>Ковран</w:t>
            </w:r>
            <w:r w:rsidR="00AA3A06">
              <w:rPr>
                <w:rFonts w:eastAsia="Calibri"/>
                <w:sz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201</w:t>
            </w:r>
            <w:r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8C444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C048AB">
              <w:rPr>
                <w:rFonts w:eastAsia="Calibri"/>
                <w:sz w:val="24"/>
                <w:lang w:eastAsia="en-US"/>
              </w:rPr>
              <w:t>202</w:t>
            </w:r>
            <w:r w:rsidR="00725384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C048AB" w:rsidRDefault="00CE6C78" w:rsidP="00F66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CE6C78" w:rsidRPr="00494FE6" w:rsidTr="00D659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714F9C" w:rsidRDefault="00421288" w:rsidP="005F510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E6C78" w:rsidRPr="00714F9C">
              <w:rPr>
                <w:sz w:val="24"/>
              </w:rPr>
              <w:t>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494FE6" w:rsidRDefault="00CE6C78" w:rsidP="0083156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FE6">
              <w:rPr>
                <w:sz w:val="24"/>
              </w:rPr>
              <w:t xml:space="preserve">Проведение информационно-пропагандистской работы, направленной на формирование негативного отношения населения </w:t>
            </w:r>
            <w:r w:rsidR="00DE6D85">
              <w:rPr>
                <w:sz w:val="24"/>
              </w:rPr>
              <w:t>сельское поселение</w:t>
            </w:r>
            <w:r w:rsidRPr="00494FE6">
              <w:rPr>
                <w:sz w:val="24"/>
              </w:rPr>
              <w:t xml:space="preserve"> к потреблению наркотических средств, психотропных веществ и алкогольной продукции, а также популяризацию здорового образа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494FE6" w:rsidRDefault="00CE6C78" w:rsidP="005F51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CE6C78" w:rsidRPr="00494FE6" w:rsidRDefault="00CE6C78" w:rsidP="005F510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494FE6" w:rsidRDefault="00CE6C78" w:rsidP="005F510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FE6">
              <w:rPr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494FE6" w:rsidRDefault="00CE6C78" w:rsidP="00AA3A0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FE6">
              <w:rPr>
                <w:sz w:val="24"/>
              </w:rPr>
              <w:t>202</w:t>
            </w:r>
            <w:r w:rsidR="00725384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494FE6" w:rsidRDefault="00CE6C78" w:rsidP="005F510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FE6">
              <w:rPr>
                <w:sz w:val="24"/>
              </w:rPr>
              <w:t xml:space="preserve">Снижение уровня заболеваемости наркоманией и алкоголизмом, сокращение масштабов незаконного потребления наркотических средств и психотропных веществ, снижение уровня потребления алкогольной </w:t>
            </w:r>
            <w:r w:rsidRPr="00494FE6">
              <w:rPr>
                <w:sz w:val="24"/>
              </w:rPr>
              <w:lastRenderedPageBreak/>
              <w:t>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494FE6" w:rsidRDefault="00CE6C78" w:rsidP="005F510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FE6">
              <w:rPr>
                <w:sz w:val="24"/>
              </w:rPr>
              <w:lastRenderedPageBreak/>
              <w:t>Высокий уровень заболеваемости наркоманией и алкоголизмом, незаконного потребления наркотических средств и психотропных веществ, потребления алкогольной продукции</w:t>
            </w:r>
          </w:p>
        </w:tc>
      </w:tr>
      <w:tr w:rsidR="00CE6C78" w:rsidRPr="00C048AB" w:rsidTr="00D659F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714F9C" w:rsidRDefault="00421288" w:rsidP="005F510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CE6C78" w:rsidRPr="00714F9C">
              <w:rPr>
                <w:sz w:val="24"/>
              </w:rPr>
              <w:t>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E048C8" w:rsidRDefault="00CE6C78" w:rsidP="005F510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мониторинга состояния правопорядка и </w:t>
            </w:r>
            <w:r w:rsidRPr="00EB1C81">
              <w:rPr>
                <w:sz w:val="24"/>
              </w:rPr>
              <w:t>заболеваемости населения наркоманией</w:t>
            </w:r>
            <w:r>
              <w:rPr>
                <w:sz w:val="24"/>
              </w:rPr>
              <w:t xml:space="preserve"> и алкоголизмом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Default="00CE6C78" w:rsidP="00831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7A0C6B" w:rsidRDefault="00CE6C78" w:rsidP="005F510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0C6B">
              <w:rPr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Pr="007A0C6B" w:rsidRDefault="00CE6C78" w:rsidP="0083156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A0C6B">
              <w:rPr>
                <w:sz w:val="24"/>
              </w:rPr>
              <w:t>202</w:t>
            </w:r>
            <w:r w:rsidR="00725384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Default="00CE6C78" w:rsidP="005F510F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7A0C6B">
              <w:rPr>
                <w:sz w:val="24"/>
              </w:rPr>
              <w:t>ценк</w:t>
            </w:r>
            <w:r>
              <w:rPr>
                <w:sz w:val="24"/>
              </w:rPr>
              <w:t>а</w:t>
            </w:r>
          </w:p>
          <w:p w:rsidR="00CE6C78" w:rsidRPr="007A0C6B" w:rsidRDefault="00CE6C78" w:rsidP="005F510F">
            <w:pPr>
              <w:suppressAutoHyphens/>
              <w:jc w:val="center"/>
              <w:rPr>
                <w:sz w:val="24"/>
              </w:rPr>
            </w:pPr>
            <w:r w:rsidRPr="007A0C6B">
              <w:rPr>
                <w:sz w:val="24"/>
              </w:rPr>
              <w:t>эффективности муниципальной программы</w:t>
            </w:r>
          </w:p>
          <w:p w:rsidR="00CE6C78" w:rsidRDefault="00CE6C78" w:rsidP="005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78" w:rsidRDefault="00CE6C78" w:rsidP="005F510F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Невозможность оценить</w:t>
            </w:r>
          </w:p>
          <w:p w:rsidR="00CE6C78" w:rsidRPr="007A0C6B" w:rsidRDefault="00CE6C78" w:rsidP="005F510F">
            <w:pPr>
              <w:suppressAutoHyphens/>
              <w:jc w:val="center"/>
              <w:rPr>
                <w:sz w:val="24"/>
              </w:rPr>
            </w:pPr>
            <w:r w:rsidRPr="007A0C6B">
              <w:rPr>
                <w:sz w:val="24"/>
              </w:rPr>
              <w:t>Эффективност</w:t>
            </w:r>
            <w:r>
              <w:rPr>
                <w:sz w:val="24"/>
              </w:rPr>
              <w:t xml:space="preserve">ь </w:t>
            </w:r>
            <w:r w:rsidRPr="007A0C6B">
              <w:rPr>
                <w:sz w:val="24"/>
              </w:rPr>
              <w:t>муниципальной программы</w:t>
            </w:r>
          </w:p>
          <w:p w:rsidR="00CE6C78" w:rsidRDefault="00CE6C78" w:rsidP="005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932" w:rsidRPr="008A3932" w:rsidRDefault="008A3932" w:rsidP="008A3932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8A3932" w:rsidRPr="008A3932" w:rsidRDefault="008A3932" w:rsidP="008A393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A3932" w:rsidRPr="008A3932" w:rsidRDefault="008A3932" w:rsidP="008A393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027B8" w:rsidRDefault="004C6EC9" w:rsidP="00D659F8">
      <w:pPr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p w:rsidR="00D027B8" w:rsidRPr="008A3932" w:rsidRDefault="00D027B8" w:rsidP="008A393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659F8" w:rsidRDefault="008A3932" w:rsidP="00D659F8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  <w:bookmarkStart w:id="3" w:name="Par1526"/>
      <w:bookmarkEnd w:id="3"/>
      <w:r w:rsidRPr="00D03B94">
        <w:rPr>
          <w:rFonts w:eastAsia="Calibri"/>
          <w:sz w:val="24"/>
          <w:lang w:eastAsia="en-US"/>
        </w:rPr>
        <w:t xml:space="preserve">Приложение </w:t>
      </w:r>
      <w:r w:rsidR="00D659F8">
        <w:rPr>
          <w:rFonts w:eastAsia="Calibri"/>
          <w:sz w:val="24"/>
          <w:lang w:eastAsia="en-US"/>
        </w:rPr>
        <w:t>2</w:t>
      </w:r>
    </w:p>
    <w:p w:rsidR="008A3932" w:rsidRPr="00D03B94" w:rsidRDefault="008A3932" w:rsidP="00D659F8">
      <w:pPr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  <w:r w:rsidRPr="00D03B94">
        <w:rPr>
          <w:rFonts w:eastAsia="Calibri"/>
          <w:sz w:val="24"/>
          <w:lang w:eastAsia="en-US"/>
        </w:rPr>
        <w:t>к Программе</w:t>
      </w:r>
    </w:p>
    <w:p w:rsidR="008A3932" w:rsidRPr="008A3932" w:rsidRDefault="008A3932" w:rsidP="008A393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A3932" w:rsidRPr="006B1323" w:rsidRDefault="006B1323" w:rsidP="008A393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lang w:eastAsia="en-US"/>
        </w:rPr>
      </w:pPr>
      <w:r w:rsidRPr="006B1323">
        <w:rPr>
          <w:rFonts w:eastAsia="Calibri"/>
          <w:b/>
          <w:bCs/>
          <w:sz w:val="24"/>
          <w:lang w:eastAsia="en-US"/>
        </w:rPr>
        <w:t>Финансовое обеспечение реализации</w:t>
      </w:r>
    </w:p>
    <w:p w:rsidR="006B1323" w:rsidRPr="006B1323" w:rsidRDefault="006B1323" w:rsidP="008460E8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lang w:eastAsia="en-US"/>
        </w:rPr>
      </w:pPr>
      <w:r w:rsidRPr="006B1323">
        <w:rPr>
          <w:b/>
          <w:sz w:val="24"/>
        </w:rPr>
        <w:t>муниципальной программы «</w:t>
      </w:r>
      <w:r w:rsidR="008460E8" w:rsidRPr="004970C7">
        <w:rPr>
          <w:b/>
          <w:sz w:val="24"/>
        </w:rPr>
        <w:t xml:space="preserve">Профилактика правонарушений, </w:t>
      </w:r>
      <w:r w:rsidR="00D659F8">
        <w:rPr>
          <w:b/>
          <w:sz w:val="24"/>
        </w:rPr>
        <w:t>преступлений</w:t>
      </w:r>
      <w:r w:rsidR="008460E8" w:rsidRPr="004970C7">
        <w:rPr>
          <w:b/>
          <w:sz w:val="24"/>
        </w:rPr>
        <w:t xml:space="preserve"> </w:t>
      </w:r>
      <w:r w:rsidR="008460E8">
        <w:rPr>
          <w:b/>
          <w:sz w:val="24"/>
        </w:rPr>
        <w:t>и повышение</w:t>
      </w:r>
      <w:r w:rsidR="008460E8" w:rsidRPr="004970C7">
        <w:rPr>
          <w:b/>
          <w:sz w:val="24"/>
        </w:rPr>
        <w:t xml:space="preserve"> безопасности дорожного движения в  сельском поселении</w:t>
      </w:r>
      <w:r w:rsidR="00D659F8">
        <w:rPr>
          <w:b/>
          <w:sz w:val="24"/>
        </w:rPr>
        <w:t xml:space="preserve"> «село </w:t>
      </w:r>
      <w:r w:rsidR="00DE6D85">
        <w:rPr>
          <w:b/>
          <w:sz w:val="24"/>
        </w:rPr>
        <w:t>Ковран</w:t>
      </w:r>
      <w:r w:rsidRPr="006B1323">
        <w:rPr>
          <w:b/>
          <w:sz w:val="24"/>
        </w:rPr>
        <w:t>»</w:t>
      </w:r>
    </w:p>
    <w:p w:rsidR="00A867B5" w:rsidRPr="008A3932" w:rsidRDefault="00A867B5" w:rsidP="008A393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588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4443"/>
        <w:gridCol w:w="2268"/>
        <w:gridCol w:w="1843"/>
        <w:gridCol w:w="1843"/>
        <w:gridCol w:w="1559"/>
        <w:gridCol w:w="1559"/>
        <w:gridCol w:w="1564"/>
      </w:tblGrid>
      <w:tr w:rsidR="004615F6" w:rsidRPr="00F71D7D" w:rsidTr="00D659F8">
        <w:trPr>
          <w:trHeight w:val="70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6" w:rsidRDefault="004615F6" w:rsidP="008A39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4615F6" w:rsidRPr="00F71D7D" w:rsidRDefault="004615F6" w:rsidP="008A39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71D7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F71D7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6" w:rsidRPr="00F71D7D" w:rsidRDefault="004615F6" w:rsidP="001841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1D7D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6" w:rsidRPr="001841C4" w:rsidRDefault="001841C4" w:rsidP="001841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41C4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5F6" w:rsidRPr="00A20D30" w:rsidRDefault="001E0F4E" w:rsidP="008A39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6" w:rsidRPr="00F71D7D" w:rsidRDefault="004615F6" w:rsidP="008A39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1D7D">
              <w:rPr>
                <w:rFonts w:eastAsia="Calibri"/>
                <w:sz w:val="20"/>
                <w:szCs w:val="20"/>
                <w:lang w:eastAsia="en-US"/>
              </w:rPr>
              <w:t>Объем средств на реализацию Программы</w:t>
            </w:r>
            <w:r w:rsidR="005F08F9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C6DCD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="000C6DC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5F08F9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="005F08F9"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 w:rsidR="005F08F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D659F8" w:rsidRPr="00F71D7D" w:rsidTr="00D659F8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F71D7D" w:rsidRDefault="00D659F8" w:rsidP="004615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F71D7D" w:rsidRDefault="00D659F8" w:rsidP="004615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1841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1E0F4E" w:rsidP="00461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F71D7D" w:rsidRDefault="001E0F4E" w:rsidP="00461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F71D7D" w:rsidRDefault="00D659F8" w:rsidP="001E0F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1D7D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1E0F4E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F71D7D" w:rsidRDefault="00D659F8" w:rsidP="001E0F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1D7D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1E0F4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F71D7D" w:rsidRDefault="00D659F8" w:rsidP="001E0F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1D7D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1E0F4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D659F8" w:rsidRPr="00F71D7D" w:rsidTr="00D659F8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F71D7D" w:rsidRDefault="00D659F8" w:rsidP="00461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1D7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F71D7D" w:rsidRDefault="00D659F8" w:rsidP="00461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1D7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841C4" w:rsidRDefault="00D659F8" w:rsidP="001841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D659F8" w:rsidP="00461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20D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F71D7D" w:rsidRDefault="00D659F8" w:rsidP="00461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1D7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F71D7D" w:rsidRDefault="00D659F8" w:rsidP="00461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1D7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F71D7D" w:rsidRDefault="00D659F8" w:rsidP="00461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1D7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F71D7D" w:rsidRDefault="00D659F8" w:rsidP="004615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1D7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D659F8" w:rsidRPr="006B1323" w:rsidTr="00D659F8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6B1323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Default="00D659F8" w:rsidP="006D664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Проведение и</w:t>
            </w:r>
            <w:r w:rsidRPr="00C048AB">
              <w:rPr>
                <w:rFonts w:eastAsia="Calibri"/>
                <w:sz w:val="24"/>
                <w:lang w:eastAsia="en-US"/>
              </w:rPr>
              <w:t>нформационно-пропагандистски</w:t>
            </w:r>
            <w:r>
              <w:rPr>
                <w:rFonts w:eastAsia="Calibri"/>
                <w:sz w:val="24"/>
                <w:lang w:eastAsia="en-US"/>
              </w:rPr>
              <w:t xml:space="preserve">х </w:t>
            </w:r>
            <w:r w:rsidRPr="00C048AB">
              <w:rPr>
                <w:rFonts w:eastAsia="Calibri"/>
                <w:sz w:val="24"/>
                <w:lang w:eastAsia="en-US"/>
              </w:rPr>
              <w:t>мероприяти</w:t>
            </w:r>
            <w:r>
              <w:rPr>
                <w:rFonts w:eastAsia="Calibri"/>
                <w:sz w:val="24"/>
                <w:lang w:eastAsia="en-US"/>
              </w:rPr>
              <w:t>й</w:t>
            </w:r>
            <w:r w:rsidRPr="00C048AB">
              <w:rPr>
                <w:rFonts w:eastAsia="Calibri"/>
                <w:sz w:val="24"/>
                <w:lang w:eastAsia="en-US"/>
              </w:rPr>
              <w:t xml:space="preserve">, </w:t>
            </w:r>
            <w:proofErr w:type="gramStart"/>
            <w:r w:rsidRPr="00C048AB">
              <w:rPr>
                <w:rFonts w:eastAsia="Calibri"/>
                <w:sz w:val="24"/>
                <w:lang w:eastAsia="en-US"/>
              </w:rPr>
              <w:t>направленные</w:t>
            </w:r>
            <w:proofErr w:type="gramEnd"/>
            <w:r w:rsidRPr="00C048A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D659F8" w:rsidRPr="00494FE6" w:rsidRDefault="00D659F8" w:rsidP="006D664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C048AB">
              <w:rPr>
                <w:rFonts w:eastAsia="Calibri"/>
                <w:sz w:val="24"/>
                <w:lang w:eastAsia="en-US"/>
              </w:rPr>
              <w:t xml:space="preserve">на профилактику </w:t>
            </w:r>
            <w:r w:rsidRPr="003A6B38">
              <w:rPr>
                <w:sz w:val="24"/>
              </w:rPr>
              <w:t>правонарушений, преступлений и повышени</w:t>
            </w:r>
            <w:r>
              <w:rPr>
                <w:sz w:val="24"/>
              </w:rPr>
              <w:t>е</w:t>
            </w:r>
            <w:r w:rsidRPr="003A6B38">
              <w:rPr>
                <w:sz w:val="24"/>
              </w:rPr>
              <w:t xml:space="preserve"> безопасности дорожного движения</w:t>
            </w:r>
          </w:p>
          <w:p w:rsidR="00D659F8" w:rsidRPr="00494FE6" w:rsidRDefault="00D659F8" w:rsidP="006D664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4562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B4562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1E0F4E" w:rsidP="006D664E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153,0000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B7638B" w:rsidRDefault="001E0F4E" w:rsidP="001E0F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  <w:r w:rsidR="00D659F8" w:rsidRPr="00B7638B">
              <w:rPr>
                <w:rFonts w:eastAsia="Calibri"/>
                <w:b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1E0F4E" w:rsidP="00B76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b/>
                <w:sz w:val="22"/>
                <w:szCs w:val="22"/>
                <w:lang w:eastAsia="en-US"/>
              </w:rPr>
              <w:t>70</w:t>
            </w:r>
            <w:r w:rsidR="00D659F8" w:rsidRPr="001E0F4E">
              <w:rPr>
                <w:rFonts w:eastAsia="Calibri"/>
                <w:b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1E0F4E" w:rsidP="00B76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b/>
                <w:sz w:val="22"/>
                <w:szCs w:val="22"/>
                <w:lang w:eastAsia="en-US"/>
              </w:rPr>
              <w:t>59</w:t>
            </w:r>
            <w:r w:rsidR="00D659F8" w:rsidRPr="001E0F4E">
              <w:rPr>
                <w:rFonts w:eastAsia="Calibri"/>
                <w:b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1E0F4E" w:rsidP="00B763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D659F8" w:rsidRPr="001E0F4E">
              <w:rPr>
                <w:rFonts w:eastAsia="Calibri"/>
                <w:b/>
                <w:sz w:val="22"/>
                <w:szCs w:val="22"/>
                <w:lang w:eastAsia="en-US"/>
              </w:rPr>
              <w:t>,0000</w:t>
            </w:r>
          </w:p>
        </w:tc>
      </w:tr>
      <w:tr w:rsidR="00D659F8" w:rsidRPr="006B1323" w:rsidTr="00D659F8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за счет сре</w:t>
            </w:r>
            <w:proofErr w:type="gramStart"/>
            <w:r w:rsidRPr="001841C4">
              <w:rPr>
                <w:rFonts w:eastAsia="Calibri"/>
                <w:sz w:val="22"/>
                <w:szCs w:val="22"/>
                <w:lang w:eastAsia="en-US"/>
              </w:rPr>
              <w:t>дств кр</w:t>
            </w:r>
            <w:proofErr w:type="gramEnd"/>
            <w:r w:rsidRPr="001841C4">
              <w:rPr>
                <w:rFonts w:eastAsia="Calibri"/>
                <w:sz w:val="22"/>
                <w:szCs w:val="22"/>
                <w:lang w:eastAsia="en-US"/>
              </w:rPr>
              <w:t>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1E0F4E" w:rsidP="006D664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B7638B" w:rsidRDefault="00053AE4" w:rsidP="00053A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638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D659F8" w:rsidRPr="00B7638B">
              <w:rPr>
                <w:rFonts w:eastAsia="Calibri"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1E0F4E" w:rsidP="00053A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="00D659F8" w:rsidRPr="001E0F4E">
              <w:rPr>
                <w:rFonts w:eastAsia="Calibri"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1E0F4E" w:rsidP="00053A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D659F8" w:rsidRPr="001E0F4E">
              <w:rPr>
                <w:rFonts w:eastAsia="Calibri"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</w:tr>
      <w:tr w:rsidR="00D659F8" w:rsidRPr="006B1323" w:rsidTr="00D659F8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1E0F4E" w:rsidP="001E0F4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43,0000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B7638B" w:rsidRDefault="001E0F4E" w:rsidP="001E0F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D659F8" w:rsidRPr="00B7638B">
              <w:rPr>
                <w:rFonts w:eastAsia="Calibri"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1E0F4E" w:rsidP="00053A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D659F8" w:rsidRPr="001E0F4E">
              <w:rPr>
                <w:rFonts w:eastAsia="Calibri"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1E0F4E" w:rsidP="00B763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D659F8" w:rsidRPr="001E0F4E">
              <w:rPr>
                <w:rFonts w:eastAsia="Calibri"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1E0F4E" w:rsidP="00B763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659F8" w:rsidRPr="001E0F4E">
              <w:rPr>
                <w:rFonts w:eastAsia="Calibri"/>
                <w:sz w:val="22"/>
                <w:szCs w:val="22"/>
                <w:lang w:eastAsia="en-US"/>
              </w:rPr>
              <w:t>,0000</w:t>
            </w:r>
          </w:p>
        </w:tc>
      </w:tr>
      <w:tr w:rsidR="00D659F8" w:rsidRPr="006B1323" w:rsidTr="00D659F8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за счет средств внебюджетных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1E0F4E" w:rsidP="006D664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</w:tr>
      <w:tr w:rsidR="00D659F8" w:rsidRPr="006B1323" w:rsidTr="00D659F8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6B6" w:rsidP="00D656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1.1</w:t>
            </w:r>
            <w:r w:rsidR="00D659F8" w:rsidRPr="006B1323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494FE6" w:rsidRDefault="00D659F8" w:rsidP="006D664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Установка (замена) дорожных знаков</w:t>
            </w:r>
            <w:r w:rsidRPr="00C048A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D659F8" w:rsidRDefault="00D659F8" w:rsidP="006D66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Всего, в том числе.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1E0F4E" w:rsidRDefault="001E0F4E" w:rsidP="006D664E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lang w:eastAsia="en-US"/>
              </w:rPr>
            </w:pPr>
            <w:r w:rsidRPr="001E0F4E">
              <w:rPr>
                <w:rFonts w:eastAsia="Calibri"/>
                <w:b/>
                <w:sz w:val="24"/>
                <w:lang w:eastAsia="en-US"/>
              </w:rPr>
              <w:t>136,0000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6B4562" w:rsidRDefault="001E0F4E" w:rsidP="001462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463458" w:rsidP="004634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b/>
                <w:sz w:val="22"/>
                <w:szCs w:val="22"/>
                <w:lang w:eastAsia="en-US"/>
              </w:rPr>
              <w:t>66</w:t>
            </w:r>
            <w:r w:rsidR="00D659F8" w:rsidRPr="001E0F4E">
              <w:rPr>
                <w:rFonts w:eastAsia="Calibri"/>
                <w:b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463458" w:rsidP="004634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b/>
                <w:sz w:val="22"/>
                <w:szCs w:val="22"/>
                <w:lang w:eastAsia="en-US"/>
              </w:rPr>
              <w:t>55</w:t>
            </w:r>
            <w:r w:rsidR="00D659F8" w:rsidRPr="001E0F4E">
              <w:rPr>
                <w:rFonts w:eastAsia="Calibri"/>
                <w:b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463458" w:rsidP="001462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D659F8" w:rsidRPr="001E0F4E">
              <w:rPr>
                <w:rFonts w:eastAsia="Calibri"/>
                <w:b/>
                <w:sz w:val="22"/>
                <w:szCs w:val="22"/>
                <w:lang w:eastAsia="en-US"/>
              </w:rPr>
              <w:t>,0000</w:t>
            </w:r>
          </w:p>
        </w:tc>
      </w:tr>
      <w:tr w:rsidR="00D659F8" w:rsidRPr="006B1323" w:rsidTr="00D659F8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за счет сре</w:t>
            </w:r>
            <w:proofErr w:type="gramStart"/>
            <w:r w:rsidRPr="001841C4">
              <w:rPr>
                <w:rFonts w:eastAsia="Calibri"/>
                <w:sz w:val="22"/>
                <w:szCs w:val="22"/>
                <w:lang w:eastAsia="en-US"/>
              </w:rPr>
              <w:t>дств кр</w:t>
            </w:r>
            <w:proofErr w:type="gramEnd"/>
            <w:r w:rsidRPr="001841C4">
              <w:rPr>
                <w:rFonts w:eastAsia="Calibri"/>
                <w:sz w:val="22"/>
                <w:szCs w:val="22"/>
                <w:lang w:eastAsia="en-US"/>
              </w:rPr>
              <w:t>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1E0F4E" w:rsidP="006D664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463458" w:rsidP="00773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46345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659F8" w:rsidRPr="001E0F4E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46345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659F8" w:rsidRPr="001E0F4E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</w:tr>
      <w:tr w:rsidR="00D659F8" w:rsidRPr="006B1323" w:rsidTr="00D659F8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1E0F4E" w:rsidP="006D664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26,0000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463458" w:rsidP="004634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D659F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463458" w:rsidP="00146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659F8" w:rsidRPr="001E0F4E">
              <w:rPr>
                <w:rFonts w:eastAsia="Calibri"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146212" w:rsidP="00146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659F8" w:rsidRPr="001E0F4E">
              <w:rPr>
                <w:rFonts w:eastAsia="Calibri"/>
                <w:sz w:val="22"/>
                <w:szCs w:val="22"/>
                <w:lang w:eastAsia="en-US"/>
              </w:rPr>
              <w:t>,0000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1E0F4E" w:rsidRDefault="001E0F4E" w:rsidP="001462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4E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D659F8" w:rsidRPr="001E0F4E">
              <w:rPr>
                <w:rFonts w:eastAsia="Calibri"/>
                <w:sz w:val="22"/>
                <w:szCs w:val="22"/>
                <w:lang w:eastAsia="en-US"/>
              </w:rPr>
              <w:t>,0000</w:t>
            </w:r>
          </w:p>
        </w:tc>
      </w:tr>
      <w:tr w:rsidR="00D659F8" w:rsidRPr="006B1323" w:rsidTr="00D659F8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6D66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за счет средств внебюджетных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1E0F4E" w:rsidP="001E0F4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6D66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</w:tr>
      <w:tr w:rsidR="00D659F8" w:rsidRPr="006B1323" w:rsidTr="00D659F8"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1E0F4E" w:rsidP="00D656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1.</w:t>
            </w:r>
            <w:r w:rsidR="00D656B6">
              <w:rPr>
                <w:rFonts w:eastAsia="Calibri"/>
                <w:sz w:val="24"/>
                <w:lang w:eastAsia="en-US"/>
              </w:rPr>
              <w:t>2</w:t>
            </w:r>
            <w:r w:rsidR="00D659F8" w:rsidRPr="006B1323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494FE6" w:rsidRDefault="00D659F8" w:rsidP="0014621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494FE6">
              <w:rPr>
                <w:sz w:val="24"/>
              </w:rPr>
              <w:t xml:space="preserve">Проведение информационно-пропагандистской работы, направленной на формирование негативного отношения населения </w:t>
            </w:r>
            <w:r w:rsidR="00DE6D85">
              <w:rPr>
                <w:sz w:val="24"/>
              </w:rPr>
              <w:t>сельское поселение</w:t>
            </w:r>
            <w:r w:rsidRPr="00494FE6">
              <w:rPr>
                <w:sz w:val="24"/>
              </w:rPr>
              <w:t xml:space="preserve"> к потреблению наркотических средств, психотропных веществ и алкогольной продукции, а также популяризацию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1E0F4E" w:rsidRDefault="001E0F4E" w:rsidP="00F53EB7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lang w:eastAsia="en-US"/>
              </w:rPr>
            </w:pPr>
            <w:r w:rsidRPr="001E0F4E">
              <w:rPr>
                <w:rFonts w:eastAsia="Calibri"/>
                <w:b/>
                <w:sz w:val="24"/>
                <w:lang w:eastAsia="en-US"/>
              </w:rPr>
              <w:t>17,0000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B4154F" w:rsidRDefault="001E0F4E" w:rsidP="004B57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D659F8" w:rsidRPr="00B4154F">
              <w:rPr>
                <w:rFonts w:eastAsia="Calibri"/>
                <w:b/>
                <w:sz w:val="22"/>
                <w:szCs w:val="22"/>
                <w:lang w:eastAsia="en-US"/>
              </w:rPr>
              <w:t>,000</w:t>
            </w:r>
            <w:r w:rsidR="00D659F8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B4154F" w:rsidRDefault="001E0F4E" w:rsidP="004B57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D659F8" w:rsidRPr="00B4154F">
              <w:rPr>
                <w:rFonts w:eastAsia="Calibri"/>
                <w:b/>
                <w:sz w:val="22"/>
                <w:szCs w:val="22"/>
                <w:lang w:eastAsia="en-US"/>
              </w:rPr>
              <w:t>,000</w:t>
            </w:r>
            <w:r w:rsidR="00D659F8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B4154F" w:rsidRDefault="001E0F4E" w:rsidP="004B57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D659F8" w:rsidRPr="00B4154F">
              <w:rPr>
                <w:rFonts w:eastAsia="Calibri"/>
                <w:b/>
                <w:sz w:val="22"/>
                <w:szCs w:val="22"/>
                <w:lang w:eastAsia="en-US"/>
              </w:rPr>
              <w:t>,000</w:t>
            </w:r>
            <w:r w:rsidR="00D659F8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B4154F" w:rsidRDefault="001E0F4E" w:rsidP="004B57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D659F8" w:rsidRPr="00B4154F">
              <w:rPr>
                <w:rFonts w:eastAsia="Calibri"/>
                <w:b/>
                <w:sz w:val="22"/>
                <w:szCs w:val="22"/>
                <w:lang w:eastAsia="en-US"/>
              </w:rPr>
              <w:t>,000</w:t>
            </w:r>
            <w:r w:rsidR="00D659F8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659F8" w:rsidRPr="006B1323" w:rsidTr="00D659F8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F53E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F53E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за счет сре</w:t>
            </w:r>
            <w:proofErr w:type="gramStart"/>
            <w:r w:rsidRPr="001841C4">
              <w:rPr>
                <w:rFonts w:eastAsia="Calibri"/>
                <w:sz w:val="22"/>
                <w:szCs w:val="22"/>
                <w:lang w:eastAsia="en-US"/>
              </w:rPr>
              <w:t>дств кр</w:t>
            </w:r>
            <w:proofErr w:type="gramEnd"/>
            <w:r w:rsidRPr="001841C4">
              <w:rPr>
                <w:rFonts w:eastAsia="Calibri"/>
                <w:sz w:val="22"/>
                <w:szCs w:val="22"/>
                <w:lang w:eastAsia="en-US"/>
              </w:rPr>
              <w:t>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1E0F4E" w:rsidP="00F53EB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</w:tr>
      <w:tr w:rsidR="00D659F8" w:rsidRPr="006B1323" w:rsidTr="00D659F8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F53E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F53E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1E0F4E" w:rsidP="001E0F4E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463458" w:rsidP="004B57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D659F8" w:rsidRPr="000A6D04">
              <w:rPr>
                <w:rFonts w:eastAsia="Calibri"/>
                <w:sz w:val="22"/>
                <w:szCs w:val="22"/>
                <w:lang w:eastAsia="en-US"/>
              </w:rPr>
              <w:t>,000</w:t>
            </w:r>
            <w:r w:rsidR="00D659F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463458" w:rsidP="004B57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D659F8" w:rsidRPr="000A6D04">
              <w:rPr>
                <w:rFonts w:eastAsia="Calibri"/>
                <w:sz w:val="22"/>
                <w:szCs w:val="22"/>
                <w:lang w:eastAsia="en-US"/>
              </w:rPr>
              <w:t>,000</w:t>
            </w:r>
            <w:r w:rsidR="00D659F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463458" w:rsidP="004B57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D659F8" w:rsidRPr="000A6D04">
              <w:rPr>
                <w:rFonts w:eastAsia="Calibri"/>
                <w:sz w:val="22"/>
                <w:szCs w:val="22"/>
                <w:lang w:eastAsia="en-US"/>
              </w:rPr>
              <w:t>,000</w:t>
            </w:r>
            <w:r w:rsidR="00D659F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463458" w:rsidP="004B57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659F8" w:rsidRPr="000A6D04">
              <w:rPr>
                <w:rFonts w:eastAsia="Calibri"/>
                <w:sz w:val="22"/>
                <w:szCs w:val="22"/>
                <w:lang w:eastAsia="en-US"/>
              </w:rPr>
              <w:t>,000</w:t>
            </w:r>
            <w:r w:rsidR="00D659F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659F8" w:rsidRPr="006B1323" w:rsidTr="00D659F8"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F53E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6B1323" w:rsidRDefault="00D659F8" w:rsidP="00F53E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F8" w:rsidRPr="001841C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41C4">
              <w:rPr>
                <w:rFonts w:eastAsia="Calibri"/>
                <w:sz w:val="22"/>
                <w:szCs w:val="22"/>
                <w:lang w:eastAsia="en-US"/>
              </w:rPr>
              <w:t>за счет средств внебюджетных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F8" w:rsidRPr="00A20D30" w:rsidRDefault="001E0F4E" w:rsidP="00F53EB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F8" w:rsidRPr="000A6D04" w:rsidRDefault="00D659F8" w:rsidP="00F53E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6D04">
              <w:rPr>
                <w:rFonts w:eastAsia="Calibri"/>
                <w:sz w:val="22"/>
                <w:szCs w:val="22"/>
                <w:lang w:eastAsia="en-US"/>
              </w:rPr>
              <w:t>0,0000</w:t>
            </w:r>
          </w:p>
        </w:tc>
      </w:tr>
    </w:tbl>
    <w:p w:rsidR="008A3932" w:rsidRPr="008A3932" w:rsidRDefault="008A3932" w:rsidP="00B824E8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sectPr w:rsidR="008A3932" w:rsidRPr="008A3932" w:rsidSect="00D659F8">
      <w:type w:val="nextColumn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461"/>
    <w:multiLevelType w:val="hybridMultilevel"/>
    <w:tmpl w:val="6AB6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3B3D"/>
    <w:multiLevelType w:val="hybridMultilevel"/>
    <w:tmpl w:val="696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0" w:hanging="432"/>
      </w:pPr>
    </w:lvl>
    <w:lvl w:ilvl="2">
      <w:start w:val="1"/>
      <w:numFmt w:val="decimal"/>
      <w:lvlText w:val="%3)"/>
      <w:lvlJc w:val="left"/>
      <w:pPr>
        <w:ind w:left="788" w:hanging="504"/>
      </w:pPr>
    </w:lvl>
    <w:lvl w:ilvl="3">
      <w:start w:val="3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8C0C10"/>
    <w:multiLevelType w:val="hybridMultilevel"/>
    <w:tmpl w:val="E69EBE00"/>
    <w:lvl w:ilvl="0" w:tplc="8716F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D2905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F28"/>
    <w:multiLevelType w:val="hybridMultilevel"/>
    <w:tmpl w:val="A286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B4001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211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62BA4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53087"/>
    <w:multiLevelType w:val="hybridMultilevel"/>
    <w:tmpl w:val="C0341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43958"/>
    <w:multiLevelType w:val="hybridMultilevel"/>
    <w:tmpl w:val="7DAA7276"/>
    <w:lvl w:ilvl="0" w:tplc="258851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157A"/>
    <w:multiLevelType w:val="hybridMultilevel"/>
    <w:tmpl w:val="C054EBE0"/>
    <w:lvl w:ilvl="0" w:tplc="87D68B5C">
      <w:start w:val="1"/>
      <w:numFmt w:val="decimal"/>
      <w:lvlText w:val="%1."/>
      <w:lvlJc w:val="left"/>
      <w:pPr>
        <w:ind w:left="1070" w:hanging="360"/>
      </w:pPr>
      <w:rPr>
        <w:rFonts w:ascii="Times" w:eastAsia="Calibri" w:hAnsi="Times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1">
    <w:nsid w:val="5DCE771D"/>
    <w:multiLevelType w:val="hybridMultilevel"/>
    <w:tmpl w:val="51467E9A"/>
    <w:lvl w:ilvl="0" w:tplc="CD48DA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851F0"/>
    <w:multiLevelType w:val="hybridMultilevel"/>
    <w:tmpl w:val="D32A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8"/>
    <w:rsid w:val="00001221"/>
    <w:rsid w:val="00004E15"/>
    <w:rsid w:val="00007D78"/>
    <w:rsid w:val="00012ADB"/>
    <w:rsid w:val="00015597"/>
    <w:rsid w:val="00042C2C"/>
    <w:rsid w:val="00046F0B"/>
    <w:rsid w:val="00050678"/>
    <w:rsid w:val="00053AE4"/>
    <w:rsid w:val="00061F6B"/>
    <w:rsid w:val="00073A31"/>
    <w:rsid w:val="00080716"/>
    <w:rsid w:val="00083705"/>
    <w:rsid w:val="000852C5"/>
    <w:rsid w:val="00093C75"/>
    <w:rsid w:val="00093FF8"/>
    <w:rsid w:val="0009596F"/>
    <w:rsid w:val="00097D46"/>
    <w:rsid w:val="000A6D04"/>
    <w:rsid w:val="000B4B35"/>
    <w:rsid w:val="000B5054"/>
    <w:rsid w:val="000B606A"/>
    <w:rsid w:val="000C20C8"/>
    <w:rsid w:val="000C6DCD"/>
    <w:rsid w:val="000C7254"/>
    <w:rsid w:val="000C7D5A"/>
    <w:rsid w:val="000D754B"/>
    <w:rsid w:val="000E286F"/>
    <w:rsid w:val="000E2939"/>
    <w:rsid w:val="000E3C4F"/>
    <w:rsid w:val="000E590F"/>
    <w:rsid w:val="000E797F"/>
    <w:rsid w:val="000F26EA"/>
    <w:rsid w:val="000F5D78"/>
    <w:rsid w:val="00101ABA"/>
    <w:rsid w:val="00101EC3"/>
    <w:rsid w:val="001029CD"/>
    <w:rsid w:val="00105FCD"/>
    <w:rsid w:val="00114C51"/>
    <w:rsid w:val="0011738A"/>
    <w:rsid w:val="00120B55"/>
    <w:rsid w:val="00122AB3"/>
    <w:rsid w:val="00135AA0"/>
    <w:rsid w:val="0013744E"/>
    <w:rsid w:val="00146212"/>
    <w:rsid w:val="00152E67"/>
    <w:rsid w:val="0015356D"/>
    <w:rsid w:val="00153A78"/>
    <w:rsid w:val="00163A99"/>
    <w:rsid w:val="001640A4"/>
    <w:rsid w:val="00171763"/>
    <w:rsid w:val="001719D1"/>
    <w:rsid w:val="00173904"/>
    <w:rsid w:val="001740A4"/>
    <w:rsid w:val="001841C4"/>
    <w:rsid w:val="00185069"/>
    <w:rsid w:val="0018641A"/>
    <w:rsid w:val="00187F11"/>
    <w:rsid w:val="00192FDE"/>
    <w:rsid w:val="0019603D"/>
    <w:rsid w:val="001A6C40"/>
    <w:rsid w:val="001B323C"/>
    <w:rsid w:val="001B36CC"/>
    <w:rsid w:val="001C0F92"/>
    <w:rsid w:val="001C36DF"/>
    <w:rsid w:val="001C67CC"/>
    <w:rsid w:val="001D09EE"/>
    <w:rsid w:val="001D114F"/>
    <w:rsid w:val="001D3EFE"/>
    <w:rsid w:val="001D4ED9"/>
    <w:rsid w:val="001E0827"/>
    <w:rsid w:val="001E0F4E"/>
    <w:rsid w:val="001E4BF4"/>
    <w:rsid w:val="001E7449"/>
    <w:rsid w:val="001F5287"/>
    <w:rsid w:val="001F7277"/>
    <w:rsid w:val="00213AF2"/>
    <w:rsid w:val="002141CB"/>
    <w:rsid w:val="00223FE0"/>
    <w:rsid w:val="00231C04"/>
    <w:rsid w:val="0023447A"/>
    <w:rsid w:val="00236077"/>
    <w:rsid w:val="00242A93"/>
    <w:rsid w:val="0024347B"/>
    <w:rsid w:val="002448F1"/>
    <w:rsid w:val="002453A3"/>
    <w:rsid w:val="00260C04"/>
    <w:rsid w:val="002637EA"/>
    <w:rsid w:val="00264641"/>
    <w:rsid w:val="00264EEE"/>
    <w:rsid w:val="00272086"/>
    <w:rsid w:val="00282AF3"/>
    <w:rsid w:val="00282B18"/>
    <w:rsid w:val="00282DC5"/>
    <w:rsid w:val="00285DA6"/>
    <w:rsid w:val="00285E40"/>
    <w:rsid w:val="00295277"/>
    <w:rsid w:val="00295E73"/>
    <w:rsid w:val="002A0960"/>
    <w:rsid w:val="002A1245"/>
    <w:rsid w:val="002A4C44"/>
    <w:rsid w:val="002B1D0C"/>
    <w:rsid w:val="002C2B7F"/>
    <w:rsid w:val="002C7F18"/>
    <w:rsid w:val="002D3BEF"/>
    <w:rsid w:val="002E064F"/>
    <w:rsid w:val="002F111E"/>
    <w:rsid w:val="002F4750"/>
    <w:rsid w:val="003023F2"/>
    <w:rsid w:val="00303F20"/>
    <w:rsid w:val="00305DF1"/>
    <w:rsid w:val="00311251"/>
    <w:rsid w:val="00311A33"/>
    <w:rsid w:val="00315394"/>
    <w:rsid w:val="003216B3"/>
    <w:rsid w:val="00327494"/>
    <w:rsid w:val="00327FB1"/>
    <w:rsid w:val="0035213C"/>
    <w:rsid w:val="003531CB"/>
    <w:rsid w:val="00364774"/>
    <w:rsid w:val="00370771"/>
    <w:rsid w:val="00372EF5"/>
    <w:rsid w:val="003756D7"/>
    <w:rsid w:val="00377E2A"/>
    <w:rsid w:val="00382E5D"/>
    <w:rsid w:val="00384699"/>
    <w:rsid w:val="00385D44"/>
    <w:rsid w:val="00385EB2"/>
    <w:rsid w:val="00392AD8"/>
    <w:rsid w:val="003A1540"/>
    <w:rsid w:val="003A1A17"/>
    <w:rsid w:val="003A1E3B"/>
    <w:rsid w:val="003A29C9"/>
    <w:rsid w:val="003A6B38"/>
    <w:rsid w:val="003B13F2"/>
    <w:rsid w:val="003B2096"/>
    <w:rsid w:val="003B3DD5"/>
    <w:rsid w:val="003B5B02"/>
    <w:rsid w:val="003B7401"/>
    <w:rsid w:val="003C5AAA"/>
    <w:rsid w:val="003C68C1"/>
    <w:rsid w:val="003D2C9C"/>
    <w:rsid w:val="003D3FA0"/>
    <w:rsid w:val="003E2629"/>
    <w:rsid w:val="003E2DBD"/>
    <w:rsid w:val="003E514D"/>
    <w:rsid w:val="003F15FC"/>
    <w:rsid w:val="0040057C"/>
    <w:rsid w:val="00400FC2"/>
    <w:rsid w:val="0041291A"/>
    <w:rsid w:val="00414044"/>
    <w:rsid w:val="00415B34"/>
    <w:rsid w:val="00421288"/>
    <w:rsid w:val="004224A2"/>
    <w:rsid w:val="00422652"/>
    <w:rsid w:val="00425EBF"/>
    <w:rsid w:val="00430D1C"/>
    <w:rsid w:val="00437AA1"/>
    <w:rsid w:val="004461FD"/>
    <w:rsid w:val="00446291"/>
    <w:rsid w:val="0045147A"/>
    <w:rsid w:val="004615F6"/>
    <w:rsid w:val="00463458"/>
    <w:rsid w:val="00463984"/>
    <w:rsid w:val="00465559"/>
    <w:rsid w:val="004710C7"/>
    <w:rsid w:val="004725B5"/>
    <w:rsid w:val="00473CFD"/>
    <w:rsid w:val="00474BE8"/>
    <w:rsid w:val="00477426"/>
    <w:rsid w:val="00486565"/>
    <w:rsid w:val="00494FE6"/>
    <w:rsid w:val="004968AB"/>
    <w:rsid w:val="004970C7"/>
    <w:rsid w:val="0049772D"/>
    <w:rsid w:val="004979C3"/>
    <w:rsid w:val="004A12F4"/>
    <w:rsid w:val="004A21C6"/>
    <w:rsid w:val="004A7649"/>
    <w:rsid w:val="004B57BF"/>
    <w:rsid w:val="004C0391"/>
    <w:rsid w:val="004C3531"/>
    <w:rsid w:val="004C6339"/>
    <w:rsid w:val="004C6394"/>
    <w:rsid w:val="004C6EC9"/>
    <w:rsid w:val="004D30A4"/>
    <w:rsid w:val="004D4D85"/>
    <w:rsid w:val="004E1578"/>
    <w:rsid w:val="004E20A5"/>
    <w:rsid w:val="004E5A1E"/>
    <w:rsid w:val="004F0107"/>
    <w:rsid w:val="004F3B1E"/>
    <w:rsid w:val="004F7B39"/>
    <w:rsid w:val="00500E47"/>
    <w:rsid w:val="00503207"/>
    <w:rsid w:val="005038B9"/>
    <w:rsid w:val="00504CE9"/>
    <w:rsid w:val="00504F54"/>
    <w:rsid w:val="00510B99"/>
    <w:rsid w:val="00515B0E"/>
    <w:rsid w:val="0052014A"/>
    <w:rsid w:val="005221F8"/>
    <w:rsid w:val="0052474D"/>
    <w:rsid w:val="00524A59"/>
    <w:rsid w:val="00530865"/>
    <w:rsid w:val="0053352E"/>
    <w:rsid w:val="0053377A"/>
    <w:rsid w:val="005337C4"/>
    <w:rsid w:val="00543812"/>
    <w:rsid w:val="005468F6"/>
    <w:rsid w:val="0056177F"/>
    <w:rsid w:val="005743F0"/>
    <w:rsid w:val="00575296"/>
    <w:rsid w:val="0058580A"/>
    <w:rsid w:val="00591681"/>
    <w:rsid w:val="00592133"/>
    <w:rsid w:val="005A078C"/>
    <w:rsid w:val="005A07D3"/>
    <w:rsid w:val="005A5339"/>
    <w:rsid w:val="005A7841"/>
    <w:rsid w:val="005B1B0E"/>
    <w:rsid w:val="005B1C0F"/>
    <w:rsid w:val="005B5572"/>
    <w:rsid w:val="005B650F"/>
    <w:rsid w:val="005C163A"/>
    <w:rsid w:val="005C5028"/>
    <w:rsid w:val="005C5B0C"/>
    <w:rsid w:val="005D1E92"/>
    <w:rsid w:val="005D30BA"/>
    <w:rsid w:val="005E6FB5"/>
    <w:rsid w:val="005F08F9"/>
    <w:rsid w:val="005F0FB4"/>
    <w:rsid w:val="005F1838"/>
    <w:rsid w:val="005F18E7"/>
    <w:rsid w:val="005F510F"/>
    <w:rsid w:val="006057CD"/>
    <w:rsid w:val="006108BE"/>
    <w:rsid w:val="006115D4"/>
    <w:rsid w:val="00612315"/>
    <w:rsid w:val="006167CD"/>
    <w:rsid w:val="00616B3C"/>
    <w:rsid w:val="00621DCF"/>
    <w:rsid w:val="00624A8D"/>
    <w:rsid w:val="006307FB"/>
    <w:rsid w:val="0063353C"/>
    <w:rsid w:val="006344B7"/>
    <w:rsid w:val="0064177F"/>
    <w:rsid w:val="00643AD3"/>
    <w:rsid w:val="00644171"/>
    <w:rsid w:val="00645E80"/>
    <w:rsid w:val="006530EA"/>
    <w:rsid w:val="006532DE"/>
    <w:rsid w:val="00654046"/>
    <w:rsid w:val="00655C7E"/>
    <w:rsid w:val="00660EE8"/>
    <w:rsid w:val="006642D8"/>
    <w:rsid w:val="0066485C"/>
    <w:rsid w:val="00667AD3"/>
    <w:rsid w:val="0067309F"/>
    <w:rsid w:val="00681D82"/>
    <w:rsid w:val="006A45EA"/>
    <w:rsid w:val="006A526E"/>
    <w:rsid w:val="006A696F"/>
    <w:rsid w:val="006B1323"/>
    <w:rsid w:val="006B3E89"/>
    <w:rsid w:val="006B4562"/>
    <w:rsid w:val="006C0B92"/>
    <w:rsid w:val="006C4C77"/>
    <w:rsid w:val="006D336F"/>
    <w:rsid w:val="006D4D63"/>
    <w:rsid w:val="006D5034"/>
    <w:rsid w:val="006D664E"/>
    <w:rsid w:val="006D7169"/>
    <w:rsid w:val="006E057B"/>
    <w:rsid w:val="006E0F9C"/>
    <w:rsid w:val="006E390E"/>
    <w:rsid w:val="006E741E"/>
    <w:rsid w:val="006E7FC3"/>
    <w:rsid w:val="006F1F2E"/>
    <w:rsid w:val="006F3B39"/>
    <w:rsid w:val="006F5712"/>
    <w:rsid w:val="006F6CC8"/>
    <w:rsid w:val="006F720A"/>
    <w:rsid w:val="00714F9C"/>
    <w:rsid w:val="00725384"/>
    <w:rsid w:val="0072636E"/>
    <w:rsid w:val="00731568"/>
    <w:rsid w:val="00732B59"/>
    <w:rsid w:val="00735D77"/>
    <w:rsid w:val="00736E3B"/>
    <w:rsid w:val="00745081"/>
    <w:rsid w:val="0074522B"/>
    <w:rsid w:val="0074618E"/>
    <w:rsid w:val="007550EE"/>
    <w:rsid w:val="0075775A"/>
    <w:rsid w:val="007624D9"/>
    <w:rsid w:val="007629EC"/>
    <w:rsid w:val="00767B36"/>
    <w:rsid w:val="00770688"/>
    <w:rsid w:val="007731A7"/>
    <w:rsid w:val="007744FD"/>
    <w:rsid w:val="00793BD2"/>
    <w:rsid w:val="007A0C6B"/>
    <w:rsid w:val="007A2D59"/>
    <w:rsid w:val="007A3A76"/>
    <w:rsid w:val="007A6754"/>
    <w:rsid w:val="007B4FC9"/>
    <w:rsid w:val="007C1ABF"/>
    <w:rsid w:val="007C5487"/>
    <w:rsid w:val="007D025A"/>
    <w:rsid w:val="007D779A"/>
    <w:rsid w:val="007F018A"/>
    <w:rsid w:val="007F05FF"/>
    <w:rsid w:val="007F3734"/>
    <w:rsid w:val="00806249"/>
    <w:rsid w:val="00814CDA"/>
    <w:rsid w:val="00816CC4"/>
    <w:rsid w:val="00820CE3"/>
    <w:rsid w:val="00821E64"/>
    <w:rsid w:val="00825E0C"/>
    <w:rsid w:val="0083145B"/>
    <w:rsid w:val="00831569"/>
    <w:rsid w:val="00834294"/>
    <w:rsid w:val="00834BAB"/>
    <w:rsid w:val="0083588A"/>
    <w:rsid w:val="00836332"/>
    <w:rsid w:val="00836718"/>
    <w:rsid w:val="008460E8"/>
    <w:rsid w:val="0085455D"/>
    <w:rsid w:val="008565DF"/>
    <w:rsid w:val="008572C5"/>
    <w:rsid w:val="00857CB9"/>
    <w:rsid w:val="008616E8"/>
    <w:rsid w:val="00863B92"/>
    <w:rsid w:val="00870B2A"/>
    <w:rsid w:val="008734C8"/>
    <w:rsid w:val="00874652"/>
    <w:rsid w:val="008841AF"/>
    <w:rsid w:val="00885C24"/>
    <w:rsid w:val="008925F3"/>
    <w:rsid w:val="00893971"/>
    <w:rsid w:val="008A2EA2"/>
    <w:rsid w:val="008A3315"/>
    <w:rsid w:val="008A3932"/>
    <w:rsid w:val="008C3F2C"/>
    <w:rsid w:val="008C431C"/>
    <w:rsid w:val="008C4447"/>
    <w:rsid w:val="008D1E4B"/>
    <w:rsid w:val="008D3FA4"/>
    <w:rsid w:val="008D4716"/>
    <w:rsid w:val="008D59EF"/>
    <w:rsid w:val="008D7A56"/>
    <w:rsid w:val="008E1172"/>
    <w:rsid w:val="008E53CA"/>
    <w:rsid w:val="008E6731"/>
    <w:rsid w:val="008E6E49"/>
    <w:rsid w:val="008F02BE"/>
    <w:rsid w:val="008F1390"/>
    <w:rsid w:val="008F2703"/>
    <w:rsid w:val="008F6E26"/>
    <w:rsid w:val="008F724F"/>
    <w:rsid w:val="0090112B"/>
    <w:rsid w:val="0092597E"/>
    <w:rsid w:val="00927C5F"/>
    <w:rsid w:val="00927CBA"/>
    <w:rsid w:val="009330CF"/>
    <w:rsid w:val="00934184"/>
    <w:rsid w:val="00934BDD"/>
    <w:rsid w:val="00943103"/>
    <w:rsid w:val="009436BF"/>
    <w:rsid w:val="0094469C"/>
    <w:rsid w:val="00954C5E"/>
    <w:rsid w:val="00967569"/>
    <w:rsid w:val="00967D71"/>
    <w:rsid w:val="009A03DB"/>
    <w:rsid w:val="009A2BA2"/>
    <w:rsid w:val="009B680D"/>
    <w:rsid w:val="009B6864"/>
    <w:rsid w:val="009C37A0"/>
    <w:rsid w:val="009D4546"/>
    <w:rsid w:val="009D4F2C"/>
    <w:rsid w:val="009D64F3"/>
    <w:rsid w:val="009D690F"/>
    <w:rsid w:val="009E15E4"/>
    <w:rsid w:val="009E1662"/>
    <w:rsid w:val="009E1C5B"/>
    <w:rsid w:val="009E4D03"/>
    <w:rsid w:val="009E6C4B"/>
    <w:rsid w:val="009F234E"/>
    <w:rsid w:val="009F2465"/>
    <w:rsid w:val="009F2738"/>
    <w:rsid w:val="00A0071B"/>
    <w:rsid w:val="00A01994"/>
    <w:rsid w:val="00A019B6"/>
    <w:rsid w:val="00A05B02"/>
    <w:rsid w:val="00A05EB9"/>
    <w:rsid w:val="00A061B8"/>
    <w:rsid w:val="00A1286D"/>
    <w:rsid w:val="00A172D9"/>
    <w:rsid w:val="00A17B9A"/>
    <w:rsid w:val="00A20D30"/>
    <w:rsid w:val="00A2353E"/>
    <w:rsid w:val="00A2374E"/>
    <w:rsid w:val="00A25F90"/>
    <w:rsid w:val="00A26C73"/>
    <w:rsid w:val="00A2760E"/>
    <w:rsid w:val="00A30AB3"/>
    <w:rsid w:val="00A318F8"/>
    <w:rsid w:val="00A33C51"/>
    <w:rsid w:val="00A470B1"/>
    <w:rsid w:val="00A53EEF"/>
    <w:rsid w:val="00A5484E"/>
    <w:rsid w:val="00A57B1D"/>
    <w:rsid w:val="00A6014F"/>
    <w:rsid w:val="00A61F03"/>
    <w:rsid w:val="00A639C9"/>
    <w:rsid w:val="00A65A1A"/>
    <w:rsid w:val="00A77414"/>
    <w:rsid w:val="00A833A4"/>
    <w:rsid w:val="00A84468"/>
    <w:rsid w:val="00A867B5"/>
    <w:rsid w:val="00A87C17"/>
    <w:rsid w:val="00A9054E"/>
    <w:rsid w:val="00A917F8"/>
    <w:rsid w:val="00A93611"/>
    <w:rsid w:val="00A93E28"/>
    <w:rsid w:val="00A946D0"/>
    <w:rsid w:val="00AA3A06"/>
    <w:rsid w:val="00AB0D10"/>
    <w:rsid w:val="00AB1D48"/>
    <w:rsid w:val="00AB1DC9"/>
    <w:rsid w:val="00AC004D"/>
    <w:rsid w:val="00AC0523"/>
    <w:rsid w:val="00AC321D"/>
    <w:rsid w:val="00AC60F5"/>
    <w:rsid w:val="00AE091D"/>
    <w:rsid w:val="00AE3E66"/>
    <w:rsid w:val="00AE4280"/>
    <w:rsid w:val="00AE5D16"/>
    <w:rsid w:val="00AF4FC1"/>
    <w:rsid w:val="00AF5FCB"/>
    <w:rsid w:val="00B00B84"/>
    <w:rsid w:val="00B02178"/>
    <w:rsid w:val="00B03752"/>
    <w:rsid w:val="00B129CC"/>
    <w:rsid w:val="00B161DA"/>
    <w:rsid w:val="00B20526"/>
    <w:rsid w:val="00B20A80"/>
    <w:rsid w:val="00B21385"/>
    <w:rsid w:val="00B25F5F"/>
    <w:rsid w:val="00B2785F"/>
    <w:rsid w:val="00B32DE3"/>
    <w:rsid w:val="00B34F32"/>
    <w:rsid w:val="00B37961"/>
    <w:rsid w:val="00B4154F"/>
    <w:rsid w:val="00B46C76"/>
    <w:rsid w:val="00B543DF"/>
    <w:rsid w:val="00B54989"/>
    <w:rsid w:val="00B74348"/>
    <w:rsid w:val="00B7638B"/>
    <w:rsid w:val="00B77984"/>
    <w:rsid w:val="00B77E10"/>
    <w:rsid w:val="00B8118B"/>
    <w:rsid w:val="00B824E8"/>
    <w:rsid w:val="00B94434"/>
    <w:rsid w:val="00B95089"/>
    <w:rsid w:val="00B95559"/>
    <w:rsid w:val="00B96733"/>
    <w:rsid w:val="00BA6A37"/>
    <w:rsid w:val="00BA7296"/>
    <w:rsid w:val="00BB0BDD"/>
    <w:rsid w:val="00BB15CB"/>
    <w:rsid w:val="00BB1A44"/>
    <w:rsid w:val="00BC1BAF"/>
    <w:rsid w:val="00BC1BBE"/>
    <w:rsid w:val="00BC63F4"/>
    <w:rsid w:val="00BC686C"/>
    <w:rsid w:val="00BD0F02"/>
    <w:rsid w:val="00BD7393"/>
    <w:rsid w:val="00BF2CD6"/>
    <w:rsid w:val="00BF690F"/>
    <w:rsid w:val="00C0254C"/>
    <w:rsid w:val="00C02AC2"/>
    <w:rsid w:val="00C033FC"/>
    <w:rsid w:val="00C048AB"/>
    <w:rsid w:val="00C17C1D"/>
    <w:rsid w:val="00C17FF0"/>
    <w:rsid w:val="00C220EC"/>
    <w:rsid w:val="00C239D4"/>
    <w:rsid w:val="00C25A42"/>
    <w:rsid w:val="00C303E0"/>
    <w:rsid w:val="00C30E8A"/>
    <w:rsid w:val="00C344AC"/>
    <w:rsid w:val="00C465D7"/>
    <w:rsid w:val="00C51B7A"/>
    <w:rsid w:val="00C542C4"/>
    <w:rsid w:val="00C72CD0"/>
    <w:rsid w:val="00C733CA"/>
    <w:rsid w:val="00C76320"/>
    <w:rsid w:val="00C8145D"/>
    <w:rsid w:val="00C85AE5"/>
    <w:rsid w:val="00C90C4D"/>
    <w:rsid w:val="00C94A9F"/>
    <w:rsid w:val="00C97930"/>
    <w:rsid w:val="00CB1BDF"/>
    <w:rsid w:val="00CB2D6C"/>
    <w:rsid w:val="00CC032F"/>
    <w:rsid w:val="00CC2EA6"/>
    <w:rsid w:val="00CC4191"/>
    <w:rsid w:val="00CC7002"/>
    <w:rsid w:val="00CC775D"/>
    <w:rsid w:val="00CD0C99"/>
    <w:rsid w:val="00CD3503"/>
    <w:rsid w:val="00CD365C"/>
    <w:rsid w:val="00CD466A"/>
    <w:rsid w:val="00CE2025"/>
    <w:rsid w:val="00CE6C78"/>
    <w:rsid w:val="00CF69E9"/>
    <w:rsid w:val="00D00C4E"/>
    <w:rsid w:val="00D00E40"/>
    <w:rsid w:val="00D0171E"/>
    <w:rsid w:val="00D027B8"/>
    <w:rsid w:val="00D03B94"/>
    <w:rsid w:val="00D12118"/>
    <w:rsid w:val="00D14836"/>
    <w:rsid w:val="00D3124C"/>
    <w:rsid w:val="00D350A9"/>
    <w:rsid w:val="00D418C0"/>
    <w:rsid w:val="00D45C94"/>
    <w:rsid w:val="00D462B8"/>
    <w:rsid w:val="00D47200"/>
    <w:rsid w:val="00D62AEB"/>
    <w:rsid w:val="00D6488B"/>
    <w:rsid w:val="00D656B6"/>
    <w:rsid w:val="00D659F8"/>
    <w:rsid w:val="00D82AE4"/>
    <w:rsid w:val="00D83DFA"/>
    <w:rsid w:val="00D83E45"/>
    <w:rsid w:val="00D83F26"/>
    <w:rsid w:val="00D86B78"/>
    <w:rsid w:val="00D93B80"/>
    <w:rsid w:val="00DA3FDA"/>
    <w:rsid w:val="00DA6C0B"/>
    <w:rsid w:val="00DB06EE"/>
    <w:rsid w:val="00DB0C53"/>
    <w:rsid w:val="00DB0DE1"/>
    <w:rsid w:val="00DB568F"/>
    <w:rsid w:val="00DB7068"/>
    <w:rsid w:val="00DC1024"/>
    <w:rsid w:val="00DC4BB2"/>
    <w:rsid w:val="00DC528F"/>
    <w:rsid w:val="00DD22EE"/>
    <w:rsid w:val="00DD43E3"/>
    <w:rsid w:val="00DE480E"/>
    <w:rsid w:val="00DE6D85"/>
    <w:rsid w:val="00DF0057"/>
    <w:rsid w:val="00DF0A7E"/>
    <w:rsid w:val="00DF5F5F"/>
    <w:rsid w:val="00DF684C"/>
    <w:rsid w:val="00DF74B4"/>
    <w:rsid w:val="00E00F6F"/>
    <w:rsid w:val="00E02292"/>
    <w:rsid w:val="00E048C8"/>
    <w:rsid w:val="00E058E5"/>
    <w:rsid w:val="00E070BE"/>
    <w:rsid w:val="00E15B26"/>
    <w:rsid w:val="00E21790"/>
    <w:rsid w:val="00E25A3D"/>
    <w:rsid w:val="00E2617B"/>
    <w:rsid w:val="00E32ED9"/>
    <w:rsid w:val="00E36AB5"/>
    <w:rsid w:val="00E4187A"/>
    <w:rsid w:val="00E44146"/>
    <w:rsid w:val="00E52E79"/>
    <w:rsid w:val="00E70D18"/>
    <w:rsid w:val="00E80B36"/>
    <w:rsid w:val="00E91263"/>
    <w:rsid w:val="00E91FB9"/>
    <w:rsid w:val="00E922DC"/>
    <w:rsid w:val="00E938D7"/>
    <w:rsid w:val="00E954AE"/>
    <w:rsid w:val="00E95D2B"/>
    <w:rsid w:val="00E96C2E"/>
    <w:rsid w:val="00EB1C81"/>
    <w:rsid w:val="00EB64E4"/>
    <w:rsid w:val="00EB6B6B"/>
    <w:rsid w:val="00EC0209"/>
    <w:rsid w:val="00ED3F84"/>
    <w:rsid w:val="00ED7331"/>
    <w:rsid w:val="00ED7C25"/>
    <w:rsid w:val="00EE21F6"/>
    <w:rsid w:val="00EE53F2"/>
    <w:rsid w:val="00EE5BA9"/>
    <w:rsid w:val="00EF1CF9"/>
    <w:rsid w:val="00F00E63"/>
    <w:rsid w:val="00F03E6D"/>
    <w:rsid w:val="00F06617"/>
    <w:rsid w:val="00F0772A"/>
    <w:rsid w:val="00F20D80"/>
    <w:rsid w:val="00F20F71"/>
    <w:rsid w:val="00F22BA3"/>
    <w:rsid w:val="00F244E3"/>
    <w:rsid w:val="00F30C32"/>
    <w:rsid w:val="00F31AC2"/>
    <w:rsid w:val="00F33F08"/>
    <w:rsid w:val="00F360C7"/>
    <w:rsid w:val="00F36AEC"/>
    <w:rsid w:val="00F36E57"/>
    <w:rsid w:val="00F42023"/>
    <w:rsid w:val="00F519E1"/>
    <w:rsid w:val="00F53EB7"/>
    <w:rsid w:val="00F568B7"/>
    <w:rsid w:val="00F56912"/>
    <w:rsid w:val="00F669F4"/>
    <w:rsid w:val="00F67C41"/>
    <w:rsid w:val="00F71D7D"/>
    <w:rsid w:val="00F750D3"/>
    <w:rsid w:val="00F76EB1"/>
    <w:rsid w:val="00F81BB3"/>
    <w:rsid w:val="00F83BE7"/>
    <w:rsid w:val="00F964EA"/>
    <w:rsid w:val="00FA192E"/>
    <w:rsid w:val="00FA525E"/>
    <w:rsid w:val="00FC20EF"/>
    <w:rsid w:val="00FD28AE"/>
    <w:rsid w:val="00FD297B"/>
    <w:rsid w:val="00FD3492"/>
    <w:rsid w:val="00FE72E5"/>
    <w:rsid w:val="00FE7945"/>
    <w:rsid w:val="00FE7DC3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18"/>
    <w:rPr>
      <w:sz w:val="28"/>
      <w:szCs w:val="24"/>
    </w:rPr>
  </w:style>
  <w:style w:type="paragraph" w:styleId="1">
    <w:name w:val="heading 1"/>
    <w:basedOn w:val="a"/>
    <w:next w:val="a"/>
    <w:qFormat/>
    <w:rsid w:val="002C7F18"/>
    <w:pPr>
      <w:keepNext/>
      <w:jc w:val="center"/>
      <w:outlineLvl w:val="0"/>
    </w:pPr>
    <w:rPr>
      <w:b/>
      <w:iCs/>
      <w:caps/>
      <w:sz w:val="44"/>
    </w:rPr>
  </w:style>
  <w:style w:type="paragraph" w:styleId="2">
    <w:name w:val="heading 2"/>
    <w:basedOn w:val="a"/>
    <w:next w:val="a"/>
    <w:qFormat/>
    <w:rsid w:val="002C7F18"/>
    <w:pPr>
      <w:keepNext/>
      <w:tabs>
        <w:tab w:val="left" w:pos="3232"/>
      </w:tabs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4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9D454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D4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B129CC"/>
    <w:rPr>
      <w:b/>
      <w:bCs/>
    </w:rPr>
  </w:style>
  <w:style w:type="character" w:customStyle="1" w:styleId="30">
    <w:name w:val="Заголовок 3 Знак"/>
    <w:link w:val="3"/>
    <w:semiHidden/>
    <w:rsid w:val="00B54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03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uiPriority w:val="99"/>
    <w:rsid w:val="0050320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5">
    <w:name w:val="Hyperlink"/>
    <w:uiPriority w:val="99"/>
    <w:unhideWhenUsed/>
    <w:rsid w:val="005032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3C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rsid w:val="00AB0D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B0D1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A3932"/>
  </w:style>
  <w:style w:type="paragraph" w:customStyle="1" w:styleId="a9">
    <w:basedOn w:val="a"/>
    <w:next w:val="aa"/>
    <w:qFormat/>
    <w:rsid w:val="00187F11"/>
    <w:pPr>
      <w:jc w:val="center"/>
    </w:pPr>
    <w:rPr>
      <w:b/>
      <w:bCs/>
      <w:caps/>
      <w:sz w:val="24"/>
    </w:rPr>
  </w:style>
  <w:style w:type="paragraph" w:customStyle="1" w:styleId="aa">
    <w:name w:val="Заголовок"/>
    <w:basedOn w:val="a"/>
    <w:next w:val="a"/>
    <w:link w:val="ab"/>
    <w:qFormat/>
    <w:rsid w:val="00187F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187F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odyTextKeepChar">
    <w:name w:val="Body Text Keep Char"/>
    <w:link w:val="BodyTextKeep"/>
    <w:uiPriority w:val="99"/>
    <w:locked/>
    <w:rsid w:val="0074618E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uiPriority w:val="99"/>
    <w:rsid w:val="0074618E"/>
    <w:pPr>
      <w:spacing w:before="120"/>
      <w:ind w:left="567"/>
      <w:jc w:val="both"/>
    </w:pPr>
    <w:rPr>
      <w:spacing w:val="-5"/>
      <w:sz w:val="24"/>
    </w:rPr>
  </w:style>
  <w:style w:type="paragraph" w:styleId="ac">
    <w:name w:val="Body Text"/>
    <w:basedOn w:val="a"/>
    <w:link w:val="ad"/>
    <w:rsid w:val="0074618E"/>
    <w:pPr>
      <w:spacing w:after="120"/>
    </w:pPr>
  </w:style>
  <w:style w:type="character" w:customStyle="1" w:styleId="ad">
    <w:name w:val="Основной текст Знак"/>
    <w:link w:val="ac"/>
    <w:rsid w:val="0074618E"/>
    <w:rPr>
      <w:sz w:val="28"/>
      <w:szCs w:val="24"/>
    </w:rPr>
  </w:style>
  <w:style w:type="paragraph" w:customStyle="1" w:styleId="ae">
    <w:name w:val="Базовый"/>
    <w:rsid w:val="00F03E6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B34F32"/>
    <w:rPr>
      <w:color w:val="008000"/>
    </w:rPr>
  </w:style>
  <w:style w:type="paragraph" w:styleId="af0">
    <w:name w:val="Normal (Web)"/>
    <w:basedOn w:val="a"/>
    <w:uiPriority w:val="99"/>
    <w:rsid w:val="002A4C44"/>
    <w:pPr>
      <w:spacing w:before="100" w:beforeAutospacing="1" w:after="100" w:afterAutospacing="1"/>
    </w:pPr>
    <w:rPr>
      <w:sz w:val="24"/>
    </w:rPr>
  </w:style>
  <w:style w:type="paragraph" w:styleId="af1">
    <w:name w:val="No Spacing"/>
    <w:link w:val="af2"/>
    <w:uiPriority w:val="99"/>
    <w:qFormat/>
    <w:rsid w:val="002A4C44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2A4C44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4C44"/>
    <w:pPr>
      <w:suppressAutoHyphens/>
      <w:spacing w:after="120" w:line="480" w:lineRule="auto"/>
      <w:ind w:left="283"/>
    </w:pPr>
    <w:rPr>
      <w:rFonts w:ascii="Calibri" w:hAnsi="Calibri"/>
      <w:kern w:val="1"/>
      <w:sz w:val="24"/>
      <w:lang w:eastAsia="ar-SA"/>
    </w:rPr>
  </w:style>
  <w:style w:type="character" w:customStyle="1" w:styleId="af3">
    <w:name w:val="Основной текст_"/>
    <w:link w:val="11"/>
    <w:rsid w:val="0038469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8469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18"/>
    <w:rPr>
      <w:sz w:val="28"/>
      <w:szCs w:val="24"/>
    </w:rPr>
  </w:style>
  <w:style w:type="paragraph" w:styleId="1">
    <w:name w:val="heading 1"/>
    <w:basedOn w:val="a"/>
    <w:next w:val="a"/>
    <w:qFormat/>
    <w:rsid w:val="002C7F18"/>
    <w:pPr>
      <w:keepNext/>
      <w:jc w:val="center"/>
      <w:outlineLvl w:val="0"/>
    </w:pPr>
    <w:rPr>
      <w:b/>
      <w:iCs/>
      <w:caps/>
      <w:sz w:val="44"/>
    </w:rPr>
  </w:style>
  <w:style w:type="paragraph" w:styleId="2">
    <w:name w:val="heading 2"/>
    <w:basedOn w:val="a"/>
    <w:next w:val="a"/>
    <w:qFormat/>
    <w:rsid w:val="002C7F18"/>
    <w:pPr>
      <w:keepNext/>
      <w:tabs>
        <w:tab w:val="left" w:pos="3232"/>
      </w:tabs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549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9D4546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9D4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4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4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5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B129CC"/>
    <w:rPr>
      <w:b/>
      <w:bCs/>
    </w:rPr>
  </w:style>
  <w:style w:type="character" w:customStyle="1" w:styleId="30">
    <w:name w:val="Заголовок 3 Знак"/>
    <w:link w:val="3"/>
    <w:semiHidden/>
    <w:rsid w:val="00B549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03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uiPriority w:val="99"/>
    <w:rsid w:val="00503207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styleId="a5">
    <w:name w:val="Hyperlink"/>
    <w:uiPriority w:val="99"/>
    <w:unhideWhenUsed/>
    <w:rsid w:val="005032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3C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link w:val="a8"/>
    <w:rsid w:val="00AB0D1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B0D1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8A3932"/>
  </w:style>
  <w:style w:type="paragraph" w:customStyle="1" w:styleId="a9">
    <w:basedOn w:val="a"/>
    <w:next w:val="aa"/>
    <w:qFormat/>
    <w:rsid w:val="00187F11"/>
    <w:pPr>
      <w:jc w:val="center"/>
    </w:pPr>
    <w:rPr>
      <w:b/>
      <w:bCs/>
      <w:caps/>
      <w:sz w:val="24"/>
    </w:rPr>
  </w:style>
  <w:style w:type="paragraph" w:customStyle="1" w:styleId="aa">
    <w:name w:val="Заголовок"/>
    <w:basedOn w:val="a"/>
    <w:next w:val="a"/>
    <w:link w:val="ab"/>
    <w:qFormat/>
    <w:rsid w:val="00187F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187F1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odyTextKeepChar">
    <w:name w:val="Body Text Keep Char"/>
    <w:link w:val="BodyTextKeep"/>
    <w:uiPriority w:val="99"/>
    <w:locked/>
    <w:rsid w:val="0074618E"/>
    <w:rPr>
      <w:spacing w:val="-5"/>
      <w:sz w:val="24"/>
      <w:szCs w:val="24"/>
    </w:rPr>
  </w:style>
  <w:style w:type="paragraph" w:customStyle="1" w:styleId="BodyTextKeep">
    <w:name w:val="Body Text Keep"/>
    <w:basedOn w:val="ac"/>
    <w:link w:val="BodyTextKeepChar"/>
    <w:uiPriority w:val="99"/>
    <w:rsid w:val="0074618E"/>
    <w:pPr>
      <w:spacing w:before="120"/>
      <w:ind w:left="567"/>
      <w:jc w:val="both"/>
    </w:pPr>
    <w:rPr>
      <w:spacing w:val="-5"/>
      <w:sz w:val="24"/>
    </w:rPr>
  </w:style>
  <w:style w:type="paragraph" w:styleId="ac">
    <w:name w:val="Body Text"/>
    <w:basedOn w:val="a"/>
    <w:link w:val="ad"/>
    <w:rsid w:val="0074618E"/>
    <w:pPr>
      <w:spacing w:after="120"/>
    </w:pPr>
  </w:style>
  <w:style w:type="character" w:customStyle="1" w:styleId="ad">
    <w:name w:val="Основной текст Знак"/>
    <w:link w:val="ac"/>
    <w:rsid w:val="0074618E"/>
    <w:rPr>
      <w:sz w:val="28"/>
      <w:szCs w:val="24"/>
    </w:rPr>
  </w:style>
  <w:style w:type="paragraph" w:customStyle="1" w:styleId="ae">
    <w:name w:val="Базовый"/>
    <w:rsid w:val="00F03E6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B34F32"/>
    <w:rPr>
      <w:color w:val="008000"/>
    </w:rPr>
  </w:style>
  <w:style w:type="paragraph" w:styleId="af0">
    <w:name w:val="Normal (Web)"/>
    <w:basedOn w:val="a"/>
    <w:uiPriority w:val="99"/>
    <w:rsid w:val="002A4C44"/>
    <w:pPr>
      <w:spacing w:before="100" w:beforeAutospacing="1" w:after="100" w:afterAutospacing="1"/>
    </w:pPr>
    <w:rPr>
      <w:sz w:val="24"/>
    </w:rPr>
  </w:style>
  <w:style w:type="paragraph" w:styleId="af1">
    <w:name w:val="No Spacing"/>
    <w:link w:val="af2"/>
    <w:uiPriority w:val="99"/>
    <w:qFormat/>
    <w:rsid w:val="002A4C44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2A4C44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2A4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A4C44"/>
    <w:pPr>
      <w:suppressAutoHyphens/>
      <w:spacing w:after="120" w:line="480" w:lineRule="auto"/>
      <w:ind w:left="283"/>
    </w:pPr>
    <w:rPr>
      <w:rFonts w:ascii="Calibri" w:hAnsi="Calibri"/>
      <w:kern w:val="1"/>
      <w:sz w:val="24"/>
      <w:lang w:eastAsia="ar-SA"/>
    </w:rPr>
  </w:style>
  <w:style w:type="character" w:customStyle="1" w:styleId="af3">
    <w:name w:val="Основной текст_"/>
    <w:link w:val="11"/>
    <w:rsid w:val="0038469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8469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hayruzovo.ru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hyperlink" Target="mailto:kovran@inbox.ru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E372-A3CE-4681-8187-3FD6237B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15</Pages>
  <Words>3267</Words>
  <Characters>25400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28610</CharactersWithSpaces>
  <SharedDoc>false</SharedDoc>
  <HLinks>
    <vt:vector size="18" baseType="variant"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Par1526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Par1225</vt:lpwstr>
      </vt:variant>
      <vt:variant>
        <vt:i4>1245257</vt:i4>
      </vt:variant>
      <vt:variant>
        <vt:i4>0</vt:i4>
      </vt:variant>
      <vt:variant>
        <vt:i4>0</vt:i4>
      </vt:variant>
      <vt:variant>
        <vt:i4>5</vt:i4>
      </vt:variant>
      <vt:variant>
        <vt:lpwstr>http://www.ust.hayruzovo.ru/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Оля</dc:creator>
  <cp:lastModifiedBy>Nix</cp:lastModifiedBy>
  <cp:revision>11</cp:revision>
  <cp:lastPrinted>2019-04-30T21:58:00Z</cp:lastPrinted>
  <dcterms:created xsi:type="dcterms:W3CDTF">2019-04-25T23:09:00Z</dcterms:created>
  <dcterms:modified xsi:type="dcterms:W3CDTF">2019-04-30T22:07:00Z</dcterms:modified>
</cp:coreProperties>
</file>